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4EEE4B" w14:textId="2D86F51E" w:rsidR="00C158B2" w:rsidRDefault="00B941C6" w:rsidP="00B76EC1">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opgave</w:t>
      </w:r>
      <w:r w:rsidR="005350E6">
        <w:rPr>
          <w:rFonts w:ascii="Arial" w:eastAsia="Times New Roman" w:hAnsi="Arial" w:cs="Arial"/>
          <w:b/>
          <w:caps/>
          <w:noProof/>
          <w:color w:val="333333"/>
          <w:lang w:eastAsia="nl-NL"/>
        </w:rPr>
        <w:t xml:space="preserve"> 1</w:t>
      </w:r>
      <w:r>
        <w:rPr>
          <w:rFonts w:ascii="Arial" w:eastAsia="Times New Roman" w:hAnsi="Arial" w:cs="Arial"/>
          <w:b/>
          <w:caps/>
          <w:noProof/>
          <w:color w:val="333333"/>
          <w:lang w:eastAsia="nl-NL"/>
        </w:rPr>
        <w:t xml:space="preserve"> </w:t>
      </w:r>
      <w:r w:rsidR="005350E6">
        <w:rPr>
          <w:rFonts w:ascii="Arial" w:eastAsia="Times New Roman" w:hAnsi="Arial" w:cs="Arial"/>
          <w:b/>
          <w:caps/>
          <w:noProof/>
          <w:color w:val="333333"/>
          <w:lang w:eastAsia="nl-NL"/>
        </w:rPr>
        <w:tab/>
      </w:r>
      <w:r w:rsidR="005350E6">
        <w:rPr>
          <w:rFonts w:ascii="Arial" w:eastAsia="Times New Roman" w:hAnsi="Arial" w:cs="Arial"/>
          <w:b/>
          <w:caps/>
          <w:noProof/>
          <w:color w:val="333333"/>
          <w:lang w:eastAsia="nl-NL"/>
        </w:rPr>
        <w:tab/>
      </w:r>
      <w:r w:rsidR="00481475">
        <w:rPr>
          <w:rFonts w:ascii="Arial" w:eastAsia="Times New Roman" w:hAnsi="Arial" w:cs="Arial"/>
          <w:b/>
          <w:caps/>
          <w:noProof/>
          <w:color w:val="333333"/>
          <w:lang w:eastAsia="nl-NL"/>
        </w:rPr>
        <w:t>asbeter rui</w:t>
      </w:r>
      <w:r w:rsidR="00223352">
        <w:rPr>
          <w:rFonts w:ascii="Arial" w:eastAsia="Times New Roman" w:hAnsi="Arial" w:cs="Arial"/>
          <w:b/>
          <w:caps/>
          <w:noProof/>
          <w:color w:val="333333"/>
          <w:lang w:eastAsia="nl-NL"/>
        </w:rPr>
        <w:t>m</w:t>
      </w:r>
      <w:r w:rsidR="00481475">
        <w:rPr>
          <w:rFonts w:ascii="Arial" w:eastAsia="Times New Roman" w:hAnsi="Arial" w:cs="Arial"/>
          <w:b/>
          <w:caps/>
          <w:noProof/>
          <w:color w:val="333333"/>
          <w:lang w:eastAsia="nl-NL"/>
        </w:rPr>
        <w:t>t asbest op</w:t>
      </w:r>
    </w:p>
    <w:p w14:paraId="71490C15" w14:textId="69373B12" w:rsidR="00167275" w:rsidRPr="00C158B2" w:rsidRDefault="00167275" w:rsidP="00B76EC1">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562A0A" w14:paraId="3302E11E" w14:textId="77777777" w:rsidTr="00CC0092">
        <w:tc>
          <w:tcPr>
            <w:tcW w:w="9060" w:type="dxa"/>
            <w:shd w:val="clear" w:color="auto" w:fill="auto"/>
          </w:tcPr>
          <w:p w14:paraId="1A6176BF" w14:textId="77777777" w:rsidR="00FA6802" w:rsidRPr="00FA6802" w:rsidRDefault="00FA6802" w:rsidP="00B65FD8">
            <w:pPr>
              <w:outlineLvl w:val="0"/>
              <w:rPr>
                <w:rFonts w:ascii="Times New Roman" w:hAnsi="Times New Roman" w:cs="Times New Roman"/>
                <w:b/>
                <w:bCs/>
                <w:noProof/>
                <w:sz w:val="32"/>
                <w:szCs w:val="32"/>
              </w:rPr>
            </w:pPr>
            <w:bookmarkStart w:id="0" w:name="_Hlk518980186"/>
            <w:r w:rsidRPr="00FA6802">
              <w:rPr>
                <w:rFonts w:ascii="Times New Roman" w:hAnsi="Times New Roman" w:cs="Times New Roman"/>
                <w:b/>
                <w:bCs/>
                <w:noProof/>
                <w:sz w:val="32"/>
                <w:szCs w:val="32"/>
              </w:rPr>
              <w:t>Asbeter ruimt asbest op</w:t>
            </w:r>
          </w:p>
          <w:p w14:paraId="28152D45" w14:textId="77777777" w:rsidR="00FA6802" w:rsidRDefault="00FA6802" w:rsidP="00B65FD8">
            <w:pPr>
              <w:outlineLvl w:val="0"/>
              <w:rPr>
                <w:rFonts w:ascii="Times New Roman" w:hAnsi="Times New Roman" w:cs="Times New Roman"/>
                <w:noProof/>
                <w:sz w:val="24"/>
                <w:szCs w:val="24"/>
              </w:rPr>
            </w:pPr>
          </w:p>
          <w:p w14:paraId="4F76662A" w14:textId="77777777" w:rsidR="00FA6802" w:rsidRPr="00FA6802" w:rsidRDefault="00B65FD8" w:rsidP="00FA6802">
            <w:pPr>
              <w:outlineLvl w:val="0"/>
              <w:rPr>
                <w:rFonts w:ascii="Times New Roman" w:hAnsi="Times New Roman" w:cs="Times New Roman"/>
                <w:noProof/>
                <w:sz w:val="24"/>
                <w:szCs w:val="24"/>
              </w:rPr>
            </w:pPr>
            <w:r w:rsidRPr="00B65FD8">
              <w:rPr>
                <w:rFonts w:ascii="Times New Roman" w:hAnsi="Times New Roman" w:cs="Times New Roman"/>
                <w:noProof/>
                <w:sz w:val="24"/>
                <w:szCs w:val="24"/>
              </w:rPr>
              <w:t>De start-up Asbeter, winnaar van de Rabo Duurzame</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Innovatieprijs, ontwikkelde het circulaire proces</w:t>
            </w:r>
            <w:r w:rsidR="00FA6802">
              <w:rPr>
                <w:rFonts w:ascii="Times New Roman" w:hAnsi="Times New Roman" w:cs="Times New Roman"/>
                <w:noProof/>
                <w:sz w:val="24"/>
                <w:szCs w:val="24"/>
              </w:rPr>
              <w:t xml:space="preserve"> </w:t>
            </w:r>
            <w:r w:rsidRPr="00B65FD8">
              <w:rPr>
                <w:rFonts w:ascii="Times New Roman" w:hAnsi="Times New Roman" w:cs="Times New Roman"/>
                <w:i/>
                <w:iCs/>
                <w:noProof/>
                <w:sz w:val="24"/>
                <w:szCs w:val="24"/>
              </w:rPr>
              <w:t xml:space="preserve">Asbetter Acids </w:t>
            </w:r>
            <w:r w:rsidRPr="00B65FD8">
              <w:rPr>
                <w:rFonts w:ascii="Times New Roman" w:hAnsi="Times New Roman" w:cs="Times New Roman"/>
                <w:noProof/>
                <w:sz w:val="24"/>
                <w:szCs w:val="24"/>
              </w:rPr>
              <w:t>om asbest in dakplaten te vernietigen</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 xml:space="preserve">met restzuren uit de chemische industrie. </w:t>
            </w:r>
            <w:r w:rsidRPr="00B65FD8">
              <w:rPr>
                <w:rFonts w:ascii="Times New Roman" w:hAnsi="Times New Roman" w:cs="Times New Roman"/>
                <w:i/>
                <w:iCs/>
                <w:noProof/>
                <w:sz w:val="24"/>
                <w:szCs w:val="24"/>
              </w:rPr>
              <w:t>Full scale</w:t>
            </w:r>
            <w:r w:rsidR="00FA6802">
              <w:rPr>
                <w:rFonts w:ascii="Times New Roman" w:hAnsi="Times New Roman" w:cs="Times New Roman"/>
                <w:i/>
                <w:iCs/>
                <w:noProof/>
                <w:sz w:val="24"/>
                <w:szCs w:val="24"/>
              </w:rPr>
              <w:t xml:space="preserve"> </w:t>
            </w:r>
            <w:r w:rsidRPr="00B65FD8">
              <w:rPr>
                <w:rFonts w:ascii="Times New Roman" w:hAnsi="Times New Roman" w:cs="Times New Roman"/>
                <w:noProof/>
                <w:sz w:val="24"/>
                <w:szCs w:val="24"/>
              </w:rPr>
              <w:t>installaties zijn gepland in de Botlek en nabij</w:t>
            </w:r>
            <w:r w:rsidR="00FA6802">
              <w:rPr>
                <w:rFonts w:ascii="Times New Roman" w:hAnsi="Times New Roman" w:cs="Times New Roman"/>
                <w:noProof/>
                <w:sz w:val="24"/>
                <w:szCs w:val="24"/>
              </w:rPr>
              <w:t xml:space="preserve"> </w:t>
            </w:r>
            <w:r w:rsidRPr="00B65FD8">
              <w:rPr>
                <w:rFonts w:ascii="Times New Roman" w:hAnsi="Times New Roman" w:cs="Times New Roman"/>
                <w:noProof/>
                <w:sz w:val="24"/>
                <w:szCs w:val="24"/>
              </w:rPr>
              <w:t>Chemiepark Delfzijl. Asbeter verwacht zo binnen 1</w:t>
            </w:r>
            <w:r w:rsidR="00FA6802">
              <w:rPr>
                <w:rFonts w:ascii="Times New Roman" w:hAnsi="Times New Roman" w:cs="Times New Roman"/>
                <w:noProof/>
                <w:sz w:val="24"/>
                <w:szCs w:val="24"/>
              </w:rPr>
              <w:t xml:space="preserve">0 </w:t>
            </w:r>
            <w:r w:rsidRPr="00FA6802">
              <w:rPr>
                <w:rFonts w:ascii="Times New Roman" w:hAnsi="Times New Roman" w:cs="Times New Roman"/>
                <w:noProof/>
                <w:sz w:val="24"/>
                <w:szCs w:val="24"/>
              </w:rPr>
              <w:t>jaar het asbestprobleem in Nederland op te lossen.</w:t>
            </w:r>
            <w:r w:rsidR="00FA6802" w:rsidRPr="00FA6802">
              <w:rPr>
                <w:rFonts w:ascii="Times New Roman" w:hAnsi="Times New Roman" w:cs="Times New Roman"/>
                <w:noProof/>
                <w:sz w:val="24"/>
                <w:szCs w:val="24"/>
              </w:rPr>
              <w:t xml:space="preserve"> </w:t>
            </w:r>
          </w:p>
          <w:p w14:paraId="0C3A38A5" w14:textId="77777777" w:rsidR="00FA6802" w:rsidRDefault="00FA6802" w:rsidP="00B65FD8">
            <w:pPr>
              <w:autoSpaceDE w:val="0"/>
              <w:autoSpaceDN w:val="0"/>
              <w:adjustRightInd w:val="0"/>
              <w:rPr>
                <w:rFonts w:ascii="Times New Roman" w:eastAsia="Times New Roman" w:hAnsi="Times New Roman" w:cs="Times New Roman"/>
                <w:color w:val="000000"/>
                <w:sz w:val="24"/>
                <w:szCs w:val="24"/>
                <w:lang w:eastAsia="nl-NL"/>
              </w:rPr>
            </w:pPr>
          </w:p>
          <w:p w14:paraId="309BCE2F" w14:textId="77777777" w:rsidR="00994266" w:rsidRDefault="00994266" w:rsidP="00B65FD8">
            <w:pPr>
              <w:autoSpaceDE w:val="0"/>
              <w:autoSpaceDN w:val="0"/>
              <w:adjustRightInd w:val="0"/>
              <w:rPr>
                <w:rFonts w:ascii="Times New Roman" w:eastAsia="Times New Roman" w:hAnsi="Times New Roman" w:cs="Times New Roman"/>
                <w:color w:val="000000"/>
                <w:sz w:val="24"/>
                <w:szCs w:val="24"/>
                <w:lang w:eastAsia="nl-NL"/>
              </w:rPr>
            </w:pPr>
            <w:r w:rsidRPr="00994266">
              <w:rPr>
                <w:rFonts w:ascii="Times New Roman" w:eastAsia="Times New Roman" w:hAnsi="Times New Roman" w:cs="Times New Roman"/>
                <w:color w:val="000000"/>
                <w:sz w:val="24"/>
                <w:szCs w:val="24"/>
                <w:lang w:eastAsia="nl-NL"/>
              </w:rPr>
              <w:t xml:space="preserve">Nu het proces </w:t>
            </w:r>
            <w:proofErr w:type="spellStart"/>
            <w:r w:rsidRPr="00994266">
              <w:rPr>
                <w:rFonts w:ascii="Times New Roman" w:eastAsia="Times New Roman" w:hAnsi="Times New Roman" w:cs="Times New Roman"/>
                <w:color w:val="000000"/>
                <w:sz w:val="24"/>
                <w:szCs w:val="24"/>
                <w:lang w:eastAsia="nl-NL"/>
              </w:rPr>
              <w:t>Asbetter</w:t>
            </w:r>
            <w:proofErr w:type="spellEnd"/>
            <w:r w:rsidRPr="00994266">
              <w:rPr>
                <w:rFonts w:ascii="Times New Roman" w:eastAsia="Times New Roman" w:hAnsi="Times New Roman" w:cs="Times New Roman"/>
                <w:color w:val="000000"/>
                <w:sz w:val="24"/>
                <w:szCs w:val="24"/>
                <w:lang w:eastAsia="nl-NL"/>
              </w:rPr>
              <w:t xml:space="preserve"> </w:t>
            </w:r>
            <w:proofErr w:type="spellStart"/>
            <w:r w:rsidRPr="00994266">
              <w:rPr>
                <w:rFonts w:ascii="Times New Roman" w:eastAsia="Times New Roman" w:hAnsi="Times New Roman" w:cs="Times New Roman"/>
                <w:color w:val="000000"/>
                <w:sz w:val="24"/>
                <w:szCs w:val="24"/>
                <w:lang w:eastAsia="nl-NL"/>
              </w:rPr>
              <w:t>Acids</w:t>
            </w:r>
            <w:proofErr w:type="spellEnd"/>
            <w:r w:rsidRPr="00994266">
              <w:rPr>
                <w:rFonts w:ascii="Times New Roman" w:eastAsia="Times New Roman" w:hAnsi="Times New Roman" w:cs="Times New Roman"/>
                <w:color w:val="000000"/>
                <w:sz w:val="24"/>
                <w:szCs w:val="24"/>
                <w:lang w:eastAsia="nl-NL"/>
              </w:rPr>
              <w:t xml:space="preserve"> het mogelijk maakt om de asbestvezel definitief te vernietigen, pleiten de grondleggers van dit proces voor uitbreiding van de normen voor de meetmethodiek. Alleen zo kan vastgesteld worden of het overblijvende silicamateriaal vrij is van asbest. In het </w:t>
            </w:r>
            <w:proofErr w:type="spellStart"/>
            <w:r w:rsidRPr="00994266">
              <w:rPr>
                <w:rFonts w:ascii="Times New Roman" w:eastAsia="Times New Roman" w:hAnsi="Times New Roman" w:cs="Times New Roman"/>
                <w:color w:val="000000"/>
                <w:sz w:val="24"/>
                <w:szCs w:val="24"/>
                <w:lang w:eastAsia="nl-NL"/>
              </w:rPr>
              <w:t>Asbetter</w:t>
            </w:r>
            <w:proofErr w:type="spellEnd"/>
            <w:r w:rsidRPr="00994266">
              <w:rPr>
                <w:rFonts w:ascii="Times New Roman" w:eastAsia="Times New Roman" w:hAnsi="Times New Roman" w:cs="Times New Roman"/>
                <w:color w:val="000000"/>
                <w:sz w:val="24"/>
                <w:szCs w:val="24"/>
                <w:lang w:eastAsia="nl-NL"/>
              </w:rPr>
              <w:t xml:space="preserve"> </w:t>
            </w:r>
            <w:proofErr w:type="spellStart"/>
            <w:r w:rsidRPr="00994266">
              <w:rPr>
                <w:rFonts w:ascii="Times New Roman" w:eastAsia="Times New Roman" w:hAnsi="Times New Roman" w:cs="Times New Roman"/>
                <w:color w:val="000000"/>
                <w:sz w:val="24"/>
                <w:szCs w:val="24"/>
                <w:lang w:eastAsia="nl-NL"/>
              </w:rPr>
              <w:t>Acids</w:t>
            </w:r>
            <w:proofErr w:type="spellEnd"/>
            <w:r w:rsidRPr="00994266">
              <w:rPr>
                <w:rFonts w:ascii="Times New Roman" w:eastAsia="Times New Roman" w:hAnsi="Times New Roman" w:cs="Times New Roman"/>
                <w:color w:val="000000"/>
                <w:sz w:val="24"/>
                <w:szCs w:val="24"/>
                <w:lang w:eastAsia="nl-NL"/>
              </w:rPr>
              <w:t xml:space="preserve"> proces verandert de structuur van de asbestvezel en verdwijnt het mineraal uit de aangetaste en amorf geworden vezels. Uit een asbestcement dakplaat blijft zo nog 15% schone silica over als circulair bouwmateriaal, dat veilig als toeslagstof in beton gebruikt kan worden. </w:t>
            </w:r>
          </w:p>
          <w:p w14:paraId="6441BC69" w14:textId="77777777" w:rsidR="00994266" w:rsidRDefault="00994266" w:rsidP="00B65FD8">
            <w:pPr>
              <w:autoSpaceDE w:val="0"/>
              <w:autoSpaceDN w:val="0"/>
              <w:adjustRightInd w:val="0"/>
              <w:rPr>
                <w:rFonts w:ascii="Times New Roman" w:eastAsia="Times New Roman" w:hAnsi="Times New Roman" w:cs="Times New Roman"/>
                <w:color w:val="000000"/>
                <w:sz w:val="24"/>
                <w:szCs w:val="24"/>
                <w:lang w:eastAsia="nl-NL"/>
              </w:rPr>
            </w:pPr>
          </w:p>
          <w:p w14:paraId="48E5F218" w14:textId="77777777" w:rsidR="00A608F2" w:rsidRDefault="004716B1" w:rsidP="00B65FD8">
            <w:pPr>
              <w:autoSpaceDE w:val="0"/>
              <w:autoSpaceDN w:val="0"/>
              <w:adjustRightInd w:val="0"/>
              <w:rPr>
                <w:rFonts w:ascii="Times New Roman" w:eastAsia="Times New Roman" w:hAnsi="Times New Roman" w:cs="Times New Roman"/>
                <w:color w:val="000000"/>
                <w:sz w:val="24"/>
                <w:szCs w:val="24"/>
                <w:lang w:eastAsia="nl-NL"/>
              </w:rPr>
            </w:pPr>
            <w:r w:rsidRPr="004716B1">
              <w:rPr>
                <w:rFonts w:ascii="Times New Roman" w:eastAsia="Times New Roman" w:hAnsi="Times New Roman" w:cs="Times New Roman"/>
                <w:noProof/>
                <w:color w:val="000000"/>
                <w:sz w:val="24"/>
                <w:szCs w:val="24"/>
                <w:lang w:eastAsia="nl-NL"/>
              </w:rPr>
              <w:drawing>
                <wp:inline distT="0" distB="0" distL="0" distR="0" wp14:anchorId="3392BCC2" wp14:editId="1F603D30">
                  <wp:extent cx="3115110" cy="2000529"/>
                  <wp:effectExtent l="0" t="0" r="952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15110" cy="2000529"/>
                          </a:xfrm>
                          <a:prstGeom prst="rect">
                            <a:avLst/>
                          </a:prstGeom>
                        </pic:spPr>
                      </pic:pic>
                    </a:graphicData>
                  </a:graphic>
                </wp:inline>
              </w:drawing>
            </w:r>
          </w:p>
          <w:p w14:paraId="3885566A" w14:textId="77777777" w:rsidR="00FA6802" w:rsidRDefault="00FA6802" w:rsidP="00B65FD8">
            <w:pPr>
              <w:autoSpaceDE w:val="0"/>
              <w:autoSpaceDN w:val="0"/>
              <w:adjustRightInd w:val="0"/>
              <w:rPr>
                <w:rFonts w:ascii="Times New Roman" w:eastAsia="Times New Roman" w:hAnsi="Times New Roman" w:cs="Times New Roman"/>
                <w:color w:val="000000"/>
                <w:sz w:val="24"/>
                <w:szCs w:val="24"/>
                <w:lang w:eastAsia="nl-NL"/>
              </w:rPr>
            </w:pPr>
            <w:r>
              <w:rPr>
                <w:rFonts w:ascii="Times New Roman" w:eastAsia="Times New Roman" w:hAnsi="Times New Roman" w:cs="Times New Roman"/>
                <w:color w:val="000000"/>
                <w:sz w:val="24"/>
                <w:szCs w:val="24"/>
                <w:lang w:eastAsia="nl-NL"/>
              </w:rPr>
              <w:t xml:space="preserve">Figuur Het circulaire proces van </w:t>
            </w:r>
            <w:proofErr w:type="spellStart"/>
            <w:r>
              <w:rPr>
                <w:rFonts w:ascii="Times New Roman" w:eastAsia="Times New Roman" w:hAnsi="Times New Roman" w:cs="Times New Roman"/>
                <w:color w:val="000000"/>
                <w:sz w:val="24"/>
                <w:szCs w:val="24"/>
                <w:lang w:eastAsia="nl-NL"/>
              </w:rPr>
              <w:t>Asbeter</w:t>
            </w:r>
            <w:proofErr w:type="spellEnd"/>
          </w:p>
          <w:p w14:paraId="29F381B1" w14:textId="77777777" w:rsidR="00EC232A" w:rsidRPr="00B941C6" w:rsidRDefault="00EC232A" w:rsidP="00B65FD8">
            <w:pPr>
              <w:autoSpaceDE w:val="0"/>
              <w:autoSpaceDN w:val="0"/>
              <w:adjustRightInd w:val="0"/>
              <w:rPr>
                <w:rFonts w:ascii="Times New Roman" w:eastAsia="Times New Roman" w:hAnsi="Times New Roman" w:cs="Times New Roman"/>
                <w:sz w:val="24"/>
                <w:szCs w:val="24"/>
                <w:lang w:eastAsia="nl-NL"/>
              </w:rPr>
            </w:pPr>
          </w:p>
          <w:p w14:paraId="6E50F639" w14:textId="2069CAC5" w:rsidR="00B941C6" w:rsidRPr="00B941C6" w:rsidRDefault="00B941C6" w:rsidP="00B65FD8">
            <w:pPr>
              <w:autoSpaceDE w:val="0"/>
              <w:autoSpaceDN w:val="0"/>
              <w:adjustRightInd w:val="0"/>
              <w:rPr>
                <w:rFonts w:ascii="Times New Roman" w:eastAsia="Times New Roman" w:hAnsi="Times New Roman" w:cs="Times New Roman"/>
                <w:color w:val="000000"/>
                <w:sz w:val="18"/>
                <w:szCs w:val="18"/>
                <w:lang w:eastAsia="nl-NL"/>
              </w:rPr>
            </w:pPr>
            <w:r w:rsidRPr="00B941C6">
              <w:rPr>
                <w:rStyle w:val="Hyperlink"/>
                <w:rFonts w:ascii="Arial" w:eastAsia="Times New Roman" w:hAnsi="Arial" w:cs="Arial"/>
                <w:bCs/>
                <w:i/>
                <w:iCs/>
                <w:color w:val="auto"/>
                <w:kern w:val="36"/>
                <w:sz w:val="18"/>
                <w:szCs w:val="18"/>
                <w:u w:val="none"/>
                <w:lang w:eastAsia="nl-NL"/>
              </w:rPr>
              <w:t>Bron: www.asbetteracids.com, november 2019</w:t>
            </w:r>
          </w:p>
        </w:tc>
      </w:tr>
      <w:bookmarkEnd w:id="0"/>
    </w:tbl>
    <w:p w14:paraId="108311D8" w14:textId="77777777" w:rsidR="00562A0A" w:rsidRDefault="00562A0A" w:rsidP="00B76EC1">
      <w:pPr>
        <w:spacing w:after="0" w:line="240" w:lineRule="auto"/>
        <w:outlineLvl w:val="0"/>
        <w:rPr>
          <w:rFonts w:ascii="Arial" w:eastAsia="Times New Roman" w:hAnsi="Arial" w:cs="Arial"/>
          <w:bCs/>
          <w:kern w:val="36"/>
          <w:lang w:eastAsia="nl-NL"/>
        </w:rPr>
      </w:pPr>
    </w:p>
    <w:p w14:paraId="0F504C0F" w14:textId="275689FB" w:rsidR="000559B5" w:rsidRDefault="000559B5"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 xml:space="preserve">Het bedrijf </w:t>
      </w:r>
      <w:proofErr w:type="spellStart"/>
      <w:r>
        <w:rPr>
          <w:rFonts w:ascii="Arial" w:eastAsia="Times New Roman" w:hAnsi="Arial" w:cs="Arial"/>
          <w:bCs/>
          <w:kern w:val="36"/>
          <w:lang w:eastAsia="nl-NL"/>
        </w:rPr>
        <w:t>Asbeter</w:t>
      </w:r>
      <w:proofErr w:type="spellEnd"/>
      <w:r>
        <w:rPr>
          <w:rFonts w:ascii="Arial" w:eastAsia="Times New Roman" w:hAnsi="Arial" w:cs="Arial"/>
          <w:bCs/>
          <w:kern w:val="36"/>
          <w:lang w:eastAsia="nl-NL"/>
        </w:rPr>
        <w:t xml:space="preserve"> gaat asbest </w:t>
      </w:r>
      <w:r w:rsidR="009A430B">
        <w:rPr>
          <w:rFonts w:ascii="Arial" w:eastAsia="Times New Roman" w:hAnsi="Arial" w:cs="Arial"/>
          <w:bCs/>
          <w:kern w:val="36"/>
          <w:lang w:eastAsia="nl-NL"/>
        </w:rPr>
        <w:t xml:space="preserve">zodanig </w:t>
      </w:r>
      <w:r>
        <w:rPr>
          <w:rFonts w:ascii="Arial" w:eastAsia="Times New Roman" w:hAnsi="Arial" w:cs="Arial"/>
          <w:bCs/>
          <w:kern w:val="36"/>
          <w:lang w:eastAsia="nl-NL"/>
        </w:rPr>
        <w:t>bewerken dat de gevaren van asbest verdwenen zijn. De eerste stap is het mechanisch afbreken tot zeer kleine stukjes asbestvezel. Daarna volgen twee chemische reactiestappen waarbij de fijn gemaakte asbestvezels reageren met restzuren van de chemische industrie. De laatste stap is het zuiveren tot silica, SiO</w:t>
      </w:r>
      <w:r>
        <w:rPr>
          <w:rFonts w:ascii="Arial" w:eastAsia="Times New Roman" w:hAnsi="Arial" w:cs="Arial"/>
          <w:bCs/>
          <w:kern w:val="36"/>
          <w:vertAlign w:val="subscript"/>
          <w:lang w:eastAsia="nl-NL"/>
        </w:rPr>
        <w:t>2</w:t>
      </w:r>
      <w:r>
        <w:rPr>
          <w:rFonts w:ascii="Arial" w:eastAsia="Times New Roman" w:hAnsi="Arial" w:cs="Arial"/>
          <w:bCs/>
          <w:kern w:val="36"/>
          <w:lang w:eastAsia="nl-NL"/>
        </w:rPr>
        <w:t>, dat als toeslagstof in beton verwerkt kan worden.</w:t>
      </w:r>
      <w:r w:rsidR="00F7795D">
        <w:rPr>
          <w:rFonts w:ascii="Arial" w:eastAsia="Times New Roman" w:hAnsi="Arial" w:cs="Arial"/>
          <w:bCs/>
          <w:kern w:val="36"/>
          <w:lang w:eastAsia="nl-NL"/>
        </w:rPr>
        <w:t xml:space="preserve"> Het onvolledige blokschema ziet er als volgt uit:</w:t>
      </w:r>
    </w:p>
    <w:p w14:paraId="3DF8362E" w14:textId="76434DF0" w:rsidR="00F7795D" w:rsidRDefault="00F7795D" w:rsidP="009A430B">
      <w:pPr>
        <w:spacing w:after="0" w:line="280" w:lineRule="atLeast"/>
        <w:outlineLvl w:val="0"/>
        <w:rPr>
          <w:rFonts w:ascii="Arial" w:eastAsia="Times New Roman" w:hAnsi="Arial" w:cs="Arial"/>
          <w:bCs/>
          <w:kern w:val="36"/>
          <w:lang w:eastAsia="nl-NL"/>
        </w:rPr>
      </w:pPr>
    </w:p>
    <w:p w14:paraId="0F11D81E" w14:textId="63ED88FC" w:rsidR="00F7795D" w:rsidRDefault="00F7795D"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2AAD1B44" wp14:editId="2F6829BE">
            <wp:extent cx="5759450" cy="158369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betsleegblokschem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1583690"/>
                    </a:xfrm>
                    <a:prstGeom prst="rect">
                      <a:avLst/>
                    </a:prstGeom>
                  </pic:spPr>
                </pic:pic>
              </a:graphicData>
            </a:graphic>
          </wp:inline>
        </w:drawing>
      </w:r>
    </w:p>
    <w:p w14:paraId="26E4FAB0" w14:textId="77777777" w:rsidR="00F7795D" w:rsidRDefault="00F7795D" w:rsidP="009A430B">
      <w:pPr>
        <w:spacing w:after="0" w:line="280" w:lineRule="atLeast"/>
        <w:outlineLvl w:val="0"/>
        <w:rPr>
          <w:rFonts w:ascii="Arial" w:eastAsia="Times New Roman" w:hAnsi="Arial" w:cs="Arial"/>
          <w:bCs/>
          <w:kern w:val="36"/>
          <w:lang w:eastAsia="nl-NL"/>
        </w:rPr>
      </w:pPr>
    </w:p>
    <w:p w14:paraId="1682A4F5" w14:textId="565172EE" w:rsidR="00AC6A24" w:rsidRPr="000559B5" w:rsidRDefault="00AC6A24" w:rsidP="00F7795D">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r>
      <w:r w:rsidR="00F7795D">
        <w:rPr>
          <w:rFonts w:ascii="Arial" w:eastAsia="Times New Roman" w:hAnsi="Arial" w:cs="Arial"/>
          <w:bCs/>
          <w:kern w:val="36"/>
          <w:lang w:eastAsia="nl-NL"/>
        </w:rPr>
        <w:t>Neem het blokschema van het</w:t>
      </w:r>
      <w:r>
        <w:rPr>
          <w:rFonts w:ascii="Arial" w:eastAsia="Times New Roman" w:hAnsi="Arial" w:cs="Arial"/>
          <w:bCs/>
          <w:kern w:val="36"/>
          <w:lang w:eastAsia="nl-NL"/>
        </w:rPr>
        <w:t xml:space="preserve"> verwerkingsproces</w:t>
      </w:r>
      <w:r w:rsidR="009A430B">
        <w:rPr>
          <w:rFonts w:ascii="Arial" w:eastAsia="Times New Roman" w:hAnsi="Arial" w:cs="Arial"/>
          <w:bCs/>
          <w:kern w:val="36"/>
          <w:lang w:eastAsia="nl-NL"/>
        </w:rPr>
        <w:t xml:space="preserve"> van asbestplaten tot silica</w:t>
      </w:r>
      <w:r>
        <w:rPr>
          <w:rFonts w:ascii="Arial" w:eastAsia="Times New Roman" w:hAnsi="Arial" w:cs="Arial"/>
          <w:bCs/>
          <w:kern w:val="36"/>
          <w:lang w:eastAsia="nl-NL"/>
        </w:rPr>
        <w:t xml:space="preserve"> </w:t>
      </w:r>
      <w:r w:rsidR="00F7795D">
        <w:rPr>
          <w:rFonts w:ascii="Arial" w:eastAsia="Times New Roman" w:hAnsi="Arial" w:cs="Arial"/>
          <w:bCs/>
          <w:kern w:val="36"/>
          <w:lang w:eastAsia="nl-NL"/>
        </w:rPr>
        <w:t>over en maak het compleet</w:t>
      </w:r>
      <w:r>
        <w:rPr>
          <w:rFonts w:ascii="Arial" w:eastAsia="Times New Roman" w:hAnsi="Arial" w:cs="Arial"/>
          <w:bCs/>
          <w:kern w:val="36"/>
          <w:lang w:eastAsia="nl-NL"/>
        </w:rPr>
        <w:t>.</w:t>
      </w:r>
    </w:p>
    <w:p w14:paraId="2CFF05C0" w14:textId="77777777" w:rsidR="00AC6A24" w:rsidRDefault="00AC6A24"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Leg uit waarom men de asbestplaten tot kleine stukjes vermaalt.</w:t>
      </w:r>
    </w:p>
    <w:p w14:paraId="4E8C59CF" w14:textId="77777777" w:rsidR="00AC6A24" w:rsidRDefault="00AC6A24"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3</w:t>
      </w:r>
      <w:r>
        <w:rPr>
          <w:rFonts w:ascii="Arial" w:eastAsia="Times New Roman" w:hAnsi="Arial" w:cs="Arial"/>
          <w:bCs/>
          <w:kern w:val="36"/>
          <w:lang w:eastAsia="nl-NL"/>
        </w:rPr>
        <w:tab/>
        <w:t>Licht de termen ‘</w:t>
      </w:r>
      <w:r w:rsidRPr="00E769B7">
        <w:rPr>
          <w:rFonts w:ascii="Arial" w:eastAsia="Times New Roman" w:hAnsi="Arial" w:cs="Arial"/>
          <w:bCs/>
          <w:i/>
          <w:iCs/>
          <w:kern w:val="36"/>
          <w:lang w:eastAsia="nl-NL"/>
        </w:rPr>
        <w:t>mechanisch afbreken’</w:t>
      </w:r>
      <w:r>
        <w:rPr>
          <w:rFonts w:ascii="Arial" w:eastAsia="Times New Roman" w:hAnsi="Arial" w:cs="Arial"/>
          <w:bCs/>
          <w:kern w:val="36"/>
          <w:lang w:eastAsia="nl-NL"/>
        </w:rPr>
        <w:t xml:space="preserve"> </w:t>
      </w:r>
      <w:r w:rsidR="00E769B7">
        <w:rPr>
          <w:rFonts w:ascii="Arial" w:eastAsia="Times New Roman" w:hAnsi="Arial" w:cs="Arial"/>
          <w:bCs/>
          <w:kern w:val="36"/>
          <w:lang w:eastAsia="nl-NL"/>
        </w:rPr>
        <w:t>en ‘</w:t>
      </w:r>
      <w:r w:rsidR="00E769B7" w:rsidRPr="00E769B7">
        <w:rPr>
          <w:rFonts w:ascii="Arial" w:eastAsia="Times New Roman" w:hAnsi="Arial" w:cs="Arial"/>
          <w:bCs/>
          <w:i/>
          <w:iCs/>
          <w:kern w:val="36"/>
          <w:lang w:eastAsia="nl-NL"/>
        </w:rPr>
        <w:t>chemische reactiestappen</w:t>
      </w:r>
      <w:r w:rsidR="00E769B7">
        <w:rPr>
          <w:rFonts w:ascii="Arial" w:eastAsia="Times New Roman" w:hAnsi="Arial" w:cs="Arial"/>
          <w:bCs/>
          <w:kern w:val="36"/>
          <w:lang w:eastAsia="nl-NL"/>
        </w:rPr>
        <w:t>’ toe.</w:t>
      </w:r>
    </w:p>
    <w:p w14:paraId="795E49D7" w14:textId="77777777" w:rsidR="000559B5" w:rsidRDefault="00F35B47"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4</w:t>
      </w:r>
      <w:r w:rsidR="00AC6A24">
        <w:rPr>
          <w:rFonts w:ascii="Arial" w:eastAsia="Times New Roman" w:hAnsi="Arial" w:cs="Arial"/>
          <w:bCs/>
          <w:kern w:val="36"/>
          <w:lang w:eastAsia="nl-NL"/>
        </w:rPr>
        <w:tab/>
        <w:t>Leg uit dat je dit proces circulair mag noemen.</w:t>
      </w:r>
    </w:p>
    <w:p w14:paraId="3143AFAC" w14:textId="77777777" w:rsidR="00AC6A24" w:rsidRDefault="00AC6A24" w:rsidP="009A430B">
      <w:pPr>
        <w:spacing w:after="0" w:line="280" w:lineRule="atLeast"/>
        <w:outlineLvl w:val="0"/>
        <w:rPr>
          <w:rFonts w:ascii="Arial" w:eastAsia="Times New Roman" w:hAnsi="Arial" w:cs="Arial"/>
          <w:bCs/>
          <w:kern w:val="36"/>
          <w:lang w:eastAsia="nl-NL"/>
        </w:rPr>
      </w:pPr>
    </w:p>
    <w:p w14:paraId="0CB728FD" w14:textId="51CB5B29" w:rsidR="000A71A1" w:rsidRPr="000559B5" w:rsidRDefault="000559B5"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Asbest</w:t>
      </w:r>
      <w:r w:rsidR="009A430B">
        <w:rPr>
          <w:rFonts w:ascii="Arial" w:eastAsia="Times New Roman" w:hAnsi="Arial" w:cs="Arial"/>
          <w:bCs/>
          <w:kern w:val="36"/>
          <w:lang w:eastAsia="nl-NL"/>
        </w:rPr>
        <w:t>platen</w:t>
      </w:r>
      <w:r>
        <w:rPr>
          <w:rFonts w:ascii="Arial" w:eastAsia="Times New Roman" w:hAnsi="Arial" w:cs="Arial"/>
          <w:bCs/>
          <w:kern w:val="36"/>
          <w:lang w:eastAsia="nl-NL"/>
        </w:rPr>
        <w:t xml:space="preserve"> </w:t>
      </w:r>
      <w:r w:rsidR="009A430B">
        <w:rPr>
          <w:rFonts w:ascii="Arial" w:eastAsia="Times New Roman" w:hAnsi="Arial" w:cs="Arial"/>
          <w:bCs/>
          <w:kern w:val="36"/>
          <w:lang w:eastAsia="nl-NL"/>
        </w:rPr>
        <w:t>bestaan uit</w:t>
      </w:r>
      <w:r>
        <w:rPr>
          <w:rFonts w:ascii="Arial" w:eastAsia="Times New Roman" w:hAnsi="Arial" w:cs="Arial"/>
          <w:bCs/>
          <w:kern w:val="36"/>
          <w:lang w:eastAsia="nl-NL"/>
        </w:rPr>
        <w:t xml:space="preserve"> asbestcement die verstevigd </w:t>
      </w:r>
      <w:r w:rsidR="009A430B">
        <w:rPr>
          <w:rFonts w:ascii="Arial" w:eastAsia="Times New Roman" w:hAnsi="Arial" w:cs="Arial"/>
          <w:bCs/>
          <w:kern w:val="36"/>
          <w:lang w:eastAsia="nl-NL"/>
        </w:rPr>
        <w:t>zijn</w:t>
      </w:r>
      <w:r>
        <w:rPr>
          <w:rFonts w:ascii="Arial" w:eastAsia="Times New Roman" w:hAnsi="Arial" w:cs="Arial"/>
          <w:bCs/>
          <w:kern w:val="36"/>
          <w:lang w:eastAsia="nl-NL"/>
        </w:rPr>
        <w:t xml:space="preserve"> met een vezel. Asbestcement is een verbinding van calcium</w:t>
      </w:r>
      <w:r w:rsidR="001B4009">
        <w:rPr>
          <w:rFonts w:ascii="Arial" w:eastAsia="Times New Roman" w:hAnsi="Arial" w:cs="Arial"/>
          <w:bCs/>
          <w:kern w:val="36"/>
          <w:lang w:eastAsia="nl-NL"/>
        </w:rPr>
        <w:t>ionen</w:t>
      </w:r>
      <w:r>
        <w:rPr>
          <w:rFonts w:ascii="Arial" w:eastAsia="Times New Roman" w:hAnsi="Arial" w:cs="Arial"/>
          <w:bCs/>
          <w:kern w:val="36"/>
          <w:lang w:eastAsia="nl-NL"/>
        </w:rPr>
        <w:t xml:space="preserve"> en silicaat</w:t>
      </w:r>
      <w:r w:rsidR="001B4009">
        <w:rPr>
          <w:rFonts w:ascii="Arial" w:eastAsia="Times New Roman" w:hAnsi="Arial" w:cs="Arial"/>
          <w:bCs/>
          <w:kern w:val="36"/>
          <w:lang w:eastAsia="nl-NL"/>
        </w:rPr>
        <w:t>ionen</w:t>
      </w:r>
      <w:r>
        <w:rPr>
          <w:rFonts w:ascii="Arial" w:eastAsia="Times New Roman" w:hAnsi="Arial" w:cs="Arial"/>
          <w:bCs/>
          <w:kern w:val="36"/>
          <w:lang w:eastAsia="nl-NL"/>
        </w:rPr>
        <w:t>. Een mogelijke formule</w:t>
      </w:r>
      <w:r w:rsidR="00AC6A24">
        <w:rPr>
          <w:rFonts w:ascii="Arial" w:eastAsia="Times New Roman" w:hAnsi="Arial" w:cs="Arial"/>
          <w:bCs/>
          <w:kern w:val="36"/>
          <w:lang w:eastAsia="nl-NL"/>
        </w:rPr>
        <w:t xml:space="preserve"> voor asbestcement</w:t>
      </w:r>
      <w:r>
        <w:rPr>
          <w:rFonts w:ascii="Arial" w:eastAsia="Times New Roman" w:hAnsi="Arial" w:cs="Arial"/>
          <w:bCs/>
          <w:kern w:val="36"/>
          <w:lang w:eastAsia="nl-NL"/>
        </w:rPr>
        <w:t xml:space="preserve"> is CaSiO</w:t>
      </w:r>
      <w:r>
        <w:rPr>
          <w:rFonts w:ascii="Arial" w:eastAsia="Times New Roman" w:hAnsi="Arial" w:cs="Arial"/>
          <w:bCs/>
          <w:kern w:val="36"/>
          <w:vertAlign w:val="subscript"/>
          <w:lang w:eastAsia="nl-NL"/>
        </w:rPr>
        <w:t>3</w:t>
      </w:r>
      <w:r>
        <w:rPr>
          <w:rFonts w:ascii="Arial" w:eastAsia="Times New Roman" w:hAnsi="Arial" w:cs="Arial"/>
          <w:bCs/>
          <w:kern w:val="36"/>
          <w:lang w:eastAsia="nl-NL"/>
        </w:rPr>
        <w:t>.</w:t>
      </w:r>
    </w:p>
    <w:p w14:paraId="69AC1AAB" w14:textId="77777777" w:rsidR="00AC6A24"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sidR="0026597C">
        <w:rPr>
          <w:rFonts w:ascii="Arial" w:eastAsia="Times New Roman" w:hAnsi="Arial" w:cs="Arial"/>
          <w:bCs/>
          <w:kern w:val="36"/>
          <w:lang w:eastAsia="nl-NL"/>
        </w:rPr>
        <w:tab/>
      </w:r>
      <w:r w:rsidR="00AC6A24">
        <w:rPr>
          <w:rFonts w:ascii="Arial" w:eastAsia="Times New Roman" w:hAnsi="Arial" w:cs="Arial"/>
          <w:bCs/>
          <w:kern w:val="36"/>
          <w:lang w:eastAsia="nl-NL"/>
        </w:rPr>
        <w:t xml:space="preserve">Geef de reactie tussen asbestcement en </w:t>
      </w:r>
      <w:r w:rsidR="00E911F7">
        <w:rPr>
          <w:rFonts w:ascii="Arial" w:eastAsia="Times New Roman" w:hAnsi="Arial" w:cs="Arial"/>
          <w:bCs/>
          <w:kern w:val="36"/>
          <w:lang w:eastAsia="nl-NL"/>
        </w:rPr>
        <w:t xml:space="preserve">geconcentreerd </w:t>
      </w:r>
      <w:r w:rsidR="00AC6A24">
        <w:rPr>
          <w:rFonts w:ascii="Arial" w:eastAsia="Times New Roman" w:hAnsi="Arial" w:cs="Arial"/>
          <w:bCs/>
          <w:kern w:val="36"/>
          <w:lang w:eastAsia="nl-NL"/>
        </w:rPr>
        <w:t xml:space="preserve">zwavelzuur in een vergelijking weer </w:t>
      </w:r>
      <w:r w:rsidR="00E769B7">
        <w:rPr>
          <w:rFonts w:ascii="Arial" w:eastAsia="Times New Roman" w:hAnsi="Arial" w:cs="Arial"/>
          <w:bCs/>
          <w:kern w:val="36"/>
          <w:lang w:eastAsia="nl-NL"/>
        </w:rPr>
        <w:t>w</w:t>
      </w:r>
      <w:r w:rsidR="00AC6A24">
        <w:rPr>
          <w:rFonts w:ascii="Arial" w:eastAsia="Times New Roman" w:hAnsi="Arial" w:cs="Arial"/>
          <w:bCs/>
          <w:kern w:val="36"/>
          <w:lang w:eastAsia="nl-NL"/>
        </w:rPr>
        <w:t>aarbij silica en gips ontstaan.</w:t>
      </w:r>
    </w:p>
    <w:p w14:paraId="0A880B22" w14:textId="77777777" w:rsidR="00B046AF"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sidR="00E911F7">
        <w:rPr>
          <w:rFonts w:ascii="Arial" w:eastAsia="Times New Roman" w:hAnsi="Arial" w:cs="Arial"/>
          <w:bCs/>
          <w:kern w:val="36"/>
          <w:lang w:eastAsia="nl-NL"/>
        </w:rPr>
        <w:tab/>
        <w:t>Leg uit waarom in het verwerkingsproces twee reactoren gebruikt worden.</w:t>
      </w:r>
    </w:p>
    <w:p w14:paraId="201FD83E" w14:textId="77777777" w:rsidR="001B4009" w:rsidRDefault="001B4009" w:rsidP="0026597C">
      <w:pPr>
        <w:spacing w:after="0" w:line="240" w:lineRule="auto"/>
        <w:ind w:left="708" w:hanging="708"/>
        <w:outlineLvl w:val="0"/>
        <w:rPr>
          <w:rFonts w:ascii="Arial" w:eastAsia="Times New Roman" w:hAnsi="Arial" w:cs="Arial"/>
          <w:bCs/>
          <w:kern w:val="36"/>
          <w:lang w:eastAsia="nl-NL"/>
        </w:rPr>
      </w:pPr>
    </w:p>
    <w:tbl>
      <w:tblPr>
        <w:tblStyle w:val="Tabelraster"/>
        <w:tblW w:w="0" w:type="auto"/>
        <w:tblInd w:w="-5" w:type="dxa"/>
        <w:tblLook w:val="04A0" w:firstRow="1" w:lastRow="0" w:firstColumn="1" w:lastColumn="0" w:noHBand="0" w:noVBand="1"/>
      </w:tblPr>
      <w:tblGrid>
        <w:gridCol w:w="9065"/>
      </w:tblGrid>
      <w:tr w:rsidR="00FA6802" w14:paraId="229780E1" w14:textId="77777777" w:rsidTr="00AC6A24">
        <w:tc>
          <w:tcPr>
            <w:tcW w:w="9065" w:type="dxa"/>
          </w:tcPr>
          <w:p w14:paraId="00B7818B" w14:textId="39333BD9" w:rsidR="00FA6802" w:rsidRPr="00FA6802" w:rsidRDefault="00FA6802" w:rsidP="00FA6802">
            <w:pPr>
              <w:outlineLvl w:val="0"/>
              <w:rPr>
                <w:rFonts w:ascii="Times New Roman" w:eastAsia="Times New Roman" w:hAnsi="Times New Roman" w:cs="Times New Roman"/>
                <w:b/>
                <w:bCs/>
                <w:kern w:val="36"/>
                <w:sz w:val="24"/>
                <w:szCs w:val="24"/>
                <w:lang w:eastAsia="nl-NL"/>
              </w:rPr>
            </w:pPr>
            <w:r w:rsidRPr="00FA6802">
              <w:rPr>
                <w:rFonts w:ascii="Times New Roman" w:eastAsia="Times New Roman" w:hAnsi="Times New Roman" w:cs="Times New Roman"/>
                <w:b/>
                <w:bCs/>
                <w:kern w:val="36"/>
                <w:sz w:val="24"/>
                <w:szCs w:val="24"/>
                <w:lang w:eastAsia="nl-NL"/>
              </w:rPr>
              <w:t>TRONOX: LEVERING RESTZUREN SCHEELT CO</w:t>
            </w:r>
            <w:r w:rsidR="00CF46D2">
              <w:rPr>
                <w:rFonts w:ascii="Times New Roman" w:eastAsia="Times New Roman" w:hAnsi="Times New Roman" w:cs="Times New Roman"/>
                <w:b/>
                <w:bCs/>
                <w:kern w:val="36"/>
                <w:sz w:val="24"/>
                <w:szCs w:val="24"/>
                <w:vertAlign w:val="subscript"/>
                <w:lang w:eastAsia="nl-NL"/>
              </w:rPr>
              <w:t>2</w:t>
            </w:r>
            <w:r w:rsidRPr="00FA6802">
              <w:rPr>
                <w:rFonts w:ascii="Times New Roman" w:eastAsia="Times New Roman" w:hAnsi="Times New Roman" w:cs="Times New Roman"/>
                <w:b/>
                <w:bCs/>
                <w:kern w:val="36"/>
                <w:sz w:val="24"/>
                <w:szCs w:val="24"/>
                <w:lang w:eastAsia="nl-NL"/>
              </w:rPr>
              <w:t>-UITSTOOT</w:t>
            </w:r>
          </w:p>
          <w:p w14:paraId="1AF15BC2" w14:textId="77777777" w:rsidR="00FA6802" w:rsidRPr="00FA6802" w:rsidRDefault="00FA6802" w:rsidP="00FA6802">
            <w:pPr>
              <w:outlineLvl w:val="0"/>
              <w:rPr>
                <w:rFonts w:ascii="Times New Roman" w:eastAsia="Times New Roman" w:hAnsi="Times New Roman" w:cs="Times New Roman"/>
                <w:bCs/>
                <w:kern w:val="36"/>
                <w:sz w:val="24"/>
                <w:szCs w:val="24"/>
                <w:lang w:eastAsia="nl-NL"/>
              </w:rPr>
            </w:pP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w:t>
            </w:r>
            <w:proofErr w:type="spellStart"/>
            <w:r w:rsidRPr="00FA6802">
              <w:rPr>
                <w:rFonts w:ascii="Times New Roman" w:eastAsia="Times New Roman" w:hAnsi="Times New Roman" w:cs="Times New Roman"/>
                <w:bCs/>
                <w:kern w:val="36"/>
                <w:sz w:val="24"/>
                <w:szCs w:val="24"/>
                <w:lang w:eastAsia="nl-NL"/>
              </w:rPr>
              <w:t>Pigments</w:t>
            </w:r>
            <w:proofErr w:type="spellEnd"/>
            <w:r w:rsidRPr="00FA6802">
              <w:rPr>
                <w:rFonts w:ascii="Times New Roman" w:eastAsia="Times New Roman" w:hAnsi="Times New Roman" w:cs="Times New Roman"/>
                <w:bCs/>
                <w:kern w:val="36"/>
                <w:sz w:val="24"/>
                <w:szCs w:val="24"/>
                <w:lang w:eastAsia="nl-NL"/>
              </w:rPr>
              <w:t xml:space="preserve"> (Holland) in de Botlek is de enige producent van titaandioxide</w:t>
            </w:r>
            <w:r w:rsidR="00994266">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(TiO</w:t>
            </w:r>
            <w:r w:rsidR="00AC6A24">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)in Nederland. Het bedrijf verkoopt de TiO</w:t>
            </w:r>
            <w:r w:rsidR="00AC6A24">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 xml:space="preserve"> aan de verf-, coating-, plastic- en</w:t>
            </w:r>
            <w:r w:rsidR="00994266">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papierindustrie. 2 jaar geleden werd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door Postema benaderd met de vraag</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of het restzuren voor het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-proces kon leveren. Daar had het bedrijf wel</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oren naar. “Wij hebben jaarlijks 40.000 ton zoutzuur en 2500 ton zwavelzuur als</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reststroom beschikbaar”, vertelt Dimitri Quist, </w:t>
            </w:r>
            <w:proofErr w:type="spellStart"/>
            <w:r w:rsidRPr="00FA6802">
              <w:rPr>
                <w:rFonts w:ascii="Times New Roman" w:eastAsia="Times New Roman" w:hAnsi="Times New Roman" w:cs="Times New Roman"/>
                <w:bCs/>
                <w:i/>
                <w:iCs/>
                <w:kern w:val="36"/>
                <w:sz w:val="24"/>
                <w:szCs w:val="24"/>
                <w:lang w:eastAsia="nl-NL"/>
              </w:rPr>
              <w:t>environmental</w:t>
            </w:r>
            <w:proofErr w:type="spellEnd"/>
            <w:r w:rsidRPr="00FA6802">
              <w:rPr>
                <w:rFonts w:ascii="Times New Roman" w:eastAsia="Times New Roman" w:hAnsi="Times New Roman" w:cs="Times New Roman"/>
                <w:bCs/>
                <w:i/>
                <w:iCs/>
                <w:kern w:val="36"/>
                <w:sz w:val="24"/>
                <w:szCs w:val="24"/>
                <w:lang w:eastAsia="nl-NL"/>
              </w:rPr>
              <w:t xml:space="preserve"> </w:t>
            </w:r>
            <w:proofErr w:type="spellStart"/>
            <w:r w:rsidRPr="00FA6802">
              <w:rPr>
                <w:rFonts w:ascii="Times New Roman" w:eastAsia="Times New Roman" w:hAnsi="Times New Roman" w:cs="Times New Roman"/>
                <w:bCs/>
                <w:i/>
                <w:iCs/>
                <w:kern w:val="36"/>
                <w:sz w:val="24"/>
                <w:szCs w:val="24"/>
                <w:lang w:eastAsia="nl-NL"/>
              </w:rPr>
              <w:t>advisor</w:t>
            </w:r>
            <w:proofErr w:type="spellEnd"/>
            <w:r w:rsidRPr="00FA6802">
              <w:rPr>
                <w:rFonts w:ascii="Times New Roman" w:eastAsia="Times New Roman" w:hAnsi="Times New Roman" w:cs="Times New Roman"/>
                <w:bCs/>
                <w:i/>
                <w:i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van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w:t>
            </w:r>
          </w:p>
          <w:p w14:paraId="3859E60A" w14:textId="77777777" w:rsidR="00E769B7" w:rsidRPr="00380107" w:rsidRDefault="00FA6802" w:rsidP="00E769B7">
            <w:pPr>
              <w:autoSpaceDE w:val="0"/>
              <w:autoSpaceDN w:val="0"/>
              <w:adjustRightInd w:val="0"/>
              <w:spacing w:line="280" w:lineRule="atLeast"/>
              <w:rPr>
                <w:rFonts w:ascii="Arial" w:hAnsi="Arial" w:cs="Arial"/>
              </w:rPr>
            </w:pPr>
            <w:r w:rsidRPr="00FA6802">
              <w:rPr>
                <w:rFonts w:ascii="Times New Roman" w:eastAsia="Times New Roman" w:hAnsi="Times New Roman" w:cs="Times New Roman"/>
                <w:bCs/>
                <w:kern w:val="36"/>
                <w:sz w:val="24"/>
                <w:szCs w:val="24"/>
                <w:lang w:eastAsia="nl-NL"/>
              </w:rPr>
              <w:t>“Momenteel neutraliseren wij deze reststromen met kalk voor wij het op de</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Nieuwe Waterweg lozen. Een paar keer per week komt hiervoor een vrachtwagen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met kalk uit België.” Binnen het productieproces scheidt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 xml:space="preserve"> een gedeelte van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de kalk af om het opnieuw in de plant te gebruiken, maar een deel loost het bedrijf</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op de Nieuwe Waterweg.</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De inzet van de restzuren bij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 xml:space="preserve"> heeft meerdere voordelen voor </w:t>
            </w:r>
            <w:proofErr w:type="spellStart"/>
            <w:r w:rsidRPr="00FA6802">
              <w:rPr>
                <w:rFonts w:ascii="Times New Roman" w:eastAsia="Times New Roman" w:hAnsi="Times New Roman" w:cs="Times New Roman"/>
                <w:bCs/>
                <w:kern w:val="36"/>
                <w:sz w:val="24"/>
                <w:szCs w:val="24"/>
                <w:lang w:eastAsia="nl-NL"/>
              </w:rPr>
              <w:t>Tronox</w:t>
            </w:r>
            <w:proofErr w:type="spellEnd"/>
            <w:r w:rsidRPr="00FA6802">
              <w:rPr>
                <w:rFonts w:ascii="Times New Roman" w:eastAsia="Times New Roman" w:hAnsi="Times New Roman" w:cs="Times New Roman"/>
                <w:bCs/>
                <w:kern w:val="36"/>
                <w:sz w:val="24"/>
                <w:szCs w:val="24"/>
                <w:lang w:eastAsia="nl-NL"/>
              </w:rPr>
              <w:t>.</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“Wanneer de </w:t>
            </w:r>
            <w:r w:rsidRPr="00FA6802">
              <w:rPr>
                <w:rFonts w:ascii="Times New Roman" w:eastAsia="Times New Roman" w:hAnsi="Times New Roman" w:cs="Times New Roman"/>
                <w:bCs/>
                <w:i/>
                <w:iCs/>
                <w:kern w:val="36"/>
                <w:sz w:val="24"/>
                <w:szCs w:val="24"/>
                <w:lang w:eastAsia="nl-NL"/>
              </w:rPr>
              <w:t xml:space="preserve">full </w:t>
            </w:r>
            <w:proofErr w:type="spellStart"/>
            <w:r w:rsidRPr="00FA6802">
              <w:rPr>
                <w:rFonts w:ascii="Times New Roman" w:eastAsia="Times New Roman" w:hAnsi="Times New Roman" w:cs="Times New Roman"/>
                <w:bCs/>
                <w:i/>
                <w:iCs/>
                <w:kern w:val="36"/>
                <w:sz w:val="24"/>
                <w:szCs w:val="24"/>
                <w:lang w:eastAsia="nl-NL"/>
              </w:rPr>
              <w:t>scale</w:t>
            </w:r>
            <w:proofErr w:type="spellEnd"/>
            <w:r w:rsidRPr="00FA6802">
              <w:rPr>
                <w:rFonts w:ascii="Times New Roman" w:eastAsia="Times New Roman" w:hAnsi="Times New Roman" w:cs="Times New Roman"/>
                <w:bCs/>
                <w:i/>
                <w:i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 xml:space="preserve">installatie van </w:t>
            </w:r>
            <w:proofErr w:type="spellStart"/>
            <w:r w:rsidRPr="00FA6802">
              <w:rPr>
                <w:rFonts w:ascii="Times New Roman" w:eastAsia="Times New Roman" w:hAnsi="Times New Roman" w:cs="Times New Roman"/>
                <w:bCs/>
                <w:kern w:val="36"/>
                <w:sz w:val="24"/>
                <w:szCs w:val="24"/>
                <w:lang w:eastAsia="nl-NL"/>
              </w:rPr>
              <w:t>Asbeter</w:t>
            </w:r>
            <w:proofErr w:type="spellEnd"/>
            <w:r w:rsidRPr="00FA6802">
              <w:rPr>
                <w:rFonts w:ascii="Times New Roman" w:eastAsia="Times New Roman" w:hAnsi="Times New Roman" w:cs="Times New Roman"/>
                <w:bCs/>
                <w:kern w:val="36"/>
                <w:sz w:val="24"/>
                <w:szCs w:val="24"/>
                <w:lang w:eastAsia="nl-NL"/>
              </w:rPr>
              <w:t xml:space="preserve"> operationeel is, hoeven wij niet meer</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de neutralisatiestap uit te voeren en ook geen kalk meer in te kopen. Dat scheelt</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jaarlijks circa 1 miljoen euro. Bovendien reduceren wij hiermee onze CO</w:t>
            </w:r>
            <w:r w:rsidRPr="00994266">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-voetafdruk</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in de keten. De productie en het vervoer van kalk zorgen immers voor een</w:t>
            </w:r>
            <w:r w:rsidR="00380107">
              <w:rPr>
                <w:rFonts w:ascii="Times New Roman" w:eastAsia="Times New Roman" w:hAnsi="Times New Roman" w:cs="Times New Roman"/>
                <w:bCs/>
                <w:kern w:val="36"/>
                <w:sz w:val="24"/>
                <w:szCs w:val="24"/>
                <w:lang w:eastAsia="nl-NL"/>
              </w:rPr>
              <w:t xml:space="preserve"> </w:t>
            </w:r>
            <w:r w:rsidRPr="00FA6802">
              <w:rPr>
                <w:rFonts w:ascii="Times New Roman" w:eastAsia="Times New Roman" w:hAnsi="Times New Roman" w:cs="Times New Roman"/>
                <w:bCs/>
                <w:kern w:val="36"/>
                <w:sz w:val="24"/>
                <w:szCs w:val="24"/>
                <w:lang w:eastAsia="nl-NL"/>
              </w:rPr>
              <w:t>aanzienlijke CO</w:t>
            </w:r>
            <w:r w:rsidRPr="00994266">
              <w:rPr>
                <w:rFonts w:ascii="Times New Roman" w:eastAsia="Times New Roman" w:hAnsi="Times New Roman" w:cs="Times New Roman"/>
                <w:bCs/>
                <w:kern w:val="36"/>
                <w:sz w:val="24"/>
                <w:szCs w:val="24"/>
                <w:vertAlign w:val="subscript"/>
                <w:lang w:eastAsia="nl-NL"/>
              </w:rPr>
              <w:t>2</w:t>
            </w:r>
            <w:r w:rsidRPr="00FA6802">
              <w:rPr>
                <w:rFonts w:ascii="Times New Roman" w:eastAsia="Times New Roman" w:hAnsi="Times New Roman" w:cs="Times New Roman"/>
                <w:bCs/>
                <w:kern w:val="36"/>
                <w:sz w:val="24"/>
                <w:szCs w:val="24"/>
                <w:lang w:eastAsia="nl-NL"/>
              </w:rPr>
              <w:t>-uitstoot.”</w:t>
            </w:r>
            <w:r w:rsidR="00E769B7">
              <w:rPr>
                <w:rFonts w:ascii="Times New Roman" w:eastAsia="Times New Roman" w:hAnsi="Times New Roman" w:cs="Times New Roman"/>
                <w:bCs/>
                <w:kern w:val="36"/>
                <w:sz w:val="24"/>
                <w:szCs w:val="24"/>
                <w:lang w:eastAsia="nl-NL"/>
              </w:rPr>
              <w:t xml:space="preserve"> </w:t>
            </w:r>
            <w:r w:rsidR="00E769B7" w:rsidRPr="00380107">
              <w:rPr>
                <w:rFonts w:ascii="Arial" w:hAnsi="Arial" w:cs="Arial"/>
              </w:rPr>
              <w:t xml:space="preserve">Bij de productie van (gebrande) kalk, </w:t>
            </w:r>
            <w:proofErr w:type="spellStart"/>
            <w:r w:rsidR="00E769B7" w:rsidRPr="00380107">
              <w:rPr>
                <w:rFonts w:ascii="Arial" w:hAnsi="Arial" w:cs="Arial"/>
              </w:rPr>
              <w:t>CaO</w:t>
            </w:r>
            <w:proofErr w:type="spellEnd"/>
            <w:r w:rsidR="00E769B7" w:rsidRPr="00380107">
              <w:rPr>
                <w:rFonts w:ascii="Arial" w:hAnsi="Arial" w:cs="Arial"/>
              </w:rPr>
              <w:t xml:space="preserve">, wordt </w:t>
            </w:r>
            <w:r w:rsidR="00E769B7">
              <w:rPr>
                <w:rFonts w:ascii="Arial" w:hAnsi="Arial" w:cs="Arial"/>
              </w:rPr>
              <w:t xml:space="preserve">tevens </w:t>
            </w:r>
            <w:r w:rsidR="00E769B7" w:rsidRPr="00380107">
              <w:rPr>
                <w:rFonts w:ascii="Arial" w:hAnsi="Arial" w:cs="Arial"/>
              </w:rPr>
              <w:t>CO</w:t>
            </w:r>
            <w:r w:rsidR="00E769B7" w:rsidRPr="00380107">
              <w:rPr>
                <w:rFonts w:ascii="Cambria Math" w:hAnsi="Cambria Math" w:cs="Cambria Math"/>
              </w:rPr>
              <w:t>₂</w:t>
            </w:r>
            <w:r w:rsidR="00E769B7" w:rsidRPr="00380107">
              <w:rPr>
                <w:rFonts w:ascii="Arial" w:hAnsi="Arial" w:cs="Arial"/>
              </w:rPr>
              <w:t xml:space="preserve"> geproduceerd door verhitting van CaCO</w:t>
            </w:r>
            <w:r w:rsidR="00E769B7" w:rsidRPr="00380107">
              <w:rPr>
                <w:rFonts w:ascii="Arial" w:hAnsi="Arial" w:cs="Arial"/>
                <w:vertAlign w:val="subscript"/>
              </w:rPr>
              <w:t>3</w:t>
            </w:r>
            <w:r w:rsidR="00E769B7" w:rsidRPr="00380107">
              <w:rPr>
                <w:rFonts w:ascii="Arial" w:hAnsi="Arial" w:cs="Arial"/>
              </w:rPr>
              <w:t xml:space="preserve">. Dit betekent dat voor elke ton </w:t>
            </w:r>
            <w:proofErr w:type="spellStart"/>
            <w:r w:rsidR="00E769B7" w:rsidRPr="00380107">
              <w:rPr>
                <w:rFonts w:ascii="Arial" w:hAnsi="Arial" w:cs="Arial"/>
              </w:rPr>
              <w:t>CaO</w:t>
            </w:r>
            <w:proofErr w:type="spellEnd"/>
            <w:r w:rsidR="00E769B7" w:rsidRPr="00380107">
              <w:rPr>
                <w:rFonts w:ascii="Arial" w:hAnsi="Arial" w:cs="Arial"/>
              </w:rPr>
              <w:t xml:space="preserve"> een hoeveelheid van 785 kg CO</w:t>
            </w:r>
            <w:r w:rsidR="00E769B7" w:rsidRPr="00380107">
              <w:rPr>
                <w:rFonts w:ascii="Arial" w:hAnsi="Arial" w:cs="Arial"/>
                <w:vertAlign w:val="subscript"/>
              </w:rPr>
              <w:t>2</w:t>
            </w:r>
            <w:r w:rsidR="00E769B7" w:rsidRPr="00380107">
              <w:rPr>
                <w:rFonts w:ascii="Arial" w:hAnsi="Arial" w:cs="Arial"/>
              </w:rPr>
              <w:t xml:space="preserve"> vrijkomt. </w:t>
            </w:r>
          </w:p>
          <w:p w14:paraId="6BDAD453" w14:textId="77777777" w:rsidR="00E769B7" w:rsidRDefault="00E769B7" w:rsidP="00E769B7">
            <w:pPr>
              <w:outlineLvl w:val="0"/>
              <w:rPr>
                <w:rFonts w:ascii="Times New Roman" w:eastAsia="Times New Roman" w:hAnsi="Times New Roman" w:cs="Times New Roman"/>
                <w:bCs/>
                <w:kern w:val="36"/>
                <w:sz w:val="24"/>
                <w:szCs w:val="24"/>
                <w:lang w:eastAsia="nl-NL"/>
              </w:rPr>
            </w:pPr>
          </w:p>
          <w:p w14:paraId="45106FA2" w14:textId="77777777" w:rsidR="00994266" w:rsidRPr="00994266" w:rsidRDefault="00994266" w:rsidP="00E769B7">
            <w:pPr>
              <w:outlineLvl w:val="0"/>
              <w:rPr>
                <w:rFonts w:ascii="Arial" w:eastAsia="Times New Roman" w:hAnsi="Arial" w:cs="Arial"/>
                <w:bCs/>
                <w:i/>
                <w:iCs/>
                <w:kern w:val="36"/>
                <w:sz w:val="20"/>
                <w:szCs w:val="20"/>
                <w:lang w:eastAsia="nl-NL"/>
              </w:rPr>
            </w:pPr>
            <w:r w:rsidRPr="00994266">
              <w:rPr>
                <w:rFonts w:ascii="Arial" w:eastAsia="Times New Roman" w:hAnsi="Arial" w:cs="Arial"/>
                <w:bCs/>
                <w:i/>
                <w:iCs/>
                <w:kern w:val="36"/>
                <w:sz w:val="20"/>
                <w:szCs w:val="20"/>
                <w:lang w:eastAsia="nl-NL"/>
              </w:rPr>
              <w:t>Bron: Chemie Magazine</w:t>
            </w:r>
          </w:p>
        </w:tc>
      </w:tr>
    </w:tbl>
    <w:p w14:paraId="29380837" w14:textId="77777777" w:rsidR="00380107" w:rsidRDefault="00380107" w:rsidP="00994266">
      <w:pPr>
        <w:spacing w:after="0" w:line="240" w:lineRule="auto"/>
        <w:ind w:left="708" w:hanging="708"/>
        <w:outlineLvl w:val="0"/>
        <w:rPr>
          <w:rFonts w:ascii="Arial" w:eastAsia="Times New Roman" w:hAnsi="Arial" w:cs="Arial"/>
          <w:bCs/>
          <w:kern w:val="36"/>
          <w:lang w:eastAsia="nl-NL"/>
        </w:rPr>
      </w:pPr>
    </w:p>
    <w:p w14:paraId="659FDC9A" w14:textId="77777777" w:rsidR="00B07536" w:rsidRDefault="00E769B7" w:rsidP="009A430B">
      <w:pPr>
        <w:spacing w:after="0" w:line="280" w:lineRule="atLeast"/>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Trox</w:t>
      </w:r>
      <w:proofErr w:type="spellEnd"/>
      <w:r>
        <w:rPr>
          <w:rFonts w:ascii="Arial" w:eastAsia="Times New Roman" w:hAnsi="Arial" w:cs="Arial"/>
          <w:bCs/>
          <w:kern w:val="36"/>
          <w:lang w:eastAsia="nl-NL"/>
        </w:rPr>
        <w:t xml:space="preserve"> </w:t>
      </w:r>
      <w:proofErr w:type="spellStart"/>
      <w:r>
        <w:rPr>
          <w:rFonts w:ascii="Arial" w:eastAsia="Times New Roman" w:hAnsi="Arial" w:cs="Arial"/>
          <w:bCs/>
          <w:kern w:val="36"/>
          <w:lang w:eastAsia="nl-NL"/>
        </w:rPr>
        <w:t>Pigments</w:t>
      </w:r>
      <w:proofErr w:type="spellEnd"/>
      <w:r>
        <w:rPr>
          <w:rFonts w:ascii="Arial" w:eastAsia="Times New Roman" w:hAnsi="Arial" w:cs="Arial"/>
          <w:bCs/>
          <w:kern w:val="36"/>
          <w:lang w:eastAsia="nl-NL"/>
        </w:rPr>
        <w:t xml:space="preserve"> heeft een reststroom van jaarlijks 40.000 ton zoutzuur en 2500 ton zwavelzuur die het bedrijf </w:t>
      </w:r>
      <w:proofErr w:type="spellStart"/>
      <w:r>
        <w:rPr>
          <w:rFonts w:ascii="Arial" w:eastAsia="Times New Roman" w:hAnsi="Arial" w:cs="Arial"/>
          <w:bCs/>
          <w:kern w:val="36"/>
          <w:lang w:eastAsia="nl-NL"/>
        </w:rPr>
        <w:t>Asbeter</w:t>
      </w:r>
      <w:proofErr w:type="spellEnd"/>
      <w:r>
        <w:rPr>
          <w:rFonts w:ascii="Arial" w:eastAsia="Times New Roman" w:hAnsi="Arial" w:cs="Arial"/>
          <w:bCs/>
          <w:kern w:val="36"/>
          <w:lang w:eastAsia="nl-NL"/>
        </w:rPr>
        <w:t xml:space="preserve"> kan gebruiken.</w:t>
      </w:r>
    </w:p>
    <w:p w14:paraId="40DEE9BF" w14:textId="53BEE353" w:rsidR="0026597C" w:rsidRDefault="00F35B47"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7</w:t>
      </w:r>
      <w:r w:rsidR="007B0CBD">
        <w:rPr>
          <w:rFonts w:ascii="Arial" w:eastAsia="Times New Roman" w:hAnsi="Arial" w:cs="Arial"/>
          <w:bCs/>
          <w:kern w:val="36"/>
          <w:lang w:eastAsia="nl-NL"/>
        </w:rPr>
        <w:tab/>
      </w:r>
      <w:r w:rsidR="00066166">
        <w:rPr>
          <w:rFonts w:ascii="Arial" w:eastAsia="Times New Roman" w:hAnsi="Arial" w:cs="Arial"/>
          <w:bCs/>
          <w:kern w:val="36"/>
          <w:lang w:eastAsia="nl-NL"/>
        </w:rPr>
        <w:t xml:space="preserve">Leg uit dat de naam zoutzuur niet </w:t>
      </w:r>
      <w:r w:rsidR="009A430B">
        <w:rPr>
          <w:rFonts w:ascii="Arial" w:eastAsia="Times New Roman" w:hAnsi="Arial" w:cs="Arial"/>
          <w:bCs/>
          <w:kern w:val="36"/>
          <w:lang w:eastAsia="nl-NL"/>
        </w:rPr>
        <w:t>een</w:t>
      </w:r>
      <w:r w:rsidR="00066166">
        <w:rPr>
          <w:rFonts w:ascii="Arial" w:eastAsia="Times New Roman" w:hAnsi="Arial" w:cs="Arial"/>
          <w:bCs/>
          <w:kern w:val="36"/>
          <w:lang w:eastAsia="nl-NL"/>
        </w:rPr>
        <w:t xml:space="preserve"> zuivere stof weergeeft.</w:t>
      </w:r>
    </w:p>
    <w:p w14:paraId="42BA0A25" w14:textId="77777777" w:rsidR="00921341" w:rsidRDefault="00921341"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Geef de reactievergelijking die optreedt als kalk reageert met opgelost zwavelzuur.</w:t>
      </w:r>
    </w:p>
    <w:p w14:paraId="76240B66" w14:textId="77777777" w:rsidR="00921341" w:rsidRDefault="00921341"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Geef ook de reactievergelijking als kalk reageert met zoutzuur.</w:t>
      </w:r>
    </w:p>
    <w:p w14:paraId="5FD63FB7" w14:textId="115788EB" w:rsidR="007B0CBD" w:rsidRDefault="00921341"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sidR="007B0CBD">
        <w:rPr>
          <w:rFonts w:ascii="Arial" w:eastAsia="Times New Roman" w:hAnsi="Arial" w:cs="Arial"/>
          <w:bCs/>
          <w:kern w:val="36"/>
          <w:lang w:eastAsia="nl-NL"/>
        </w:rPr>
        <w:tab/>
      </w:r>
      <w:r w:rsidR="00066166">
        <w:rPr>
          <w:rFonts w:ascii="Arial" w:eastAsia="Times New Roman" w:hAnsi="Arial" w:cs="Arial"/>
          <w:bCs/>
          <w:kern w:val="36"/>
          <w:lang w:eastAsia="nl-NL"/>
        </w:rPr>
        <w:t>Bereken hoeveel ton kalk nodig is om de jaarlijkse reststroom</w:t>
      </w:r>
      <w:r w:rsidR="009A430B">
        <w:rPr>
          <w:rFonts w:ascii="Arial" w:eastAsia="Times New Roman" w:hAnsi="Arial" w:cs="Arial"/>
          <w:bCs/>
          <w:kern w:val="36"/>
          <w:lang w:eastAsia="nl-NL"/>
        </w:rPr>
        <w:t xml:space="preserve"> van zoutzuur en zwavelzuur</w:t>
      </w:r>
      <w:r w:rsidR="00066166">
        <w:rPr>
          <w:rFonts w:ascii="Arial" w:eastAsia="Times New Roman" w:hAnsi="Arial" w:cs="Arial"/>
          <w:bCs/>
          <w:kern w:val="36"/>
          <w:lang w:eastAsia="nl-NL"/>
        </w:rPr>
        <w:t xml:space="preserve"> te neutraliseren. Ga uit van geconcentreerd zoutzuur en geconcentreerd zwavelzuur (zie Binas tabel 43B)</w:t>
      </w:r>
      <w:r w:rsidR="003622D0">
        <w:rPr>
          <w:rFonts w:ascii="Arial" w:eastAsia="Times New Roman" w:hAnsi="Arial" w:cs="Arial"/>
          <w:bCs/>
          <w:kern w:val="36"/>
          <w:lang w:eastAsia="nl-NL"/>
        </w:rPr>
        <w:t>.</w:t>
      </w:r>
    </w:p>
    <w:p w14:paraId="39572C78" w14:textId="77777777" w:rsidR="00201E95" w:rsidRDefault="00201E95" w:rsidP="009A430B">
      <w:pPr>
        <w:spacing w:after="0" w:line="280" w:lineRule="atLeast"/>
        <w:ind w:left="708" w:hanging="708"/>
        <w:outlineLvl w:val="0"/>
        <w:rPr>
          <w:rFonts w:ascii="Arial" w:eastAsia="Times New Roman" w:hAnsi="Arial" w:cs="Arial"/>
          <w:bCs/>
          <w:kern w:val="36"/>
          <w:lang w:eastAsia="nl-NL"/>
        </w:rPr>
      </w:pPr>
    </w:p>
    <w:p w14:paraId="6051BB07" w14:textId="7EA34C67" w:rsidR="003622D0" w:rsidRDefault="003622D0"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 xml:space="preserve">De benodigde kalk wordt in België geproduceerd door </w:t>
      </w:r>
      <w:r w:rsidR="009A430B">
        <w:rPr>
          <w:rFonts w:ascii="Arial" w:eastAsia="Times New Roman" w:hAnsi="Arial" w:cs="Arial"/>
          <w:bCs/>
          <w:kern w:val="36"/>
          <w:lang w:eastAsia="nl-NL"/>
        </w:rPr>
        <w:t xml:space="preserve">‘branden’ </w:t>
      </w:r>
      <w:r>
        <w:rPr>
          <w:rFonts w:ascii="Arial" w:eastAsia="Times New Roman" w:hAnsi="Arial" w:cs="Arial"/>
          <w:bCs/>
          <w:kern w:val="36"/>
          <w:lang w:eastAsia="nl-NL"/>
        </w:rPr>
        <w:t xml:space="preserve">van </w:t>
      </w:r>
      <w:r w:rsidR="009A430B">
        <w:rPr>
          <w:rFonts w:ascii="Arial" w:eastAsia="Times New Roman" w:hAnsi="Arial" w:cs="Arial"/>
          <w:bCs/>
          <w:kern w:val="36"/>
          <w:lang w:eastAsia="nl-NL"/>
        </w:rPr>
        <w:t xml:space="preserve">kalksteen met als hoofdbestanddeel </w:t>
      </w:r>
      <w:r>
        <w:rPr>
          <w:rFonts w:ascii="Arial" w:eastAsia="Times New Roman" w:hAnsi="Arial" w:cs="Arial"/>
          <w:bCs/>
          <w:kern w:val="36"/>
          <w:lang w:eastAsia="nl-NL"/>
        </w:rPr>
        <w:t>calciumcarbonaat.</w:t>
      </w:r>
    </w:p>
    <w:p w14:paraId="3A80E7AA" w14:textId="77777777" w:rsidR="003622D0" w:rsidRDefault="00921341"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11</w:t>
      </w:r>
      <w:r w:rsidR="003622D0">
        <w:rPr>
          <w:rFonts w:ascii="Arial" w:eastAsia="Times New Roman" w:hAnsi="Arial" w:cs="Arial"/>
          <w:bCs/>
          <w:kern w:val="36"/>
          <w:lang w:eastAsia="nl-NL"/>
        </w:rPr>
        <w:tab/>
        <w:t>Geef de reactievergelijking van het ‘branden’ van calciumcarbonaat.</w:t>
      </w:r>
    </w:p>
    <w:p w14:paraId="7E4442B7" w14:textId="77777777" w:rsidR="003622D0" w:rsidRDefault="00F35B4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921341">
        <w:rPr>
          <w:rFonts w:ascii="Arial" w:eastAsia="Times New Roman" w:hAnsi="Arial" w:cs="Arial"/>
          <w:bCs/>
          <w:kern w:val="36"/>
          <w:lang w:eastAsia="nl-NL"/>
        </w:rPr>
        <w:t>2</w:t>
      </w:r>
      <w:r w:rsidR="003622D0">
        <w:rPr>
          <w:rFonts w:ascii="Arial" w:eastAsia="Times New Roman" w:hAnsi="Arial" w:cs="Arial"/>
          <w:bCs/>
          <w:kern w:val="36"/>
          <w:lang w:eastAsia="nl-NL"/>
        </w:rPr>
        <w:tab/>
        <w:t>Laat via een berekening zien dat bij de vorming van 1,00 ton calciumoxide er tevens 785 kg koolstofdioxide ontstaat.</w:t>
      </w:r>
    </w:p>
    <w:p w14:paraId="1BC05E25" w14:textId="77777777" w:rsidR="00201E95" w:rsidRDefault="00201E95" w:rsidP="009A430B">
      <w:pPr>
        <w:spacing w:after="0" w:line="280" w:lineRule="atLeast"/>
        <w:outlineLvl w:val="0"/>
        <w:rPr>
          <w:rFonts w:ascii="Arial" w:eastAsia="Times New Roman" w:hAnsi="Arial" w:cs="Arial"/>
          <w:bCs/>
          <w:kern w:val="36"/>
          <w:lang w:eastAsia="nl-NL"/>
        </w:rPr>
      </w:pPr>
    </w:p>
    <w:p w14:paraId="3DE86811" w14:textId="77777777" w:rsidR="003622D0" w:rsidRPr="003622D0" w:rsidRDefault="003622D0" w:rsidP="009A430B">
      <w:pPr>
        <w:spacing w:after="0" w:line="280" w:lineRule="atLeast"/>
        <w:outlineLvl w:val="0"/>
        <w:rPr>
          <w:rFonts w:ascii="Arial" w:eastAsia="Times New Roman" w:hAnsi="Arial" w:cs="Arial"/>
          <w:bCs/>
          <w:kern w:val="36"/>
          <w:lang w:eastAsia="nl-NL"/>
        </w:rPr>
      </w:pPr>
      <w:r>
        <w:rPr>
          <w:rFonts w:ascii="Arial" w:eastAsia="Times New Roman" w:hAnsi="Arial" w:cs="Arial"/>
          <w:bCs/>
          <w:kern w:val="36"/>
          <w:lang w:eastAsia="nl-NL"/>
        </w:rPr>
        <w:t>Naast de reductie van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-voetafdruk doordat minder kalksteen ontleed wordt, zijn er nog meer aspecten die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-uitstoot verlagen als de reststroom van zuren niet meer geneutraliseerd hoe</w:t>
      </w:r>
      <w:r w:rsidR="00E911F7">
        <w:rPr>
          <w:rFonts w:ascii="Arial" w:eastAsia="Times New Roman" w:hAnsi="Arial" w:cs="Arial"/>
          <w:bCs/>
          <w:kern w:val="36"/>
          <w:lang w:eastAsia="nl-NL"/>
        </w:rPr>
        <w:t>ft</w:t>
      </w:r>
      <w:r>
        <w:rPr>
          <w:rFonts w:ascii="Arial" w:eastAsia="Times New Roman" w:hAnsi="Arial" w:cs="Arial"/>
          <w:bCs/>
          <w:kern w:val="36"/>
          <w:lang w:eastAsia="nl-NL"/>
        </w:rPr>
        <w:t xml:space="preserve"> te worden.</w:t>
      </w:r>
    </w:p>
    <w:p w14:paraId="17ED179D" w14:textId="77777777" w:rsidR="007B0CBD" w:rsidRPr="00E911F7" w:rsidRDefault="00E911F7"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sidR="00921341">
        <w:rPr>
          <w:rFonts w:ascii="Arial" w:eastAsia="Times New Roman" w:hAnsi="Arial" w:cs="Arial"/>
          <w:bCs/>
          <w:kern w:val="36"/>
          <w:lang w:eastAsia="nl-NL"/>
        </w:rPr>
        <w:t>3</w:t>
      </w:r>
      <w:r>
        <w:rPr>
          <w:rFonts w:ascii="Arial" w:eastAsia="Times New Roman" w:hAnsi="Arial" w:cs="Arial"/>
          <w:bCs/>
          <w:kern w:val="36"/>
          <w:lang w:eastAsia="nl-NL"/>
        </w:rPr>
        <w:tab/>
        <w:t>Geef twee aspecten die de CO</w:t>
      </w:r>
      <w:r>
        <w:rPr>
          <w:rFonts w:ascii="Arial" w:eastAsia="Times New Roman" w:hAnsi="Arial" w:cs="Arial"/>
          <w:bCs/>
          <w:kern w:val="36"/>
          <w:vertAlign w:val="subscript"/>
          <w:lang w:eastAsia="nl-NL"/>
        </w:rPr>
        <w:t>2</w:t>
      </w:r>
      <w:r>
        <w:rPr>
          <w:rFonts w:ascii="Arial" w:eastAsia="Times New Roman" w:hAnsi="Arial" w:cs="Arial"/>
          <w:bCs/>
          <w:kern w:val="36"/>
          <w:lang w:eastAsia="nl-NL"/>
        </w:rPr>
        <w:t>-uitstoot nog meer verlagen als de reststroom van de zuren niet meer geneutraliseerd hoeft te worden door kalk.</w:t>
      </w:r>
    </w:p>
    <w:p w14:paraId="7DAFA7CA" w14:textId="1594981F" w:rsidR="002B2BBF" w:rsidRDefault="002B2BBF" w:rsidP="009A430B">
      <w:pPr>
        <w:spacing w:after="0" w:line="280" w:lineRule="atLeast"/>
        <w:ind w:left="708" w:hanging="708"/>
        <w:outlineLvl w:val="0"/>
        <w:rPr>
          <w:rFonts w:ascii="Arial" w:eastAsia="Times New Roman" w:hAnsi="Arial" w:cs="Arial"/>
          <w:bCs/>
          <w:kern w:val="36"/>
          <w:lang w:eastAsia="nl-NL"/>
        </w:rPr>
      </w:pPr>
    </w:p>
    <w:p w14:paraId="463741B9" w14:textId="5D2A2CAA" w:rsidR="00833949" w:rsidRDefault="005350E6" w:rsidP="00833949">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lastRenderedPageBreak/>
        <w:t xml:space="preserve">opgave 2 </w:t>
      </w:r>
      <w:r w:rsidR="00833949">
        <w:rPr>
          <w:rFonts w:ascii="Arial" w:eastAsia="Times New Roman" w:hAnsi="Arial" w:cs="Arial"/>
          <w:b/>
          <w:caps/>
          <w:noProof/>
          <w:color w:val="333333"/>
          <w:lang w:eastAsia="nl-NL"/>
        </w:rPr>
        <w:t>afgifte aan bodem en opname door gewas werken continu</w:t>
      </w:r>
    </w:p>
    <w:p w14:paraId="5AED8AC3" w14:textId="4D31D414" w:rsidR="00833949" w:rsidRPr="00C158B2" w:rsidRDefault="00833949" w:rsidP="00833949">
      <w:pPr>
        <w:spacing w:after="0" w:line="240" w:lineRule="auto"/>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833949" w14:paraId="5FB0D3A1" w14:textId="77777777" w:rsidTr="00506B07">
        <w:tc>
          <w:tcPr>
            <w:tcW w:w="9060" w:type="dxa"/>
            <w:shd w:val="clear" w:color="auto" w:fill="auto"/>
          </w:tcPr>
          <w:p w14:paraId="65F12FE2" w14:textId="77777777" w:rsidR="00833949" w:rsidRPr="003A5974" w:rsidRDefault="00833949" w:rsidP="00506B07">
            <w:pPr>
              <w:shd w:val="clear" w:color="auto" w:fill="FFFFFF"/>
              <w:spacing w:after="180" w:line="280" w:lineRule="atLeast"/>
              <w:outlineLvl w:val="0"/>
              <w:rPr>
                <w:rFonts w:ascii="Helvetica" w:eastAsia="Times New Roman" w:hAnsi="Helvetica" w:cs="Helvetica"/>
                <w:b/>
                <w:bCs/>
                <w:color w:val="222222"/>
                <w:kern w:val="36"/>
                <w:sz w:val="32"/>
                <w:szCs w:val="32"/>
                <w:lang w:eastAsia="nl-NL"/>
              </w:rPr>
            </w:pPr>
            <w:r w:rsidRPr="003A5974">
              <w:rPr>
                <w:rFonts w:ascii="Helvetica" w:eastAsia="Times New Roman" w:hAnsi="Helvetica" w:cs="Helvetica"/>
                <w:b/>
                <w:bCs/>
                <w:color w:val="222222"/>
                <w:kern w:val="36"/>
                <w:sz w:val="32"/>
                <w:szCs w:val="32"/>
                <w:lang w:eastAsia="nl-NL"/>
              </w:rPr>
              <w:t>Afgifte aan bodem en opname door het gewas werken continu</w:t>
            </w:r>
          </w:p>
          <w:p w14:paraId="70C6D128" w14:textId="77777777" w:rsidR="00833949" w:rsidRPr="003A5974" w:rsidRDefault="00833949" w:rsidP="00506B07">
            <w:pPr>
              <w:shd w:val="clear" w:color="auto" w:fill="FFFFFF"/>
              <w:spacing w:line="280" w:lineRule="atLeast"/>
              <w:rPr>
                <w:rFonts w:ascii="Times New Roman" w:eastAsia="Times New Roman" w:hAnsi="Times New Roman" w:cs="Times New Roman"/>
                <w:b/>
                <w:bCs/>
                <w:color w:val="222222"/>
                <w:sz w:val="24"/>
                <w:szCs w:val="24"/>
                <w:lang w:eastAsia="nl-NL"/>
              </w:rPr>
            </w:pPr>
            <w:r w:rsidRPr="003A5974">
              <w:rPr>
                <w:rFonts w:ascii="Times New Roman" w:eastAsia="Times New Roman" w:hAnsi="Times New Roman" w:cs="Times New Roman"/>
                <w:b/>
                <w:bCs/>
                <w:color w:val="222222"/>
                <w:sz w:val="24"/>
                <w:szCs w:val="24"/>
                <w:lang w:eastAsia="nl-NL"/>
              </w:rPr>
              <w:t xml:space="preserve">Akkerbouwer Ron Bastiaansen uit Dordrecht experimenteerde vorig jaar met de stikstofzwavelblend OCI </w:t>
            </w:r>
            <w:proofErr w:type="spellStart"/>
            <w:r w:rsidRPr="003A5974">
              <w:rPr>
                <w:rFonts w:ascii="Times New Roman" w:eastAsia="Times New Roman" w:hAnsi="Times New Roman" w:cs="Times New Roman"/>
                <w:b/>
                <w:bCs/>
                <w:color w:val="222222"/>
                <w:sz w:val="24"/>
                <w:szCs w:val="24"/>
                <w:lang w:eastAsia="nl-NL"/>
              </w:rPr>
              <w:t>Exacote</w:t>
            </w:r>
            <w:proofErr w:type="spellEnd"/>
            <w:r w:rsidRPr="003A5974">
              <w:rPr>
                <w:rFonts w:ascii="Times New Roman" w:eastAsia="Times New Roman" w:hAnsi="Times New Roman" w:cs="Times New Roman"/>
                <w:b/>
                <w:bCs/>
                <w:color w:val="222222"/>
                <w:sz w:val="24"/>
                <w:szCs w:val="24"/>
                <w:lang w:eastAsia="nl-NL"/>
              </w:rPr>
              <w:t xml:space="preserve"> van OCI </w:t>
            </w:r>
            <w:proofErr w:type="spellStart"/>
            <w:r w:rsidRPr="003A5974">
              <w:rPr>
                <w:rFonts w:ascii="Times New Roman" w:eastAsia="Times New Roman" w:hAnsi="Times New Roman" w:cs="Times New Roman"/>
                <w:b/>
                <w:bCs/>
                <w:color w:val="222222"/>
                <w:sz w:val="24"/>
                <w:szCs w:val="24"/>
                <w:lang w:eastAsia="nl-NL"/>
              </w:rPr>
              <w:t>Nitrogen</w:t>
            </w:r>
            <w:proofErr w:type="spellEnd"/>
            <w:r w:rsidRPr="003A5974">
              <w:rPr>
                <w:rFonts w:ascii="Times New Roman" w:eastAsia="Times New Roman" w:hAnsi="Times New Roman" w:cs="Times New Roman"/>
                <w:b/>
                <w:bCs/>
                <w:color w:val="222222"/>
                <w:sz w:val="24"/>
                <w:szCs w:val="24"/>
                <w:lang w:eastAsia="nl-NL"/>
              </w:rPr>
              <w:t>. De resultaten bevielen goed en dit jaar gaat hij er op grotere schaal en bij meer gewassen mee verder. Belangrijkste pluspunten zijn volgens hem het geleidelijk vrijkomen van stikstof en een efficiëntere bemesting. Ook ligt de uitspoeling lager dan bij vergelijkbare kunstmeststoffen.</w:t>
            </w:r>
          </w:p>
          <w:p w14:paraId="1652E67E" w14:textId="77777777" w:rsidR="00833949" w:rsidRDefault="00833949" w:rsidP="00506B07">
            <w:pPr>
              <w:spacing w:line="280" w:lineRule="atLeast"/>
              <w:rPr>
                <w:rFonts w:ascii="Times New Roman" w:hAnsi="Times New Roman" w:cs="Times New Roman"/>
                <w:color w:val="222222"/>
                <w:sz w:val="24"/>
                <w:szCs w:val="24"/>
                <w:shd w:val="clear" w:color="auto" w:fill="FFFFFF" w:themeFill="background1"/>
              </w:rPr>
            </w:pPr>
          </w:p>
          <w:p w14:paraId="0561261A" w14:textId="77777777" w:rsidR="00833949" w:rsidRPr="00A64387" w:rsidRDefault="00833949" w:rsidP="00506B07">
            <w:pPr>
              <w:spacing w:line="280" w:lineRule="atLeast"/>
              <w:rPr>
                <w:rFonts w:ascii="Times New Roman" w:eastAsia="Times New Roman" w:hAnsi="Times New Roman" w:cs="Times New Roman"/>
                <w:sz w:val="24"/>
                <w:szCs w:val="24"/>
                <w:lang w:eastAsia="nl-NL"/>
              </w:rPr>
            </w:pPr>
            <w:r w:rsidRPr="00A64387">
              <w:rPr>
                <w:rFonts w:ascii="Times New Roman" w:hAnsi="Times New Roman" w:cs="Times New Roman"/>
                <w:color w:val="222222"/>
                <w:sz w:val="24"/>
                <w:szCs w:val="24"/>
                <w:shd w:val="clear" w:color="auto" w:fill="FFFFFF" w:themeFill="background1"/>
              </w:rPr>
              <w:t xml:space="preserve">OCI </w:t>
            </w:r>
            <w:proofErr w:type="spellStart"/>
            <w:r w:rsidRPr="00A64387">
              <w:rPr>
                <w:rFonts w:ascii="Times New Roman" w:hAnsi="Times New Roman" w:cs="Times New Roman"/>
                <w:color w:val="222222"/>
                <w:sz w:val="24"/>
                <w:szCs w:val="24"/>
                <w:shd w:val="clear" w:color="auto" w:fill="FFFFFF" w:themeFill="background1"/>
              </w:rPr>
              <w:t>Exacote</w:t>
            </w:r>
            <w:proofErr w:type="spellEnd"/>
            <w:r w:rsidRPr="00A64387">
              <w:rPr>
                <w:rFonts w:ascii="Times New Roman" w:hAnsi="Times New Roman" w:cs="Times New Roman"/>
                <w:color w:val="222222"/>
                <w:sz w:val="24"/>
                <w:szCs w:val="24"/>
                <w:shd w:val="clear" w:color="auto" w:fill="FFFFFF" w:themeFill="background1"/>
              </w:rPr>
              <w:t xml:space="preserve"> is een product van OCI </w:t>
            </w:r>
            <w:proofErr w:type="spellStart"/>
            <w:r w:rsidRPr="00A64387">
              <w:rPr>
                <w:rFonts w:ascii="Times New Roman" w:hAnsi="Times New Roman" w:cs="Times New Roman"/>
                <w:color w:val="222222"/>
                <w:sz w:val="24"/>
                <w:szCs w:val="24"/>
                <w:shd w:val="clear" w:color="auto" w:fill="FFFFFF" w:themeFill="background1"/>
              </w:rPr>
              <w:t>Nitrogen</w:t>
            </w:r>
            <w:proofErr w:type="spellEnd"/>
            <w:r w:rsidRPr="00A64387">
              <w:rPr>
                <w:rFonts w:ascii="Times New Roman" w:hAnsi="Times New Roman" w:cs="Times New Roman"/>
                <w:color w:val="222222"/>
                <w:sz w:val="24"/>
                <w:szCs w:val="24"/>
                <w:shd w:val="clear" w:color="auto" w:fill="FFFFFF" w:themeFill="background1"/>
              </w:rPr>
              <w:t xml:space="preserve"> in Geleen. Het gaat om een combinatie van ureum met </w:t>
            </w:r>
            <w:proofErr w:type="spellStart"/>
            <w:r w:rsidRPr="00A64387">
              <w:rPr>
                <w:rFonts w:ascii="Times New Roman" w:hAnsi="Times New Roman" w:cs="Times New Roman"/>
                <w:color w:val="222222"/>
                <w:sz w:val="24"/>
                <w:szCs w:val="24"/>
                <w:shd w:val="clear" w:color="auto" w:fill="FFFFFF" w:themeFill="background1"/>
              </w:rPr>
              <w:t>Nutramon</w:t>
            </w:r>
            <w:proofErr w:type="spellEnd"/>
            <w:r w:rsidRPr="00A64387">
              <w:rPr>
                <w:rFonts w:ascii="Times New Roman" w:hAnsi="Times New Roman" w:cs="Times New Roman"/>
                <w:color w:val="222222"/>
                <w:sz w:val="24"/>
                <w:szCs w:val="24"/>
                <w:shd w:val="clear" w:color="auto" w:fill="FFFFFF" w:themeFill="background1"/>
              </w:rPr>
              <w:t xml:space="preserve">-KAS en </w:t>
            </w:r>
            <w:proofErr w:type="spellStart"/>
            <w:r>
              <w:rPr>
                <w:rFonts w:ascii="Times New Roman" w:hAnsi="Times New Roman" w:cs="Times New Roman"/>
                <w:color w:val="222222"/>
                <w:sz w:val="24"/>
                <w:szCs w:val="24"/>
                <w:shd w:val="clear" w:color="auto" w:fill="FFFFFF" w:themeFill="background1"/>
              </w:rPr>
              <w:t>Granular</w:t>
            </w:r>
            <w:proofErr w:type="spellEnd"/>
            <w:r>
              <w:rPr>
                <w:rFonts w:ascii="Times New Roman" w:hAnsi="Times New Roman" w:cs="Times New Roman"/>
                <w:color w:val="222222"/>
                <w:sz w:val="24"/>
                <w:szCs w:val="24"/>
                <w:shd w:val="clear" w:color="auto" w:fill="FFFFFF" w:themeFill="background1"/>
              </w:rPr>
              <w:t xml:space="preserve"> 3 </w:t>
            </w:r>
            <w:r w:rsidRPr="00A64387">
              <w:rPr>
                <w:rFonts w:ascii="Times New Roman" w:hAnsi="Times New Roman" w:cs="Times New Roman"/>
                <w:color w:val="222222"/>
                <w:sz w:val="24"/>
                <w:szCs w:val="24"/>
                <w:shd w:val="clear" w:color="auto" w:fill="FFFFFF" w:themeFill="background1"/>
              </w:rPr>
              <w:t>Ammoniumsulfaat</w:t>
            </w:r>
            <w:r>
              <w:rPr>
                <w:rFonts w:ascii="Times New Roman" w:hAnsi="Times New Roman" w:cs="Times New Roman"/>
                <w:color w:val="222222"/>
                <w:sz w:val="24"/>
                <w:szCs w:val="24"/>
                <w:shd w:val="clear" w:color="auto" w:fill="FFFFFF" w:themeFill="background1"/>
              </w:rPr>
              <w:t xml:space="preserve"> (stikstof (N) als 14% ammoniumstikstof, 8% nitraatstikstof en 5% amidestikstof)</w:t>
            </w:r>
            <w:r w:rsidRPr="00A64387">
              <w:rPr>
                <w:rFonts w:ascii="Times New Roman" w:hAnsi="Times New Roman" w:cs="Times New Roman"/>
                <w:color w:val="222222"/>
                <w:sz w:val="24"/>
                <w:szCs w:val="24"/>
                <w:shd w:val="clear" w:color="auto" w:fill="FFFFFF" w:themeFill="background1"/>
              </w:rPr>
              <w:t xml:space="preserve">. De stikstof in het gecoate ureum komt in twee tot drie maanden vrij, afhankelijk van de temperatuur, en vindt aansluiting bij de voedingsbehoefte van het gewas. Daarnaast is er sprake van een snelle aanvangswerking en daarna een lengtewerking tot twaalf weken. Het product bevat bovendien een snelwerkende zwavelvorm en werkt dus ondersteunend in de stikstofefficiëntie. Het ammoniumsulfaat kent een zure werking, waardoor de beschikbaarheid van fosfaat en sporenelementen wordt vergroot. Dat laatste is ook goed voor het bodemleven. De uitspoeling is door geleidelijke afgifte van de nutriënten minimaal. OCI </w:t>
            </w:r>
            <w:proofErr w:type="spellStart"/>
            <w:r w:rsidRPr="00A64387">
              <w:rPr>
                <w:rFonts w:ascii="Times New Roman" w:hAnsi="Times New Roman" w:cs="Times New Roman"/>
                <w:color w:val="222222"/>
                <w:sz w:val="24"/>
                <w:szCs w:val="24"/>
                <w:shd w:val="clear" w:color="auto" w:fill="FFFFFF" w:themeFill="background1"/>
              </w:rPr>
              <w:t>Exacote</w:t>
            </w:r>
            <w:proofErr w:type="spellEnd"/>
            <w:r w:rsidRPr="00A64387">
              <w:rPr>
                <w:rFonts w:ascii="Times New Roman" w:hAnsi="Times New Roman" w:cs="Times New Roman"/>
                <w:color w:val="222222"/>
                <w:sz w:val="24"/>
                <w:szCs w:val="24"/>
                <w:shd w:val="clear" w:color="auto" w:fill="FFFFFF" w:themeFill="background1"/>
              </w:rPr>
              <w:t xml:space="preserve"> zorgt voor een gelijkmatiger groei en daardoor weerbaarder gewas. Pas later in het seizoen kan eventueel worden bijgestuurd met </w:t>
            </w:r>
            <w:proofErr w:type="spellStart"/>
            <w:r w:rsidRPr="00A64387">
              <w:rPr>
                <w:rFonts w:ascii="Times New Roman" w:hAnsi="Times New Roman" w:cs="Times New Roman"/>
                <w:color w:val="222222"/>
                <w:sz w:val="24"/>
                <w:szCs w:val="24"/>
                <w:shd w:val="clear" w:color="auto" w:fill="FFFFFF" w:themeFill="background1"/>
              </w:rPr>
              <w:t>kalkammonsalpeter</w:t>
            </w:r>
            <w:proofErr w:type="spellEnd"/>
            <w:r w:rsidRPr="00A64387">
              <w:rPr>
                <w:rFonts w:ascii="Times New Roman" w:hAnsi="Times New Roman" w:cs="Times New Roman"/>
                <w:color w:val="222222"/>
                <w:sz w:val="24"/>
                <w:szCs w:val="24"/>
                <w:shd w:val="clear" w:color="auto" w:fill="FFFFFF" w:themeFill="background1"/>
              </w:rPr>
              <w:t xml:space="preserve"> (KAS).</w:t>
            </w:r>
            <w:r w:rsidRPr="00A64387">
              <w:rPr>
                <w:rFonts w:ascii="Times New Roman" w:hAnsi="Times New Roman" w:cs="Times New Roman"/>
                <w:color w:val="222222"/>
                <w:sz w:val="24"/>
                <w:szCs w:val="24"/>
                <w:shd w:val="clear" w:color="auto" w:fill="EEEEEE"/>
              </w:rPr>
              <w:t> </w:t>
            </w:r>
          </w:p>
          <w:p w14:paraId="7AFF5B01" w14:textId="77777777" w:rsidR="00833949" w:rsidRDefault="00833949" w:rsidP="00506B07">
            <w:pPr>
              <w:rPr>
                <w:rFonts w:ascii="Times New Roman" w:eastAsia="Times New Roman" w:hAnsi="Times New Roman" w:cs="Times New Roman"/>
                <w:sz w:val="24"/>
                <w:szCs w:val="24"/>
                <w:lang w:eastAsia="nl-NL"/>
              </w:rPr>
            </w:pPr>
            <w:r w:rsidRPr="00A64387">
              <w:rPr>
                <w:rFonts w:ascii="Times New Roman" w:eastAsia="Times New Roman" w:hAnsi="Times New Roman" w:cs="Times New Roman"/>
                <w:sz w:val="24"/>
                <w:szCs w:val="24"/>
                <w:lang w:eastAsia="nl-NL"/>
              </w:rPr>
              <w:t xml:space="preserve">De nutriënten in </w:t>
            </w:r>
            <w:proofErr w:type="spellStart"/>
            <w:r w:rsidRPr="00A64387">
              <w:rPr>
                <w:rFonts w:ascii="Times New Roman" w:eastAsia="Times New Roman" w:hAnsi="Times New Roman" w:cs="Times New Roman"/>
                <w:sz w:val="24"/>
                <w:szCs w:val="24"/>
                <w:lang w:eastAsia="nl-NL"/>
              </w:rPr>
              <w:t>Nutramon</w:t>
            </w:r>
            <w:proofErr w:type="spellEnd"/>
            <w:r w:rsidRPr="00A64387">
              <w:rPr>
                <w:rFonts w:ascii="Times New Roman" w:eastAsia="Times New Roman" w:hAnsi="Times New Roman" w:cs="Times New Roman"/>
                <w:sz w:val="24"/>
                <w:szCs w:val="24"/>
                <w:lang w:eastAsia="nl-NL"/>
              </w:rPr>
              <w:t xml:space="preserve">-KAS en </w:t>
            </w:r>
            <w:proofErr w:type="spellStart"/>
            <w:r w:rsidRPr="00A64387">
              <w:rPr>
                <w:rFonts w:ascii="Times New Roman" w:eastAsia="Times New Roman" w:hAnsi="Times New Roman" w:cs="Times New Roman"/>
                <w:sz w:val="24"/>
                <w:szCs w:val="24"/>
                <w:lang w:eastAsia="nl-NL"/>
              </w:rPr>
              <w:t>Granular</w:t>
            </w:r>
            <w:proofErr w:type="spellEnd"/>
            <w:r w:rsidRPr="00A64387">
              <w:rPr>
                <w:rFonts w:ascii="Times New Roman" w:eastAsia="Times New Roman" w:hAnsi="Times New Roman" w:cs="Times New Roman"/>
                <w:sz w:val="24"/>
                <w:szCs w:val="24"/>
                <w:lang w:eastAsia="nl-NL"/>
              </w:rPr>
              <w:t xml:space="preserve"> 3 AS zijn direct beschikbaar voor opname door het gewas. De stikstof in de gecoate ureum komt in 2-3 maanden vrij, afhankelijk van de temperatuur en vindt dus aansluiting bij de voedingsbehoefte van het gewas.</w:t>
            </w:r>
            <w:r>
              <w:rPr>
                <w:rFonts w:ascii="Times New Roman" w:eastAsia="Times New Roman" w:hAnsi="Times New Roman" w:cs="Times New Roman"/>
                <w:sz w:val="24"/>
                <w:szCs w:val="24"/>
                <w:lang w:eastAsia="nl-NL"/>
              </w:rPr>
              <w:t xml:space="preserve"> </w:t>
            </w:r>
          </w:p>
          <w:p w14:paraId="5F1E9EC7" w14:textId="77777777" w:rsidR="00833949" w:rsidRDefault="00833949" w:rsidP="00506B07">
            <w:pPr>
              <w:rPr>
                <w:rFonts w:ascii="Times New Roman" w:eastAsia="Times New Roman" w:hAnsi="Times New Roman" w:cs="Times New Roman"/>
                <w:sz w:val="24"/>
                <w:szCs w:val="24"/>
                <w:lang w:eastAsia="nl-NL"/>
              </w:rPr>
            </w:pPr>
          </w:p>
          <w:p w14:paraId="315331F8" w14:textId="580B174D" w:rsidR="00833949" w:rsidRPr="00833949" w:rsidRDefault="00833949" w:rsidP="00506B07">
            <w:pPr>
              <w:rPr>
                <w:rFonts w:ascii="Arial" w:eastAsia="Times New Roman" w:hAnsi="Arial" w:cs="Arial"/>
                <w:i/>
                <w:iCs/>
                <w:sz w:val="18"/>
                <w:szCs w:val="18"/>
                <w:lang w:eastAsia="nl-NL"/>
              </w:rPr>
            </w:pPr>
            <w:r w:rsidRPr="00833949">
              <w:rPr>
                <w:rFonts w:ascii="Arial" w:eastAsia="Times New Roman" w:hAnsi="Arial" w:cs="Arial"/>
                <w:i/>
                <w:iCs/>
                <w:sz w:val="18"/>
                <w:szCs w:val="18"/>
                <w:lang w:eastAsia="nl-NL"/>
              </w:rPr>
              <w:t xml:space="preserve">Bron: </w:t>
            </w:r>
            <w:r w:rsidRPr="00833949">
              <w:rPr>
                <w:rStyle w:val="Hyperlink"/>
                <w:rFonts w:ascii="Arial" w:eastAsia="Times New Roman" w:hAnsi="Arial" w:cs="Arial"/>
                <w:bCs/>
                <w:i/>
                <w:iCs/>
                <w:color w:val="auto"/>
                <w:kern w:val="36"/>
                <w:sz w:val="18"/>
                <w:szCs w:val="18"/>
                <w:u w:val="none"/>
                <w:lang w:eastAsia="nl-NL"/>
              </w:rPr>
              <w:t>Nieuwe Oogst, 18 november 2019</w:t>
            </w:r>
          </w:p>
        </w:tc>
      </w:tr>
    </w:tbl>
    <w:p w14:paraId="1DB3ADD8" w14:textId="77777777" w:rsidR="00833949" w:rsidRDefault="00833949" w:rsidP="00833949">
      <w:pPr>
        <w:spacing w:after="0" w:line="240" w:lineRule="auto"/>
        <w:outlineLvl w:val="0"/>
        <w:rPr>
          <w:rFonts w:ascii="Arial" w:eastAsia="Times New Roman" w:hAnsi="Arial" w:cs="Arial"/>
          <w:bCs/>
          <w:kern w:val="36"/>
          <w:lang w:eastAsia="nl-NL"/>
        </w:rPr>
      </w:pPr>
    </w:p>
    <w:p w14:paraId="1120EF98" w14:textId="77777777" w:rsidR="00833949"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Akkerbouwer Bastiaanse uit Dordrecht gebruikt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xml:space="preserve"> als kunstmest. De kunstmest is een mengsel van een aantal stoffen. Zo is </w:t>
      </w:r>
      <w:proofErr w:type="spellStart"/>
      <w:r>
        <w:rPr>
          <w:rFonts w:ascii="Arial" w:eastAsia="Times New Roman" w:hAnsi="Arial" w:cs="Arial"/>
          <w:bCs/>
          <w:kern w:val="36"/>
          <w:lang w:eastAsia="nl-NL"/>
        </w:rPr>
        <w:t>Nutramon</w:t>
      </w:r>
      <w:proofErr w:type="spellEnd"/>
      <w:r>
        <w:rPr>
          <w:rFonts w:ascii="Arial" w:eastAsia="Times New Roman" w:hAnsi="Arial" w:cs="Arial"/>
          <w:bCs/>
          <w:kern w:val="36"/>
          <w:lang w:eastAsia="nl-NL"/>
        </w:rPr>
        <w:t>-KAS een mengsel van voornamelijk ammoniumnitraat en daarnaast een weinig magnesiumoxide en calciumoxide.</w:t>
      </w:r>
    </w:p>
    <w:p w14:paraId="37944F92"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 xml:space="preserve">Geef de formules van de vier zouten in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w:t>
      </w:r>
    </w:p>
    <w:p w14:paraId="4FBD541A"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2D504EE6" w14:textId="77777777" w:rsidR="00833949" w:rsidRPr="0096439F"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Ureum komt ook voor in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Ureum heeft als formule NH</w:t>
      </w:r>
      <w:r>
        <w:rPr>
          <w:rFonts w:ascii="Arial" w:eastAsia="Times New Roman" w:hAnsi="Arial" w:cs="Arial"/>
          <w:bCs/>
          <w:kern w:val="36"/>
          <w:vertAlign w:val="subscript"/>
          <w:lang w:eastAsia="nl-NL"/>
        </w:rPr>
        <w:t>2</w:t>
      </w:r>
      <w:r>
        <w:rPr>
          <w:rFonts w:ascii="Arial" w:eastAsia="Times New Roman" w:hAnsi="Arial" w:cs="Arial"/>
          <w:bCs/>
          <w:kern w:val="36"/>
          <w:lang w:eastAsia="nl-NL"/>
        </w:rPr>
        <w:t>CONH</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 De systematische naam van ureum is </w:t>
      </w:r>
      <w:proofErr w:type="spellStart"/>
      <w:r>
        <w:rPr>
          <w:rFonts w:ascii="Arial" w:eastAsia="Times New Roman" w:hAnsi="Arial" w:cs="Arial"/>
          <w:bCs/>
          <w:kern w:val="36"/>
          <w:lang w:eastAsia="nl-NL"/>
        </w:rPr>
        <w:t>diamide</w:t>
      </w:r>
      <w:proofErr w:type="spellEnd"/>
      <w:r>
        <w:rPr>
          <w:rFonts w:ascii="Arial" w:eastAsia="Times New Roman" w:hAnsi="Arial" w:cs="Arial"/>
          <w:bCs/>
          <w:kern w:val="36"/>
          <w:lang w:eastAsia="nl-NL"/>
        </w:rPr>
        <w:t xml:space="preserve"> van koolzuur.</w:t>
      </w:r>
    </w:p>
    <w:p w14:paraId="7CEFA524"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Geef de structuurformule van ureum.</w:t>
      </w:r>
    </w:p>
    <w:p w14:paraId="109F633F"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op microniveau uit dat ureum goed oplosbaar is in water.</w:t>
      </w:r>
    </w:p>
    <w:p w14:paraId="4DAF2374" w14:textId="5A1E431D"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Bereken aan de hand van gegevens in het artikel hoeveel g ammoniumnitraat, hoeveel g ammoniumsulfaat en hoeveel g</w:t>
      </w:r>
      <w:r w:rsidR="00672B25">
        <w:rPr>
          <w:rFonts w:ascii="Arial" w:eastAsia="Times New Roman" w:hAnsi="Arial" w:cs="Arial"/>
          <w:bCs/>
          <w:kern w:val="36"/>
          <w:lang w:eastAsia="nl-NL"/>
        </w:rPr>
        <w:t>ram</w:t>
      </w:r>
      <w:r>
        <w:rPr>
          <w:rFonts w:ascii="Arial" w:eastAsia="Times New Roman" w:hAnsi="Arial" w:cs="Arial"/>
          <w:bCs/>
          <w:kern w:val="36"/>
          <w:lang w:eastAsia="nl-NL"/>
        </w:rPr>
        <w:t xml:space="preserve"> ureum er per 100 g</w:t>
      </w:r>
      <w:r w:rsidR="00672B25">
        <w:rPr>
          <w:rFonts w:ascii="Arial" w:eastAsia="Times New Roman" w:hAnsi="Arial" w:cs="Arial"/>
          <w:bCs/>
          <w:kern w:val="36"/>
          <w:lang w:eastAsia="nl-NL"/>
        </w:rPr>
        <w:t>ram</w:t>
      </w:r>
      <w:r>
        <w:rPr>
          <w:rFonts w:ascii="Arial" w:eastAsia="Times New Roman" w:hAnsi="Arial" w:cs="Arial"/>
          <w:bCs/>
          <w:kern w:val="36"/>
          <w:lang w:eastAsia="nl-NL"/>
        </w:rPr>
        <w:t xml:space="preserve"> OCI </w:t>
      </w:r>
      <w:proofErr w:type="spellStart"/>
      <w:r>
        <w:rPr>
          <w:rFonts w:ascii="Arial" w:eastAsia="Times New Roman" w:hAnsi="Arial" w:cs="Arial"/>
          <w:bCs/>
          <w:kern w:val="36"/>
          <w:lang w:eastAsia="nl-NL"/>
        </w:rPr>
        <w:t>Exacote</w:t>
      </w:r>
      <w:proofErr w:type="spellEnd"/>
      <w:r>
        <w:rPr>
          <w:rFonts w:ascii="Arial" w:eastAsia="Times New Roman" w:hAnsi="Arial" w:cs="Arial"/>
          <w:bCs/>
          <w:kern w:val="36"/>
          <w:lang w:eastAsia="nl-NL"/>
        </w:rPr>
        <w:t xml:space="preserve"> aanwezig is.</w:t>
      </w:r>
    </w:p>
    <w:p w14:paraId="52F0027D"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5C9C5E15"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Het ammoniumnitraat en ook het ammoniumsulfaat kent een zure werking.</w:t>
      </w:r>
    </w:p>
    <w:p w14:paraId="75D24250"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Leg uit dat deze twee stoffen voor een zure werking zorgen.</w:t>
      </w:r>
    </w:p>
    <w:p w14:paraId="1E46EC7A"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Laat via een reactievergelijking zien dat door deze zure werking het calciumoxide kan oplossen.</w:t>
      </w:r>
    </w:p>
    <w:p w14:paraId="21EAD013"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Leg uit dat de beschikbaarheid van fosfaat in de bodem door deze zure werking wordt vergroot.</w:t>
      </w:r>
    </w:p>
    <w:p w14:paraId="483D34E1"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5C2A9A54" w14:textId="77777777" w:rsidR="00FE6DF7"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Nitraat en ureum zijn direct opneembaar door de plant, ammonium moet eerst door bacteriën omgezet worden in nitraat. De (niet complete) halfreactie luidt: </w:t>
      </w:r>
      <w:bookmarkStart w:id="1" w:name="_Hlk35353221"/>
    </w:p>
    <w:p w14:paraId="2A4FE5EC" w14:textId="725F003E" w:rsidR="00833949" w:rsidRPr="00D12A20" w:rsidRDefault="00833949"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NH</w:t>
      </w:r>
      <w:r>
        <w:rPr>
          <w:rFonts w:ascii="Arial" w:eastAsia="Times New Roman" w:hAnsi="Arial" w:cs="Arial"/>
          <w:bCs/>
          <w:kern w:val="36"/>
          <w:vertAlign w:val="subscript"/>
          <w:lang w:eastAsia="nl-NL"/>
        </w:rPr>
        <w:t>4</w:t>
      </w:r>
      <w:r>
        <w:rPr>
          <w:rFonts w:ascii="Arial" w:eastAsia="Times New Roman" w:hAnsi="Arial" w:cs="Arial"/>
          <w:bCs/>
          <w:kern w:val="36"/>
          <w:vertAlign w:val="superscript"/>
          <w:lang w:eastAsia="nl-NL"/>
        </w:rPr>
        <w:t>+</w:t>
      </w:r>
      <w:r>
        <w:rPr>
          <w:rFonts w:ascii="Arial" w:eastAsia="Times New Roman" w:hAnsi="Arial" w:cs="Arial"/>
          <w:bCs/>
          <w:kern w:val="36"/>
          <w:lang w:eastAsia="nl-NL"/>
        </w:rPr>
        <w:t xml:space="preserve"> + H</w:t>
      </w:r>
      <w:r>
        <w:rPr>
          <w:rFonts w:ascii="Arial" w:eastAsia="Times New Roman" w:hAnsi="Arial" w:cs="Arial"/>
          <w:bCs/>
          <w:kern w:val="36"/>
          <w:vertAlign w:val="subscript"/>
          <w:lang w:eastAsia="nl-NL"/>
        </w:rPr>
        <w:t>2</w:t>
      </w:r>
      <w:r>
        <w:rPr>
          <w:rFonts w:ascii="Arial" w:eastAsia="Times New Roman" w:hAnsi="Arial" w:cs="Arial"/>
          <w:bCs/>
          <w:kern w:val="36"/>
          <w:lang w:eastAsia="nl-NL"/>
        </w:rPr>
        <w:t xml:space="preserve">O </w:t>
      </w:r>
      <w:r>
        <w:rPr>
          <w:rFonts w:ascii="Arial" w:eastAsia="Times New Roman" w:hAnsi="Arial" w:cs="Arial"/>
          <w:bCs/>
          <w:kern w:val="36"/>
          <w:lang w:eastAsia="nl-NL"/>
        </w:rPr>
        <w:sym w:font="Symbol" w:char="F0AE"/>
      </w:r>
      <w:r>
        <w:rPr>
          <w:rFonts w:ascii="Arial" w:eastAsia="Times New Roman" w:hAnsi="Arial" w:cs="Arial"/>
          <w:bCs/>
          <w:kern w:val="36"/>
          <w:lang w:eastAsia="nl-NL"/>
        </w:rPr>
        <w:t xml:space="preserve"> H</w:t>
      </w:r>
      <w:r>
        <w:rPr>
          <w:rFonts w:ascii="Arial" w:eastAsia="Times New Roman" w:hAnsi="Arial" w:cs="Arial"/>
          <w:bCs/>
          <w:kern w:val="36"/>
          <w:vertAlign w:val="superscript"/>
          <w:lang w:eastAsia="nl-NL"/>
        </w:rPr>
        <w:t>+</w:t>
      </w:r>
      <w:r>
        <w:rPr>
          <w:rFonts w:ascii="Arial" w:eastAsia="Times New Roman" w:hAnsi="Arial" w:cs="Arial"/>
          <w:bCs/>
          <w:kern w:val="36"/>
          <w:lang w:eastAsia="nl-NL"/>
        </w:rPr>
        <w:t xml:space="preserve"> + NO</w:t>
      </w:r>
      <w:r>
        <w:rPr>
          <w:rFonts w:ascii="Arial" w:eastAsia="Times New Roman" w:hAnsi="Arial" w:cs="Arial"/>
          <w:bCs/>
          <w:kern w:val="36"/>
          <w:vertAlign w:val="subscript"/>
          <w:lang w:eastAsia="nl-NL"/>
        </w:rPr>
        <w:t>3</w:t>
      </w:r>
      <w:r>
        <w:rPr>
          <w:rFonts w:ascii="Arial" w:eastAsia="Times New Roman" w:hAnsi="Arial" w:cs="Arial"/>
          <w:bCs/>
          <w:kern w:val="36"/>
          <w:vertAlign w:val="superscript"/>
          <w:lang w:eastAsia="nl-NL"/>
        </w:rPr>
        <w:sym w:font="Symbol" w:char="F02D"/>
      </w:r>
      <w:r>
        <w:rPr>
          <w:rFonts w:ascii="Arial" w:eastAsia="Times New Roman" w:hAnsi="Arial" w:cs="Arial"/>
          <w:bCs/>
          <w:kern w:val="36"/>
          <w:lang w:eastAsia="nl-NL"/>
        </w:rPr>
        <w:t xml:space="preserve"> + e</w:t>
      </w:r>
      <w:r>
        <w:rPr>
          <w:rFonts w:ascii="Arial" w:eastAsia="Times New Roman" w:hAnsi="Arial" w:cs="Arial"/>
          <w:bCs/>
          <w:kern w:val="36"/>
          <w:vertAlign w:val="superscript"/>
          <w:lang w:eastAsia="nl-NL"/>
        </w:rPr>
        <w:sym w:font="Symbol" w:char="F02D"/>
      </w:r>
      <w:r>
        <w:rPr>
          <w:rFonts w:ascii="Arial" w:eastAsia="Times New Roman" w:hAnsi="Arial" w:cs="Arial"/>
          <w:bCs/>
          <w:kern w:val="36"/>
          <w:lang w:eastAsia="nl-NL"/>
        </w:rPr>
        <w:t>.</w:t>
      </w:r>
    </w:p>
    <w:bookmarkEnd w:id="1"/>
    <w:p w14:paraId="56344B80" w14:textId="5D89EBA5" w:rsidR="00833949" w:rsidRDefault="00FE6DF7" w:rsidP="00672B25">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sidR="00833949">
        <w:rPr>
          <w:rFonts w:ascii="Arial" w:eastAsia="Times New Roman" w:hAnsi="Arial" w:cs="Arial"/>
          <w:bCs/>
          <w:kern w:val="36"/>
          <w:lang w:eastAsia="nl-NL"/>
        </w:rPr>
        <w:tab/>
        <w:t>Neem de onvolledige halfreactie over en maak kloppend.</w:t>
      </w:r>
      <w:r w:rsidR="00672B25">
        <w:rPr>
          <w:rFonts w:ascii="Arial" w:eastAsia="Times New Roman" w:hAnsi="Arial" w:cs="Arial"/>
          <w:bCs/>
          <w:kern w:val="36"/>
          <w:lang w:eastAsia="nl-NL"/>
        </w:rPr>
        <w:t xml:space="preserve"> Let op: een (half)reactie is ook kloppend in lading.</w:t>
      </w:r>
    </w:p>
    <w:p w14:paraId="6F227C9E" w14:textId="6C175130" w:rsidR="00833949" w:rsidRDefault="00833949" w:rsidP="00833949">
      <w:pPr>
        <w:spacing w:after="0" w:line="240" w:lineRule="auto"/>
        <w:outlineLvl w:val="0"/>
        <w:rPr>
          <w:rFonts w:ascii="Arial" w:eastAsia="Times New Roman" w:hAnsi="Arial" w:cs="Arial"/>
          <w:bCs/>
          <w:kern w:val="36"/>
          <w:lang w:eastAsia="nl-NL"/>
        </w:rPr>
      </w:pPr>
    </w:p>
    <w:p w14:paraId="58316D75" w14:textId="61036BEE" w:rsidR="00FE6DF7" w:rsidRDefault="00FE6DF7"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bodem verzuurt als ammoniumionen omgezet worden in nitraationen.</w:t>
      </w:r>
    </w:p>
    <w:p w14:paraId="559286A9" w14:textId="08672017" w:rsidR="00FE6DF7" w:rsidRDefault="00FE6DF7" w:rsidP="00833949">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Leg uit dat ten gevolge van deze reactie de grond zuurder wordt.</w:t>
      </w:r>
    </w:p>
    <w:p w14:paraId="570F3ECE" w14:textId="77777777" w:rsidR="00FE6DF7" w:rsidRDefault="00FE6DF7" w:rsidP="00833949">
      <w:pPr>
        <w:spacing w:after="0" w:line="240" w:lineRule="auto"/>
        <w:outlineLvl w:val="0"/>
        <w:rPr>
          <w:rFonts w:ascii="Arial" w:eastAsia="Times New Roman" w:hAnsi="Arial" w:cs="Arial"/>
          <w:bCs/>
          <w:kern w:val="36"/>
          <w:lang w:eastAsia="nl-NL"/>
        </w:rPr>
      </w:pPr>
    </w:p>
    <w:p w14:paraId="7CB69A8C"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De aanwezige ureum komt gedoseerd vrij.</w:t>
      </w:r>
    </w:p>
    <w:p w14:paraId="0453ED37" w14:textId="1BAC1520" w:rsidR="00833949" w:rsidRDefault="00FE6DF7"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sidR="00833949">
        <w:rPr>
          <w:rFonts w:ascii="Arial" w:eastAsia="Times New Roman" w:hAnsi="Arial" w:cs="Arial"/>
          <w:bCs/>
          <w:kern w:val="36"/>
          <w:lang w:eastAsia="nl-NL"/>
        </w:rPr>
        <w:tab/>
        <w:t>Leg uit dat de genoemde voorwaarde voor vrijkomen van ureum inspeelt op de groei van de plant.</w:t>
      </w:r>
    </w:p>
    <w:p w14:paraId="22C0104D"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p>
    <w:p w14:paraId="3D3E3217" w14:textId="77777777" w:rsidR="00833949" w:rsidRDefault="00833949" w:rsidP="00833949">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De uitspoeling van nutriënten is door de geleidelijke afgifte minimaal.</w:t>
      </w:r>
    </w:p>
    <w:p w14:paraId="16146736" w14:textId="7B2268C2" w:rsidR="00833949" w:rsidRPr="00D43CD1" w:rsidRDefault="00833949" w:rsidP="00833949">
      <w:pPr>
        <w:spacing w:after="0" w:line="240" w:lineRule="auto"/>
        <w:ind w:left="708" w:hanging="708"/>
        <w:outlineLvl w:val="0"/>
        <w:rPr>
          <w:rFonts w:ascii="Arial" w:eastAsia="Times New Roman" w:hAnsi="Arial" w:cs="Arial"/>
          <w:bCs/>
          <w:iCs/>
          <w:color w:val="000000"/>
          <w:kern w:val="36"/>
          <w:lang w:eastAsia="nl-NL"/>
        </w:rPr>
      </w:pPr>
      <w:r>
        <w:rPr>
          <w:rFonts w:ascii="Arial" w:eastAsia="Times New Roman" w:hAnsi="Arial" w:cs="Arial"/>
          <w:bCs/>
          <w:kern w:val="36"/>
          <w:lang w:eastAsia="nl-NL"/>
        </w:rPr>
        <w:t>1</w:t>
      </w:r>
      <w:r w:rsidR="00FE6DF7">
        <w:rPr>
          <w:rFonts w:ascii="Arial" w:eastAsia="Times New Roman" w:hAnsi="Arial" w:cs="Arial"/>
          <w:bCs/>
          <w:kern w:val="36"/>
          <w:lang w:eastAsia="nl-NL"/>
        </w:rPr>
        <w:t>1</w:t>
      </w:r>
      <w:r>
        <w:rPr>
          <w:rFonts w:ascii="Arial" w:eastAsia="Times New Roman" w:hAnsi="Arial" w:cs="Arial"/>
          <w:bCs/>
          <w:kern w:val="36"/>
          <w:lang w:eastAsia="nl-NL"/>
        </w:rPr>
        <w:tab/>
        <w:t>Leg uit dat een overdosis ammoniumnitraat gemakkelijk kan uitspoelen naar het oppervlakte- en het grondwater.</w:t>
      </w:r>
    </w:p>
    <w:p w14:paraId="009CABB7" w14:textId="548251B6" w:rsidR="00B941C6" w:rsidRDefault="00B941C6" w:rsidP="009A430B">
      <w:pPr>
        <w:spacing w:after="0" w:line="280" w:lineRule="atLeast"/>
        <w:ind w:left="708" w:hanging="708"/>
        <w:outlineLvl w:val="0"/>
        <w:rPr>
          <w:rFonts w:ascii="Arial" w:eastAsia="Times New Roman" w:hAnsi="Arial" w:cs="Arial"/>
          <w:bCs/>
          <w:kern w:val="36"/>
          <w:lang w:eastAsia="nl-NL"/>
        </w:rPr>
      </w:pPr>
    </w:p>
    <w:p w14:paraId="26858B76" w14:textId="6C43E743" w:rsidR="002C107C" w:rsidRDefault="002C107C" w:rsidP="009A430B">
      <w:pPr>
        <w:spacing w:after="0" w:line="280" w:lineRule="atLeast"/>
        <w:ind w:left="708" w:hanging="708"/>
        <w:outlineLvl w:val="0"/>
        <w:rPr>
          <w:rFonts w:ascii="Arial" w:eastAsia="Times New Roman" w:hAnsi="Arial" w:cs="Arial"/>
          <w:bCs/>
          <w:kern w:val="36"/>
          <w:lang w:eastAsia="nl-NL"/>
        </w:rPr>
      </w:pPr>
    </w:p>
    <w:p w14:paraId="61B2D839" w14:textId="79235474" w:rsidR="002C107C" w:rsidRDefault="005350E6" w:rsidP="002C107C">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 xml:space="preserve">opgave 3 </w:t>
      </w:r>
      <w:r w:rsidR="002C107C">
        <w:rPr>
          <w:rFonts w:ascii="Arial" w:eastAsia="Times New Roman" w:hAnsi="Arial" w:cs="Arial"/>
          <w:b/>
          <w:caps/>
          <w:noProof/>
          <w:color w:val="333333"/>
          <w:lang w:eastAsia="nl-NL"/>
        </w:rPr>
        <w:t>Oud eikenbos dreigt te verdwijnen</w:t>
      </w:r>
    </w:p>
    <w:p w14:paraId="251DFA5F" w14:textId="778FDC7E" w:rsidR="002C107C" w:rsidRPr="00167275" w:rsidRDefault="002C107C" w:rsidP="002C107C">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2C107C" w:rsidRPr="00D85785" w14:paraId="6730103D" w14:textId="77777777" w:rsidTr="00506B07">
        <w:tc>
          <w:tcPr>
            <w:tcW w:w="9062" w:type="dxa"/>
            <w:shd w:val="clear" w:color="auto" w:fill="auto"/>
          </w:tcPr>
          <w:p w14:paraId="0A1AC510" w14:textId="77777777" w:rsidR="002C107C" w:rsidRPr="00B2280E" w:rsidRDefault="002C107C" w:rsidP="00506B07">
            <w:pPr>
              <w:spacing w:before="100" w:beforeAutospacing="1" w:after="100" w:afterAutospacing="1"/>
              <w:outlineLvl w:val="0"/>
              <w:rPr>
                <w:rFonts w:ascii="Times New Roman" w:eastAsia="Times New Roman" w:hAnsi="Times New Roman" w:cs="Times New Roman"/>
                <w:b/>
                <w:bCs/>
                <w:kern w:val="36"/>
                <w:sz w:val="48"/>
                <w:szCs w:val="48"/>
                <w:lang w:eastAsia="nl-NL"/>
              </w:rPr>
            </w:pPr>
            <w:r>
              <w:rPr>
                <w:noProof/>
              </w:rPr>
              <w:drawing>
                <wp:anchor distT="0" distB="0" distL="114300" distR="114300" simplePos="0" relativeHeight="251660288" behindDoc="0" locked="0" layoutInCell="1" allowOverlap="1" wp14:anchorId="499C57F0" wp14:editId="0DE67DB7">
                  <wp:simplePos x="0" y="0"/>
                  <wp:positionH relativeFrom="margin">
                    <wp:posOffset>4162425</wp:posOffset>
                  </wp:positionH>
                  <wp:positionV relativeFrom="margin">
                    <wp:posOffset>804545</wp:posOffset>
                  </wp:positionV>
                  <wp:extent cx="1386205" cy="923290"/>
                  <wp:effectExtent l="0" t="0" r="4445" b="0"/>
                  <wp:wrapSquare wrapText="bothSides"/>
                  <wp:docPr id="6" name="Afbeelding 6" descr="Het steenmeel wordt met kruiwagens uitgere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t steenmeel wordt met kruiwagens uitgerede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6205" cy="923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280E">
              <w:rPr>
                <w:rFonts w:ascii="Times New Roman" w:eastAsia="Times New Roman" w:hAnsi="Times New Roman" w:cs="Times New Roman"/>
                <w:b/>
                <w:bCs/>
                <w:kern w:val="36"/>
                <w:sz w:val="48"/>
                <w:szCs w:val="48"/>
                <w:lang w:eastAsia="nl-NL"/>
              </w:rPr>
              <w:t>‘Oud eikenbos op de Veluwe dreigt te verdwijnen door stikstof’</w:t>
            </w:r>
          </w:p>
          <w:p w14:paraId="4006B348"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EDE - Het oude eikenbos op de Veluwe staat zwaar onder druk. ‘De vitaliteit van de eiken neemt af, vele eiken zijn stervende en er komen geen nieuwe eiken op', meldt natuurwebsite naturetoday.com op basis van informatie van de provincie Gelderland. Er is nu een proef van start gegaan om dat proces tegen te gaan. Maar de situatie is alarmerend.</w:t>
            </w:r>
          </w:p>
          <w:p w14:paraId="5C189B09" w14:textId="77777777" w:rsidR="002C107C" w:rsidRDefault="002C107C" w:rsidP="00506B07">
            <w:pPr>
              <w:spacing w:line="280" w:lineRule="atLeast"/>
              <w:rPr>
                <w:rFonts w:ascii="Times New Roman" w:eastAsia="Times New Roman" w:hAnsi="Times New Roman" w:cs="Times New Roman"/>
                <w:sz w:val="24"/>
                <w:szCs w:val="24"/>
                <w:lang w:eastAsia="nl-NL"/>
              </w:rPr>
            </w:pPr>
          </w:p>
          <w:p w14:paraId="370085DB" w14:textId="77777777" w:rsidR="002C107C"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 xml:space="preserve">De slechte staat van het eikenbos </w:t>
            </w:r>
            <w:r>
              <w:rPr>
                <w:rFonts w:ascii="Times New Roman" w:eastAsia="Times New Roman" w:hAnsi="Times New Roman" w:cs="Times New Roman"/>
                <w:sz w:val="24"/>
                <w:szCs w:val="24"/>
                <w:lang w:eastAsia="nl-NL"/>
              </w:rPr>
              <w:t xml:space="preserve">heeft </w:t>
            </w:r>
            <w:r w:rsidRPr="00B2280E">
              <w:rPr>
                <w:rFonts w:ascii="Times New Roman" w:eastAsia="Times New Roman" w:hAnsi="Times New Roman" w:cs="Times New Roman"/>
                <w:sz w:val="24"/>
                <w:szCs w:val="24"/>
                <w:lang w:eastAsia="nl-NL"/>
              </w:rPr>
              <w:t>alles te maken heeft met de grote hoeveelheid stikstof die neerslaat. ‘Daardoor verzuurt de bodem, spoelen mineralen uit en wordt het bodemleven vergiftigd.’ De gevolgen voor de flora raken de fauna: ‘Ook verandert de samenstelling van bladeren, waardoor plantenetende insecten uitsterven.’ En dat werkt door in de voedselketen naar vogels en andere grotere dieren. Zodoende wordt het gehele ecosysteem aangetast, schrijft Willem Drok, die als bioloog verbonden is aan de provincie Gelderland.</w:t>
            </w:r>
            <w:r>
              <w:rPr>
                <w:rFonts w:ascii="Times New Roman" w:eastAsia="Times New Roman" w:hAnsi="Times New Roman" w:cs="Times New Roman"/>
                <w:sz w:val="24"/>
                <w:szCs w:val="24"/>
                <w:lang w:eastAsia="nl-NL"/>
              </w:rPr>
              <w:t xml:space="preserve"> </w:t>
            </w:r>
            <w:r w:rsidRPr="00B2280E">
              <w:rPr>
                <w:rFonts w:ascii="Times New Roman" w:eastAsia="Times New Roman" w:hAnsi="Times New Roman" w:cs="Times New Roman"/>
                <w:sz w:val="24"/>
                <w:szCs w:val="24"/>
                <w:lang w:eastAsia="nl-NL"/>
              </w:rPr>
              <w:t xml:space="preserve">In natte gebieden kan het grondwater stoffen aanvoeren die de bodem weer verrijken. Op de droge, toch al arme zandgronden raakt de bodem uitgeput, legt </w:t>
            </w:r>
            <w:r>
              <w:rPr>
                <w:rFonts w:ascii="Times New Roman" w:eastAsia="Times New Roman" w:hAnsi="Times New Roman" w:cs="Times New Roman"/>
                <w:sz w:val="24"/>
                <w:szCs w:val="24"/>
                <w:lang w:eastAsia="nl-NL"/>
              </w:rPr>
              <w:t xml:space="preserve">Willem Drok </w:t>
            </w:r>
            <w:r w:rsidRPr="00B2280E">
              <w:rPr>
                <w:rFonts w:ascii="Times New Roman" w:eastAsia="Times New Roman" w:hAnsi="Times New Roman" w:cs="Times New Roman"/>
                <w:sz w:val="24"/>
                <w:szCs w:val="24"/>
                <w:lang w:eastAsia="nl-NL"/>
              </w:rPr>
              <w:t>uit. Op de Veluwe is dat zowel in de bossen als in de heide- en stuifzandgebieden te merken. Het raakt onder meer de plekken die al eeuwenlang eikenbos zijn.</w:t>
            </w:r>
          </w:p>
          <w:p w14:paraId="2A1BF761"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p>
          <w:p w14:paraId="0DEE0F65" w14:textId="77777777" w:rsidR="002C107C" w:rsidRPr="00B2280E" w:rsidRDefault="002C107C" w:rsidP="00506B07">
            <w:pPr>
              <w:spacing w:line="280" w:lineRule="atLeast"/>
              <w:outlineLvl w:val="1"/>
              <w:rPr>
                <w:rFonts w:ascii="Times New Roman" w:eastAsia="Times New Roman" w:hAnsi="Times New Roman" w:cs="Times New Roman"/>
                <w:b/>
                <w:bCs/>
                <w:sz w:val="36"/>
                <w:szCs w:val="36"/>
                <w:lang w:eastAsia="nl-NL"/>
              </w:rPr>
            </w:pPr>
            <w:r w:rsidRPr="00B2280E">
              <w:rPr>
                <w:rFonts w:ascii="Times New Roman" w:eastAsia="Times New Roman" w:hAnsi="Times New Roman" w:cs="Times New Roman"/>
                <w:b/>
                <w:bCs/>
                <w:sz w:val="36"/>
                <w:szCs w:val="36"/>
                <w:lang w:eastAsia="nl-NL"/>
              </w:rPr>
              <w:t>Gemalen steen</w:t>
            </w:r>
          </w:p>
          <w:p w14:paraId="00D1504A" w14:textId="77777777" w:rsidR="002C107C" w:rsidRPr="00B2280E"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Op de Veluwe is afgelopen week een grote proef begonnen waarbij op dertig plekken steenmeel wordt uitgestrooid: gemalen gesteente. Dat moet de bodem voorzien van mineralen.</w:t>
            </w:r>
            <w:r>
              <w:rPr>
                <w:rFonts w:ascii="Times New Roman" w:eastAsia="Times New Roman" w:hAnsi="Times New Roman" w:cs="Times New Roman"/>
                <w:sz w:val="24"/>
                <w:szCs w:val="24"/>
                <w:lang w:eastAsia="nl-NL"/>
              </w:rPr>
              <w:t xml:space="preserve"> </w:t>
            </w:r>
            <w:r w:rsidRPr="00B2280E">
              <w:rPr>
                <w:rFonts w:ascii="Times New Roman" w:eastAsia="Times New Roman" w:hAnsi="Times New Roman" w:cs="Times New Roman"/>
                <w:sz w:val="24"/>
                <w:szCs w:val="24"/>
                <w:lang w:eastAsia="nl-NL"/>
              </w:rPr>
              <w:t>Het is volgens betrokkenen bij de proef zorgelijk dat de bron van het probleem - de hoge stikstofdepositie - nog niet wezenlijk is aangepakt. In elk geval is het nog lang niet op een niveau dat de Veluwse zandgronden aan kunnen. Het strooien van steenmeel is daarom slechts een lapmiddel: ,,Geen wondermiddel maar dweilen met de kraan open’’.</w:t>
            </w:r>
          </w:p>
          <w:p w14:paraId="7901DC01" w14:textId="77777777" w:rsidR="002C107C" w:rsidRDefault="002C107C" w:rsidP="00506B07">
            <w:pPr>
              <w:spacing w:line="280" w:lineRule="atLeast"/>
              <w:rPr>
                <w:rFonts w:ascii="Times New Roman" w:eastAsia="Times New Roman" w:hAnsi="Times New Roman" w:cs="Times New Roman"/>
                <w:sz w:val="24"/>
                <w:szCs w:val="24"/>
                <w:lang w:eastAsia="nl-NL"/>
              </w:rPr>
            </w:pPr>
            <w:r w:rsidRPr="00B2280E">
              <w:rPr>
                <w:rFonts w:ascii="Times New Roman" w:eastAsia="Times New Roman" w:hAnsi="Times New Roman" w:cs="Times New Roman"/>
                <w:sz w:val="24"/>
                <w:szCs w:val="24"/>
                <w:lang w:eastAsia="nl-NL"/>
              </w:rPr>
              <w:t>D</w:t>
            </w:r>
            <w:r>
              <w:rPr>
                <w:rFonts w:ascii="Times New Roman" w:eastAsia="Times New Roman" w:hAnsi="Times New Roman" w:cs="Times New Roman"/>
                <w:sz w:val="24"/>
                <w:szCs w:val="24"/>
                <w:lang w:eastAsia="nl-NL"/>
              </w:rPr>
              <w:t>rok</w:t>
            </w:r>
            <w:r w:rsidRPr="00B2280E">
              <w:rPr>
                <w:rFonts w:ascii="Times New Roman" w:eastAsia="Times New Roman" w:hAnsi="Times New Roman" w:cs="Times New Roman"/>
                <w:sz w:val="24"/>
                <w:szCs w:val="24"/>
                <w:lang w:eastAsia="nl-NL"/>
              </w:rPr>
              <w:t xml:space="preserve"> is zeer begaan met het thema. </w:t>
            </w:r>
            <w:r>
              <w:rPr>
                <w:rFonts w:ascii="Times New Roman" w:eastAsia="Times New Roman" w:hAnsi="Times New Roman" w:cs="Times New Roman"/>
                <w:sz w:val="24"/>
                <w:szCs w:val="24"/>
                <w:lang w:eastAsia="nl-NL"/>
              </w:rPr>
              <w:t xml:space="preserve">Hij </w:t>
            </w:r>
            <w:r w:rsidRPr="00B2280E">
              <w:rPr>
                <w:rFonts w:ascii="Times New Roman" w:eastAsia="Times New Roman" w:hAnsi="Times New Roman" w:cs="Times New Roman"/>
                <w:sz w:val="24"/>
                <w:szCs w:val="24"/>
                <w:lang w:eastAsia="nl-NL"/>
              </w:rPr>
              <w:t>stoort zich haast aan de vraag of de situatie echt zo ernstig is. ,,Dat verbaast me elke keer weer; dat dat kennelijk nog steeds niet is doorgedrongen.’’ De stikstofdepositie is inmiddels al tientallen jaren te hoog voor de natuur, legt de bioloog uit. Er is een langdurig maar gestaag proces gaande waarvan de effecten nu heel tastbaar worden. ,,En we zitten al in de fase dat het lastig wordt het terug te draaien.’’</w:t>
            </w:r>
          </w:p>
          <w:p w14:paraId="69DD6987" w14:textId="77777777" w:rsidR="002C107C" w:rsidRDefault="002C107C" w:rsidP="00506B07">
            <w:pPr>
              <w:spacing w:line="280" w:lineRule="atLeast"/>
              <w:rPr>
                <w:rFonts w:ascii="Times New Roman" w:eastAsia="Times New Roman" w:hAnsi="Times New Roman" w:cs="Times New Roman"/>
                <w:bCs/>
                <w:color w:val="212529"/>
                <w:sz w:val="24"/>
                <w:szCs w:val="24"/>
                <w:lang w:eastAsia="nl-NL"/>
              </w:rPr>
            </w:pPr>
          </w:p>
          <w:p w14:paraId="57620A40" w14:textId="3DAD6E53" w:rsidR="002C107C" w:rsidRPr="002C107C" w:rsidRDefault="002C107C" w:rsidP="00506B07">
            <w:pPr>
              <w:spacing w:line="280" w:lineRule="atLeast"/>
              <w:rPr>
                <w:rFonts w:ascii="Arial" w:eastAsia="Times New Roman" w:hAnsi="Arial" w:cs="Arial"/>
                <w:bCs/>
                <w:i/>
                <w:iCs/>
                <w:color w:val="212529"/>
                <w:sz w:val="18"/>
                <w:szCs w:val="18"/>
                <w:lang w:eastAsia="nl-NL"/>
              </w:rPr>
            </w:pPr>
            <w:r w:rsidRPr="002C107C">
              <w:rPr>
                <w:rFonts w:ascii="Arial" w:eastAsia="Times New Roman" w:hAnsi="Arial" w:cs="Arial"/>
                <w:bCs/>
                <w:i/>
                <w:iCs/>
                <w:color w:val="212529"/>
                <w:sz w:val="18"/>
                <w:szCs w:val="18"/>
                <w:lang w:eastAsia="nl-NL"/>
              </w:rPr>
              <w:lastRenderedPageBreak/>
              <w:t xml:space="preserve">Bron: </w:t>
            </w:r>
            <w:r w:rsidRPr="002C107C">
              <w:rPr>
                <w:rStyle w:val="Hyperlink"/>
                <w:rFonts w:ascii="Arial" w:eastAsia="Times New Roman" w:hAnsi="Arial" w:cs="Arial"/>
                <w:bCs/>
                <w:i/>
                <w:iCs/>
                <w:color w:val="auto"/>
                <w:kern w:val="36"/>
                <w:sz w:val="18"/>
                <w:szCs w:val="18"/>
                <w:u w:val="none"/>
                <w:lang w:eastAsia="nl-NL"/>
              </w:rPr>
              <w:t>De Gelderlander, 18 februari 2020</w:t>
            </w:r>
          </w:p>
        </w:tc>
      </w:tr>
    </w:tbl>
    <w:p w14:paraId="39EBEFF1" w14:textId="77777777" w:rsidR="002C107C" w:rsidRDefault="002C107C" w:rsidP="002C107C">
      <w:pPr>
        <w:spacing w:after="0" w:line="240" w:lineRule="auto"/>
        <w:outlineLvl w:val="0"/>
        <w:rPr>
          <w:rFonts w:ascii="Arial" w:eastAsia="Times New Roman" w:hAnsi="Arial" w:cs="Arial"/>
          <w:bCs/>
          <w:kern w:val="36"/>
          <w:lang w:eastAsia="nl-NL"/>
        </w:rPr>
      </w:pPr>
    </w:p>
    <w:p w14:paraId="2B60CD17"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In het artikel spreekt men over verzuring door stikstof. De bronnen daarbij zijn stikstofoxiden en ammoniak. Uitspoeling van mineralen in de bodem is het gevolg van de verzuring waarbij salpeterzuur gevormd wordt.</w:t>
      </w:r>
    </w:p>
    <w:p w14:paraId="3BA8AB58"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Leg uit dat het vreemd is dat ammoniak een verzurend effect heeft in de bodem.</w:t>
      </w:r>
    </w:p>
    <w:p w14:paraId="50C22D74"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Geef de reactievergelijking die optreedt als een verzurende stof in de bodem terechtkomt. De bodem bevat onder andere het mineraal kalksteen.</w:t>
      </w:r>
    </w:p>
    <w:p w14:paraId="445696DA" w14:textId="6CFBBA1A"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Leg uit dat ten gevolge van de reactie tussen een salpeterzuuroplossing en kalksteen uitspoeling</w:t>
      </w:r>
      <w:r w:rsidR="00672B25">
        <w:rPr>
          <w:rFonts w:ascii="Arial" w:eastAsia="Times New Roman" w:hAnsi="Arial" w:cs="Arial"/>
          <w:bCs/>
          <w:kern w:val="36"/>
          <w:lang w:eastAsia="nl-NL"/>
        </w:rPr>
        <w:t xml:space="preserve"> van bepaalde ionen</w:t>
      </w:r>
      <w:r>
        <w:rPr>
          <w:rFonts w:ascii="Arial" w:eastAsia="Times New Roman" w:hAnsi="Arial" w:cs="Arial"/>
          <w:bCs/>
          <w:kern w:val="36"/>
          <w:lang w:eastAsia="nl-NL"/>
        </w:rPr>
        <w:t xml:space="preserve"> kan plaatsvinden.</w:t>
      </w:r>
    </w:p>
    <w:p w14:paraId="48E60F9F"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p>
    <w:p w14:paraId="3CF22C37" w14:textId="2417C944"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Het tegengaan van de verzuring van de bodem door strooien van steenmeel wordt gezien als een lapmiddel.</w:t>
      </w:r>
    </w:p>
    <w:p w14:paraId="31971193" w14:textId="77777777"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Licht toe waarom toedienen van steenmeel als lapmiddel wordt gezien.</w:t>
      </w:r>
    </w:p>
    <w:p w14:paraId="0B89F4D8" w14:textId="6D3CC12B"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r>
      <w:r w:rsidR="00672B25">
        <w:rPr>
          <w:rFonts w:ascii="Arial" w:eastAsia="Times New Roman" w:hAnsi="Arial" w:cs="Arial"/>
          <w:bCs/>
          <w:kern w:val="36"/>
          <w:lang w:eastAsia="nl-NL"/>
        </w:rPr>
        <w:t>Leg uit wat er</w:t>
      </w:r>
      <w:r>
        <w:rPr>
          <w:rFonts w:ascii="Arial" w:eastAsia="Times New Roman" w:hAnsi="Arial" w:cs="Arial"/>
          <w:bCs/>
          <w:kern w:val="36"/>
          <w:lang w:eastAsia="nl-NL"/>
        </w:rPr>
        <w:t xml:space="preserve"> structureel gedaan moet worden om de teloorgang te stoppen?</w:t>
      </w:r>
    </w:p>
    <w:p w14:paraId="4682BE09" w14:textId="77777777" w:rsidR="002C107C" w:rsidRDefault="002C107C" w:rsidP="002C107C">
      <w:pPr>
        <w:spacing w:after="0" w:line="240" w:lineRule="auto"/>
        <w:outlineLvl w:val="0"/>
        <w:rPr>
          <w:rFonts w:ascii="Arial" w:eastAsia="Times New Roman" w:hAnsi="Arial" w:cs="Arial"/>
          <w:bCs/>
          <w:kern w:val="36"/>
          <w:lang w:eastAsia="nl-NL"/>
        </w:rPr>
      </w:pPr>
    </w:p>
    <w:p w14:paraId="20C1489F" w14:textId="77777777" w:rsidR="002C107C" w:rsidRDefault="002C107C" w:rsidP="002C107C">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Bij stikstofdepositie spreekt men van zowel natte als droge depositie.</w:t>
      </w:r>
    </w:p>
    <w:p w14:paraId="320BBE13" w14:textId="6DDDE2C0" w:rsidR="002C107C" w:rsidRDefault="002C107C" w:rsidP="002C107C">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 xml:space="preserve">Leg het verschil uit tussen natte en droge </w:t>
      </w:r>
      <w:r w:rsidR="00672B25">
        <w:rPr>
          <w:rFonts w:ascii="Arial" w:eastAsia="Times New Roman" w:hAnsi="Arial" w:cs="Arial"/>
          <w:bCs/>
          <w:kern w:val="36"/>
          <w:lang w:eastAsia="nl-NL"/>
        </w:rPr>
        <w:t>stikstof</w:t>
      </w:r>
      <w:r>
        <w:rPr>
          <w:rFonts w:ascii="Arial" w:eastAsia="Times New Roman" w:hAnsi="Arial" w:cs="Arial"/>
          <w:bCs/>
          <w:kern w:val="36"/>
          <w:lang w:eastAsia="nl-NL"/>
        </w:rPr>
        <w:t>depositie.</w:t>
      </w:r>
    </w:p>
    <w:p w14:paraId="7450C38D" w14:textId="596AF653" w:rsidR="00EF7888" w:rsidRDefault="00EF7888" w:rsidP="002C107C">
      <w:pPr>
        <w:spacing w:after="0" w:line="240" w:lineRule="auto"/>
        <w:ind w:left="708" w:hanging="708"/>
        <w:outlineLvl w:val="0"/>
        <w:rPr>
          <w:rFonts w:ascii="Arial" w:eastAsia="Times New Roman" w:hAnsi="Arial" w:cs="Arial"/>
          <w:bCs/>
          <w:kern w:val="36"/>
          <w:lang w:eastAsia="nl-NL"/>
        </w:rPr>
      </w:pPr>
    </w:p>
    <w:p w14:paraId="7778C2F6" w14:textId="6EDC5E63" w:rsidR="00EF7888" w:rsidRDefault="00EF7888" w:rsidP="002C107C">
      <w:pPr>
        <w:spacing w:after="0" w:line="240" w:lineRule="auto"/>
        <w:ind w:left="708" w:hanging="708"/>
        <w:outlineLvl w:val="0"/>
        <w:rPr>
          <w:rFonts w:ascii="Arial" w:eastAsia="Times New Roman" w:hAnsi="Arial" w:cs="Arial"/>
          <w:bCs/>
          <w:kern w:val="36"/>
          <w:lang w:eastAsia="nl-NL"/>
        </w:rPr>
      </w:pPr>
    </w:p>
    <w:p w14:paraId="2E29BC99" w14:textId="4420FD38" w:rsidR="00EF7888" w:rsidRPr="00EF7888" w:rsidRDefault="005350E6" w:rsidP="00EF7888">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
          <w:bCs/>
          <w:kern w:val="36"/>
          <w:lang w:eastAsia="nl-NL"/>
        </w:rPr>
        <w:t xml:space="preserve">Opgave 4 </w:t>
      </w:r>
      <w:r w:rsidR="00EF7888">
        <w:rPr>
          <w:rFonts w:ascii="Arial" w:eastAsia="Times New Roman" w:hAnsi="Arial" w:cs="Arial"/>
          <w:b/>
          <w:bCs/>
          <w:kern w:val="36"/>
          <w:lang w:eastAsia="nl-NL"/>
        </w:rPr>
        <w:t>D</w:t>
      </w:r>
      <w:r w:rsidR="00EF7888" w:rsidRPr="00EF7888">
        <w:rPr>
          <w:rFonts w:ascii="Arial" w:eastAsia="Times New Roman" w:hAnsi="Arial" w:cs="Arial"/>
          <w:b/>
          <w:bCs/>
          <w:kern w:val="36"/>
          <w:lang w:eastAsia="nl-NL"/>
        </w:rPr>
        <w:t>e meststof met de hoogste stikstofbenutting</w:t>
      </w:r>
    </w:p>
    <w:p w14:paraId="1235116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EF7888" w:rsidRPr="00EF7888" w14:paraId="2F613184" w14:textId="77777777" w:rsidTr="00533452">
        <w:tc>
          <w:tcPr>
            <w:tcW w:w="9060" w:type="dxa"/>
            <w:shd w:val="clear" w:color="auto" w:fill="auto"/>
          </w:tcPr>
          <w:p w14:paraId="18E94B67" w14:textId="77777777" w:rsidR="00EF7888" w:rsidRPr="00EF7888" w:rsidRDefault="00EF7888" w:rsidP="00EF7888">
            <w:pPr>
              <w:ind w:left="708" w:hanging="708"/>
              <w:outlineLvl w:val="0"/>
              <w:rPr>
                <w:rFonts w:ascii="Times New Roman" w:eastAsia="Times New Roman" w:hAnsi="Times New Roman" w:cs="Times New Roman"/>
                <w:b/>
                <w:bCs/>
                <w:kern w:val="36"/>
                <w:sz w:val="24"/>
                <w:szCs w:val="24"/>
                <w:lang w:eastAsia="nl-NL"/>
              </w:rPr>
            </w:pPr>
            <w:r w:rsidRPr="00EF7888">
              <w:rPr>
                <w:rFonts w:ascii="Times New Roman" w:eastAsia="Times New Roman" w:hAnsi="Times New Roman" w:cs="Times New Roman"/>
                <w:b/>
                <w:bCs/>
                <w:kern w:val="36"/>
                <w:sz w:val="24"/>
                <w:szCs w:val="24"/>
                <w:lang w:eastAsia="nl-NL"/>
              </w:rPr>
              <w:t>De meststof met de hoogste stikstofbenutting</w:t>
            </w:r>
          </w:p>
          <w:p w14:paraId="615A873C" w14:textId="5E496D82" w:rsidR="00EF7888" w:rsidRPr="00EF7888" w:rsidRDefault="00EF7888" w:rsidP="00EF7888">
            <w:pPr>
              <w:outlineLvl w:val="0"/>
              <w:rPr>
                <w:rFonts w:ascii="Times New Roman" w:eastAsia="Times New Roman" w:hAnsi="Times New Roman" w:cs="Times New Roman"/>
                <w:bCs/>
                <w:kern w:val="36"/>
                <w:sz w:val="24"/>
                <w:szCs w:val="24"/>
                <w:lang w:eastAsia="nl-NL"/>
              </w:rPr>
            </w:pPr>
            <w:r w:rsidRPr="00EF7888">
              <w:rPr>
                <w:rFonts w:ascii="Times New Roman" w:eastAsia="Times New Roman" w:hAnsi="Times New Roman" w:cs="Times New Roman"/>
                <w:bCs/>
                <w:kern w:val="36"/>
                <w:sz w:val="24"/>
                <w:szCs w:val="24"/>
                <w:lang w:eastAsia="nl-NL"/>
              </w:rPr>
              <w:t xml:space="preserve">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bevat 50% nitraatstikstof en 50% ammoniumstikstof. De 50/50-verhouding in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garandeert een snelle en langdurige stikstofwerking in het gewas. De snelle werking in het gewas beperkt stikstofverliezen naar de bodem en de lucht. Hierdoor realiseert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de hoogste stikstofefficiëntie in vergelijking met andere typen stikstofmeststoffen.</w:t>
            </w:r>
            <w:r>
              <w:rPr>
                <w:rFonts w:ascii="Times New Roman" w:eastAsia="Times New Roman" w:hAnsi="Times New Roman" w:cs="Times New Roman"/>
                <w:bCs/>
                <w:kern w:val="36"/>
                <w:sz w:val="24"/>
                <w:szCs w:val="24"/>
                <w:lang w:eastAsia="nl-NL"/>
              </w:rPr>
              <w:t xml:space="preserve"> </w:t>
            </w:r>
            <w:r w:rsidRPr="00EF7888">
              <w:rPr>
                <w:rFonts w:ascii="Times New Roman" w:eastAsia="Times New Roman" w:hAnsi="Times New Roman" w:cs="Times New Roman"/>
                <w:bCs/>
                <w:kern w:val="36"/>
                <w:sz w:val="24"/>
                <w:szCs w:val="24"/>
                <w:lang w:eastAsia="nl-NL"/>
              </w:rPr>
              <w:t xml:space="preserve">Naast stikstof bevat OCI </w:t>
            </w:r>
            <w:proofErr w:type="spellStart"/>
            <w:r w:rsidRPr="00EF7888">
              <w:rPr>
                <w:rFonts w:ascii="Times New Roman" w:eastAsia="Times New Roman" w:hAnsi="Times New Roman" w:cs="Times New Roman"/>
                <w:bCs/>
                <w:kern w:val="36"/>
                <w:sz w:val="24"/>
                <w:szCs w:val="24"/>
                <w:lang w:eastAsia="nl-NL"/>
              </w:rPr>
              <w:t>Nutramon</w:t>
            </w:r>
            <w:proofErr w:type="spellEnd"/>
            <w:r w:rsidRPr="00EF7888">
              <w:rPr>
                <w:rFonts w:ascii="Times New Roman" w:eastAsia="Times New Roman" w:hAnsi="Times New Roman" w:cs="Times New Roman"/>
                <w:bCs/>
                <w:kern w:val="36"/>
                <w:sz w:val="24"/>
                <w:szCs w:val="24"/>
                <w:lang w:eastAsia="nl-NL"/>
              </w:rPr>
              <w:t xml:space="preserve"> 4% magnesiumoxide (</w:t>
            </w:r>
            <w:proofErr w:type="spellStart"/>
            <w:r w:rsidRPr="00EF7888">
              <w:rPr>
                <w:rFonts w:ascii="Times New Roman" w:eastAsia="Times New Roman" w:hAnsi="Times New Roman" w:cs="Times New Roman"/>
                <w:bCs/>
                <w:kern w:val="36"/>
                <w:sz w:val="24"/>
                <w:szCs w:val="24"/>
                <w:lang w:eastAsia="nl-NL"/>
              </w:rPr>
              <w:t>MgO</w:t>
            </w:r>
            <w:proofErr w:type="spellEnd"/>
            <w:r w:rsidRPr="00EF7888">
              <w:rPr>
                <w:rFonts w:ascii="Times New Roman" w:eastAsia="Times New Roman" w:hAnsi="Times New Roman" w:cs="Times New Roman"/>
                <w:bCs/>
                <w:kern w:val="36"/>
                <w:sz w:val="24"/>
                <w:szCs w:val="24"/>
                <w:lang w:eastAsia="nl-NL"/>
              </w:rPr>
              <w:t>) en 6% calciumoxide (</w:t>
            </w:r>
            <w:proofErr w:type="spellStart"/>
            <w:r w:rsidRPr="00EF7888">
              <w:rPr>
                <w:rFonts w:ascii="Times New Roman" w:eastAsia="Times New Roman" w:hAnsi="Times New Roman" w:cs="Times New Roman"/>
                <w:bCs/>
                <w:kern w:val="36"/>
                <w:sz w:val="24"/>
                <w:szCs w:val="24"/>
                <w:lang w:eastAsia="nl-NL"/>
              </w:rPr>
              <w:t>CaO</w:t>
            </w:r>
            <w:proofErr w:type="spellEnd"/>
            <w:r w:rsidRPr="00EF7888">
              <w:rPr>
                <w:rFonts w:ascii="Times New Roman" w:eastAsia="Times New Roman" w:hAnsi="Times New Roman" w:cs="Times New Roman"/>
                <w:bCs/>
                <w:kern w:val="36"/>
                <w:sz w:val="24"/>
                <w:szCs w:val="24"/>
                <w:lang w:eastAsia="nl-NL"/>
              </w:rPr>
              <w:t>). Magnesium is in de plant onmisbaar als bouwsteen voor chlorofyl. Calcium heeft een gunstige werking op de pH van de bodem, draagt bij aan een mooiere structuur van het klei-humuscomplex en verbetert de kwaliteit van gewassen.</w:t>
            </w:r>
          </w:p>
          <w:p w14:paraId="6902E6E8" w14:textId="77777777" w:rsidR="00EF7888" w:rsidRPr="00EF7888" w:rsidRDefault="00EF7888" w:rsidP="00EF7888">
            <w:pPr>
              <w:ind w:left="708" w:hanging="708"/>
              <w:outlineLvl w:val="0"/>
              <w:rPr>
                <w:rFonts w:ascii="Arial" w:eastAsia="Times New Roman" w:hAnsi="Arial" w:cs="Arial"/>
                <w:bCs/>
                <w:kern w:val="36"/>
                <w:sz w:val="18"/>
                <w:szCs w:val="18"/>
                <w:lang w:eastAsia="nl-NL"/>
              </w:rPr>
            </w:pPr>
            <w:r w:rsidRPr="00EF7888">
              <w:rPr>
                <w:rFonts w:ascii="Arial" w:eastAsia="Times New Roman" w:hAnsi="Arial" w:cs="Arial"/>
                <w:bCs/>
                <w:i/>
                <w:iCs/>
                <w:kern w:val="36"/>
                <w:sz w:val="18"/>
                <w:szCs w:val="18"/>
                <w:lang w:eastAsia="nl-NL"/>
              </w:rPr>
              <w:t>Bron: Nieuwe Oogst, maart 2022</w:t>
            </w:r>
          </w:p>
        </w:tc>
      </w:tr>
    </w:tbl>
    <w:p w14:paraId="3EB5699F"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50A1DC5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Kunstmeststoffen bevatten vaak stikstof.</w:t>
      </w:r>
    </w:p>
    <w:p w14:paraId="6C8EDECD"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w:t>
      </w:r>
      <w:r w:rsidRPr="00EF7888">
        <w:rPr>
          <w:rFonts w:ascii="Arial" w:eastAsia="Times New Roman" w:hAnsi="Arial" w:cs="Arial"/>
          <w:bCs/>
          <w:iCs/>
          <w:kern w:val="36"/>
          <w:lang w:eastAsia="nl-NL"/>
        </w:rPr>
        <w:tab/>
        <w:t>Leg uit of dit een uitspraak is op micro- of op macroniveau.</w:t>
      </w:r>
    </w:p>
    <w:p w14:paraId="40065F93"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4F8D630B"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 xml:space="preserve">OCI </w:t>
      </w:r>
      <w:proofErr w:type="spellStart"/>
      <w:r w:rsidRPr="00EF7888">
        <w:rPr>
          <w:rFonts w:ascii="Arial" w:eastAsia="Times New Roman" w:hAnsi="Arial" w:cs="Arial"/>
          <w:bCs/>
          <w:iCs/>
          <w:kern w:val="36"/>
          <w:lang w:eastAsia="nl-NL"/>
        </w:rPr>
        <w:t>Nutramon</w:t>
      </w:r>
      <w:proofErr w:type="spellEnd"/>
      <w:r w:rsidRPr="00EF7888">
        <w:rPr>
          <w:rFonts w:ascii="Arial" w:eastAsia="Times New Roman" w:hAnsi="Arial" w:cs="Arial"/>
          <w:bCs/>
          <w:iCs/>
          <w:kern w:val="36"/>
          <w:lang w:eastAsia="nl-NL"/>
        </w:rPr>
        <w:t xml:space="preserve"> bevat stikstof als nitraatdeeltje en als ammoniumdeeltje.</w:t>
      </w:r>
    </w:p>
    <w:p w14:paraId="7E1D7243"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2</w:t>
      </w:r>
      <w:r w:rsidRPr="00EF7888">
        <w:rPr>
          <w:rFonts w:ascii="Arial" w:eastAsia="Times New Roman" w:hAnsi="Arial" w:cs="Arial"/>
          <w:bCs/>
          <w:iCs/>
          <w:kern w:val="36"/>
          <w:lang w:eastAsia="nl-NL"/>
        </w:rPr>
        <w:tab/>
        <w:t>Geef de formules van het nitraatdeeltje en het ammoniumdeeltje.</w:t>
      </w:r>
    </w:p>
    <w:p w14:paraId="4AB5694D"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3</w:t>
      </w:r>
      <w:r w:rsidRPr="00EF7888">
        <w:rPr>
          <w:rFonts w:ascii="Arial" w:eastAsia="Times New Roman" w:hAnsi="Arial" w:cs="Arial"/>
          <w:bCs/>
          <w:iCs/>
          <w:kern w:val="36"/>
          <w:lang w:eastAsia="nl-NL"/>
        </w:rPr>
        <w:tab/>
        <w:t>Geef de formule van het zout dat opgebouwd is uit ammoniumdeeltjes en nitraatdeeltjes.</w:t>
      </w:r>
    </w:p>
    <w:p w14:paraId="2C959DA5"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4</w:t>
      </w:r>
      <w:r w:rsidRPr="00EF7888">
        <w:rPr>
          <w:rFonts w:ascii="Arial" w:eastAsia="Times New Roman" w:hAnsi="Arial" w:cs="Arial"/>
          <w:bCs/>
          <w:iCs/>
          <w:kern w:val="36"/>
          <w:lang w:eastAsia="nl-NL"/>
        </w:rPr>
        <w:tab/>
        <w:t>Leg uit of de gegeven percentages van nitraatstikstof en ammoniumstikstof deeltjespercentages of massapercentages zijn.</w:t>
      </w:r>
    </w:p>
    <w:p w14:paraId="02CD8149"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20E585CB"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 xml:space="preserve">In OCI </w:t>
      </w:r>
      <w:proofErr w:type="spellStart"/>
      <w:r w:rsidRPr="00EF7888">
        <w:rPr>
          <w:rFonts w:ascii="Arial" w:eastAsia="Times New Roman" w:hAnsi="Arial" w:cs="Arial"/>
          <w:bCs/>
          <w:iCs/>
          <w:kern w:val="36"/>
          <w:lang w:eastAsia="nl-NL"/>
        </w:rPr>
        <w:t>Nutramon</w:t>
      </w:r>
      <w:proofErr w:type="spellEnd"/>
      <w:r w:rsidRPr="00EF7888">
        <w:rPr>
          <w:rFonts w:ascii="Arial" w:eastAsia="Times New Roman" w:hAnsi="Arial" w:cs="Arial"/>
          <w:bCs/>
          <w:iCs/>
          <w:kern w:val="36"/>
          <w:lang w:eastAsia="nl-NL"/>
        </w:rPr>
        <w:t xml:space="preserve"> is ook magnesiumoxide en calciumoxide aanwezig. Calcium heeft volgens het artikel een gunstige werking op de pH van de bodem.</w:t>
      </w:r>
    </w:p>
    <w:p w14:paraId="204A8009"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5</w:t>
      </w:r>
      <w:r w:rsidRPr="00EF7888">
        <w:rPr>
          <w:rFonts w:ascii="Arial" w:eastAsia="Times New Roman" w:hAnsi="Arial" w:cs="Arial"/>
          <w:bCs/>
          <w:iCs/>
          <w:kern w:val="36"/>
          <w:lang w:eastAsia="nl-NL"/>
        </w:rPr>
        <w:tab/>
        <w:t>Geef de reactie die optreedt als calciumoxide met bijvoorbeeld ammoniumdeeltjes reageert.</w:t>
      </w:r>
    </w:p>
    <w:p w14:paraId="651EA818"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6</w:t>
      </w:r>
      <w:r w:rsidRPr="00EF7888">
        <w:rPr>
          <w:rFonts w:ascii="Arial" w:eastAsia="Times New Roman" w:hAnsi="Arial" w:cs="Arial"/>
          <w:bCs/>
          <w:iCs/>
          <w:kern w:val="36"/>
          <w:lang w:eastAsia="nl-NL"/>
        </w:rPr>
        <w:tab/>
        <w:t>Leg uit of de aanwezigheid van calciumoxide de pH laat dalen of juist laat stijgen.</w:t>
      </w:r>
    </w:p>
    <w:p w14:paraId="64237DDA"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40A00BEE"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Nitraatdeeltjes kunnen direct door de plant opgenomen worden, ammoniumdeeltjes moeten eerst door bacteriën in nitraatdeeltjes omgezet worden.</w:t>
      </w:r>
    </w:p>
    <w:p w14:paraId="56F68D57"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7</w:t>
      </w:r>
      <w:r w:rsidRPr="00EF7888">
        <w:rPr>
          <w:rFonts w:ascii="Arial" w:eastAsia="Times New Roman" w:hAnsi="Arial" w:cs="Arial"/>
          <w:bCs/>
          <w:iCs/>
          <w:kern w:val="36"/>
          <w:lang w:eastAsia="nl-NL"/>
        </w:rPr>
        <w:tab/>
        <w:t>Geef de oxidatiereactie waarbij ammoniumdeeltjes door reactie met zuurstof in nitraatdeeltjes worden omgezet.</w:t>
      </w:r>
    </w:p>
    <w:p w14:paraId="4B992150" w14:textId="5A8B444C"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8</w:t>
      </w:r>
      <w:r w:rsidRPr="00EF7888">
        <w:rPr>
          <w:rFonts w:ascii="Arial" w:eastAsia="Times New Roman" w:hAnsi="Arial" w:cs="Arial"/>
          <w:bCs/>
          <w:iCs/>
          <w:kern w:val="36"/>
          <w:lang w:eastAsia="nl-NL"/>
        </w:rPr>
        <w:tab/>
        <w:t>Leg uit waarom bacteriën dit proces la</w:t>
      </w:r>
      <w:r w:rsidR="0025349F">
        <w:rPr>
          <w:rFonts w:ascii="Arial" w:eastAsia="Times New Roman" w:hAnsi="Arial" w:cs="Arial"/>
          <w:bCs/>
          <w:iCs/>
          <w:kern w:val="36"/>
          <w:lang w:eastAsia="nl-NL"/>
        </w:rPr>
        <w:t>ten</w:t>
      </w:r>
      <w:r w:rsidRPr="00EF7888">
        <w:rPr>
          <w:rFonts w:ascii="Arial" w:eastAsia="Times New Roman" w:hAnsi="Arial" w:cs="Arial"/>
          <w:bCs/>
          <w:iCs/>
          <w:kern w:val="36"/>
          <w:lang w:eastAsia="nl-NL"/>
        </w:rPr>
        <w:t xml:space="preserve"> verlopen?</w:t>
      </w:r>
    </w:p>
    <w:p w14:paraId="4C9FEAAE" w14:textId="530478E4" w:rsidR="00EF7888" w:rsidRDefault="00EF7888" w:rsidP="00EF7888">
      <w:pPr>
        <w:spacing w:after="0" w:line="240" w:lineRule="auto"/>
        <w:ind w:left="708" w:hanging="708"/>
        <w:outlineLvl w:val="0"/>
        <w:rPr>
          <w:rFonts w:ascii="Arial" w:eastAsia="Times New Roman" w:hAnsi="Arial" w:cs="Arial"/>
          <w:bCs/>
          <w:iCs/>
          <w:kern w:val="36"/>
          <w:lang w:eastAsia="nl-NL"/>
        </w:rPr>
      </w:pPr>
    </w:p>
    <w:p w14:paraId="6D9EA6C8" w14:textId="77777777" w:rsidR="0025349F" w:rsidRPr="00EF7888" w:rsidRDefault="0025349F" w:rsidP="00EF7888">
      <w:pPr>
        <w:spacing w:after="0" w:line="240" w:lineRule="auto"/>
        <w:ind w:left="708" w:hanging="708"/>
        <w:outlineLvl w:val="0"/>
        <w:rPr>
          <w:rFonts w:ascii="Arial" w:eastAsia="Times New Roman" w:hAnsi="Arial" w:cs="Arial"/>
          <w:bCs/>
          <w:iCs/>
          <w:kern w:val="36"/>
          <w:lang w:eastAsia="nl-NL"/>
        </w:rPr>
      </w:pPr>
    </w:p>
    <w:tbl>
      <w:tblPr>
        <w:tblStyle w:val="Tabelraster"/>
        <w:tblW w:w="0" w:type="auto"/>
        <w:tblLook w:val="04A0" w:firstRow="1" w:lastRow="0" w:firstColumn="1" w:lastColumn="0" w:noHBand="0" w:noVBand="1"/>
      </w:tblPr>
      <w:tblGrid>
        <w:gridCol w:w="9060"/>
      </w:tblGrid>
      <w:tr w:rsidR="00EF7888" w:rsidRPr="00EF7888" w14:paraId="18DD14C1" w14:textId="77777777" w:rsidTr="00533452">
        <w:tc>
          <w:tcPr>
            <w:tcW w:w="9060" w:type="dxa"/>
          </w:tcPr>
          <w:p w14:paraId="2DFAEF47" w14:textId="77777777" w:rsidR="00EF7888" w:rsidRPr="00EF7888" w:rsidRDefault="00EF7888" w:rsidP="00EF7888">
            <w:pPr>
              <w:ind w:left="708" w:hanging="708"/>
              <w:outlineLvl w:val="0"/>
              <w:rPr>
                <w:rFonts w:ascii="Times New Roman" w:eastAsia="Times New Roman" w:hAnsi="Times New Roman" w:cs="Times New Roman"/>
                <w:b/>
                <w:bCs/>
                <w:iCs/>
                <w:kern w:val="36"/>
                <w:sz w:val="24"/>
                <w:szCs w:val="24"/>
                <w:lang w:eastAsia="nl-NL"/>
              </w:rPr>
            </w:pPr>
            <w:r w:rsidRPr="00EF7888">
              <w:rPr>
                <w:rFonts w:ascii="Times New Roman" w:eastAsia="Times New Roman" w:hAnsi="Times New Roman" w:cs="Times New Roman"/>
                <w:b/>
                <w:bCs/>
                <w:iCs/>
                <w:kern w:val="36"/>
                <w:sz w:val="24"/>
                <w:szCs w:val="24"/>
                <w:lang w:eastAsia="nl-NL"/>
              </w:rPr>
              <w:lastRenderedPageBreak/>
              <w:t xml:space="preserve">UCI </w:t>
            </w:r>
            <w:proofErr w:type="spellStart"/>
            <w:r w:rsidRPr="00EF7888">
              <w:rPr>
                <w:rFonts w:ascii="Times New Roman" w:eastAsia="Times New Roman" w:hAnsi="Times New Roman" w:cs="Times New Roman"/>
                <w:b/>
                <w:bCs/>
                <w:iCs/>
                <w:kern w:val="36"/>
                <w:sz w:val="24"/>
                <w:szCs w:val="24"/>
                <w:lang w:eastAsia="nl-NL"/>
              </w:rPr>
              <w:t>Urean</w:t>
            </w:r>
            <w:proofErr w:type="spellEnd"/>
          </w:p>
          <w:p w14:paraId="0EBA3703" w14:textId="77777777" w:rsidR="00EF7888" w:rsidRPr="00EF7888" w:rsidRDefault="00EF7888" w:rsidP="00EF7888">
            <w:pPr>
              <w:outlineLvl w:val="0"/>
              <w:rPr>
                <w:rFonts w:ascii="Arial" w:eastAsia="Times New Roman" w:hAnsi="Arial" w:cs="Arial"/>
                <w:bCs/>
                <w:iCs/>
                <w:kern w:val="36"/>
                <w:lang w:eastAsia="nl-NL"/>
              </w:rPr>
            </w:pPr>
            <w:r w:rsidRPr="00EF7888">
              <w:rPr>
                <w:rFonts w:ascii="Times New Roman" w:eastAsia="Times New Roman" w:hAnsi="Times New Roman" w:cs="Times New Roman"/>
                <w:bCs/>
                <w:iCs/>
                <w:kern w:val="36"/>
                <w:sz w:val="24"/>
                <w:szCs w:val="24"/>
                <w:lang w:eastAsia="nl-NL"/>
              </w:rPr>
              <w:t>Totaal stikstof (N) 30 %</w:t>
            </w:r>
            <w:r w:rsidRPr="00EF7888">
              <w:rPr>
                <w:rFonts w:ascii="Times New Roman" w:eastAsia="Times New Roman" w:hAnsi="Times New Roman" w:cs="Times New Roman"/>
                <w:bCs/>
                <w:iCs/>
                <w:kern w:val="36"/>
                <w:sz w:val="24"/>
                <w:szCs w:val="24"/>
                <w:lang w:eastAsia="nl-NL"/>
              </w:rPr>
              <w:br/>
              <w:t>Nitraatstikstof 7,5 %</w:t>
            </w:r>
            <w:r w:rsidRPr="00EF7888">
              <w:rPr>
                <w:rFonts w:ascii="Times New Roman" w:eastAsia="Times New Roman" w:hAnsi="Times New Roman" w:cs="Times New Roman"/>
                <w:bCs/>
                <w:iCs/>
                <w:kern w:val="36"/>
                <w:sz w:val="24"/>
                <w:szCs w:val="24"/>
                <w:lang w:eastAsia="nl-NL"/>
              </w:rPr>
              <w:br/>
              <w:t>Ammoniumstikstof 7,5 %</w:t>
            </w:r>
            <w:r w:rsidRPr="00EF7888">
              <w:rPr>
                <w:rFonts w:ascii="Times New Roman" w:eastAsia="Times New Roman" w:hAnsi="Times New Roman" w:cs="Times New Roman"/>
                <w:bCs/>
                <w:iCs/>
                <w:kern w:val="36"/>
                <w:sz w:val="24"/>
                <w:szCs w:val="24"/>
                <w:lang w:eastAsia="nl-NL"/>
              </w:rPr>
              <w:br/>
              <w:t>Ureumstikstof 15 %</w:t>
            </w:r>
            <w:r w:rsidRPr="00EF7888">
              <w:rPr>
                <w:rFonts w:ascii="Times New Roman" w:eastAsia="Times New Roman" w:hAnsi="Times New Roman" w:cs="Times New Roman"/>
                <w:bCs/>
                <w:iCs/>
                <w:kern w:val="36"/>
                <w:sz w:val="24"/>
                <w:szCs w:val="24"/>
                <w:lang w:eastAsia="nl-NL"/>
              </w:rPr>
              <w:br/>
              <w:t>pH 6,4 - 7,2</w:t>
            </w:r>
            <w:r w:rsidRPr="00EF7888">
              <w:rPr>
                <w:rFonts w:ascii="Arial" w:eastAsia="Times New Roman" w:hAnsi="Arial" w:cs="Arial"/>
                <w:bCs/>
                <w:iCs/>
                <w:kern w:val="36"/>
                <w:lang w:eastAsia="nl-NL"/>
              </w:rPr>
              <w:br/>
            </w:r>
            <w:r w:rsidRPr="00EF7888">
              <w:rPr>
                <w:rFonts w:ascii="Arial" w:eastAsia="Times New Roman" w:hAnsi="Arial" w:cs="Arial"/>
                <w:bCs/>
                <w:i/>
                <w:kern w:val="36"/>
                <w:sz w:val="18"/>
                <w:szCs w:val="18"/>
                <w:lang w:eastAsia="nl-NL"/>
              </w:rPr>
              <w:t xml:space="preserve">bron: OCI </w:t>
            </w:r>
            <w:proofErr w:type="spellStart"/>
            <w:r w:rsidRPr="00EF7888">
              <w:rPr>
                <w:rFonts w:ascii="Arial" w:eastAsia="Times New Roman" w:hAnsi="Arial" w:cs="Arial"/>
                <w:bCs/>
                <w:i/>
                <w:kern w:val="36"/>
                <w:sz w:val="18"/>
                <w:szCs w:val="18"/>
                <w:lang w:eastAsia="nl-NL"/>
              </w:rPr>
              <w:t>Nitrogen</w:t>
            </w:r>
            <w:proofErr w:type="spellEnd"/>
          </w:p>
        </w:tc>
      </w:tr>
    </w:tbl>
    <w:p w14:paraId="7471FF76"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p>
    <w:p w14:paraId="5462396B" w14:textId="77777777" w:rsidR="00EF7888" w:rsidRPr="00EF7888" w:rsidRDefault="00EF7888" w:rsidP="00EF7888">
      <w:pPr>
        <w:spacing w:after="0" w:line="240" w:lineRule="auto"/>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Ureumstikstof is de hoeveelheid stikstof die in ureum voorkomt, NH</w:t>
      </w:r>
      <w:r w:rsidRPr="00EF7888">
        <w:rPr>
          <w:rFonts w:ascii="Arial" w:eastAsia="Times New Roman" w:hAnsi="Arial" w:cs="Arial"/>
          <w:bCs/>
          <w:iCs/>
          <w:kern w:val="36"/>
          <w:vertAlign w:val="subscript"/>
          <w:lang w:eastAsia="nl-NL"/>
        </w:rPr>
        <w:t>2</w:t>
      </w:r>
      <w:r w:rsidRPr="00EF7888">
        <w:rPr>
          <w:rFonts w:ascii="Arial" w:eastAsia="Times New Roman" w:hAnsi="Arial" w:cs="Arial"/>
          <w:bCs/>
          <w:iCs/>
          <w:kern w:val="36"/>
          <w:lang w:eastAsia="nl-NL"/>
        </w:rPr>
        <w:sym w:font="Symbol" w:char="F02D"/>
      </w:r>
      <w:r w:rsidRPr="00EF7888">
        <w:rPr>
          <w:rFonts w:ascii="Arial" w:eastAsia="Times New Roman" w:hAnsi="Arial" w:cs="Arial"/>
          <w:bCs/>
          <w:iCs/>
          <w:kern w:val="36"/>
          <w:lang w:eastAsia="nl-NL"/>
        </w:rPr>
        <w:t>CO</w:t>
      </w:r>
      <w:r w:rsidRPr="00EF7888">
        <w:rPr>
          <w:rFonts w:ascii="Arial" w:eastAsia="Times New Roman" w:hAnsi="Arial" w:cs="Arial"/>
          <w:bCs/>
          <w:iCs/>
          <w:kern w:val="36"/>
          <w:lang w:eastAsia="nl-NL"/>
        </w:rPr>
        <w:sym w:font="Symbol" w:char="F02D"/>
      </w:r>
      <w:r w:rsidRPr="00EF7888">
        <w:rPr>
          <w:rFonts w:ascii="Arial" w:eastAsia="Times New Roman" w:hAnsi="Arial" w:cs="Arial"/>
          <w:bCs/>
          <w:iCs/>
          <w:kern w:val="36"/>
          <w:lang w:eastAsia="nl-NL"/>
        </w:rPr>
        <w:t>NH</w:t>
      </w:r>
      <w:r w:rsidRPr="00EF7888">
        <w:rPr>
          <w:rFonts w:ascii="Arial" w:eastAsia="Times New Roman" w:hAnsi="Arial" w:cs="Arial"/>
          <w:bCs/>
          <w:iCs/>
          <w:kern w:val="36"/>
          <w:vertAlign w:val="subscript"/>
          <w:lang w:eastAsia="nl-NL"/>
        </w:rPr>
        <w:t>2</w:t>
      </w:r>
      <w:r w:rsidRPr="00EF7888">
        <w:rPr>
          <w:rFonts w:ascii="Arial" w:eastAsia="Times New Roman" w:hAnsi="Arial" w:cs="Arial"/>
          <w:bCs/>
          <w:iCs/>
          <w:kern w:val="36"/>
          <w:lang w:eastAsia="nl-NL"/>
        </w:rPr>
        <w:t>. De hoeveelheid stikstof wordt hierbij als deeltjesverhouding weergegeven.</w:t>
      </w:r>
    </w:p>
    <w:p w14:paraId="574198E8"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9</w:t>
      </w:r>
      <w:r w:rsidRPr="00EF7888">
        <w:rPr>
          <w:rFonts w:ascii="Arial" w:eastAsia="Times New Roman" w:hAnsi="Arial" w:cs="Arial"/>
          <w:bCs/>
          <w:iCs/>
          <w:kern w:val="36"/>
          <w:lang w:eastAsia="nl-NL"/>
        </w:rPr>
        <w:tab/>
        <w:t xml:space="preserve">Laat zien dat de verhouding N in nitraatstikstof, ammoniumstikstof en ureumstikstof </w:t>
      </w:r>
    </w:p>
    <w:p w14:paraId="0A93F0B9" w14:textId="77777777" w:rsidR="00EF7888" w:rsidRPr="00EF7888" w:rsidRDefault="00EF7888" w:rsidP="00EF7888">
      <w:pPr>
        <w:spacing w:after="0" w:line="240" w:lineRule="auto"/>
        <w:ind w:left="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 : 1 : 2 is.</w:t>
      </w:r>
    </w:p>
    <w:p w14:paraId="6886A705" w14:textId="77777777" w:rsidR="00EF7888" w:rsidRPr="00EF7888" w:rsidRDefault="00EF7888" w:rsidP="00EF7888">
      <w:pPr>
        <w:spacing w:after="0" w:line="240" w:lineRule="auto"/>
        <w:ind w:left="708" w:hanging="708"/>
        <w:outlineLvl w:val="0"/>
        <w:rPr>
          <w:rFonts w:ascii="Arial" w:eastAsia="Times New Roman" w:hAnsi="Arial" w:cs="Arial"/>
          <w:bCs/>
          <w:iCs/>
          <w:kern w:val="36"/>
          <w:lang w:eastAsia="nl-NL"/>
        </w:rPr>
      </w:pPr>
      <w:r w:rsidRPr="00EF7888">
        <w:rPr>
          <w:rFonts w:ascii="Arial" w:eastAsia="Times New Roman" w:hAnsi="Arial" w:cs="Arial"/>
          <w:bCs/>
          <w:iCs/>
          <w:kern w:val="36"/>
          <w:lang w:eastAsia="nl-NL"/>
        </w:rPr>
        <w:t>10</w:t>
      </w:r>
      <w:r w:rsidRPr="00EF7888">
        <w:rPr>
          <w:rFonts w:ascii="Arial" w:eastAsia="Times New Roman" w:hAnsi="Arial" w:cs="Arial"/>
          <w:bCs/>
          <w:iCs/>
          <w:kern w:val="36"/>
          <w:lang w:eastAsia="nl-NL"/>
        </w:rPr>
        <w:tab/>
        <w:t xml:space="preserve">Bereken aan de hand van de gegeven percentages het massapercentage nitraat, ammonium en ureum in UCI </w:t>
      </w:r>
      <w:proofErr w:type="spellStart"/>
      <w:r w:rsidRPr="00EF7888">
        <w:rPr>
          <w:rFonts w:ascii="Arial" w:eastAsia="Times New Roman" w:hAnsi="Arial" w:cs="Arial"/>
          <w:bCs/>
          <w:iCs/>
          <w:kern w:val="36"/>
          <w:lang w:eastAsia="nl-NL"/>
        </w:rPr>
        <w:t>Urean</w:t>
      </w:r>
      <w:proofErr w:type="spellEnd"/>
      <w:r w:rsidRPr="00EF7888">
        <w:rPr>
          <w:rFonts w:ascii="Arial" w:eastAsia="Times New Roman" w:hAnsi="Arial" w:cs="Arial"/>
          <w:bCs/>
          <w:iCs/>
          <w:kern w:val="36"/>
          <w:lang w:eastAsia="nl-NL"/>
        </w:rPr>
        <w:t>.</w:t>
      </w:r>
    </w:p>
    <w:p w14:paraId="171DE218" w14:textId="77777777" w:rsidR="00EF7888" w:rsidRDefault="00EF7888" w:rsidP="002C107C">
      <w:pPr>
        <w:spacing w:after="0" w:line="240" w:lineRule="auto"/>
        <w:ind w:left="708" w:hanging="708"/>
        <w:outlineLvl w:val="0"/>
        <w:rPr>
          <w:rFonts w:ascii="Arial" w:eastAsia="Times New Roman" w:hAnsi="Arial" w:cs="Arial"/>
          <w:bCs/>
          <w:kern w:val="36"/>
          <w:lang w:eastAsia="nl-NL"/>
        </w:rPr>
      </w:pPr>
    </w:p>
    <w:p w14:paraId="7C3BBC71" w14:textId="4052A702" w:rsidR="002C24F8" w:rsidRDefault="002C24F8" w:rsidP="009A430B">
      <w:pPr>
        <w:spacing w:after="0" w:line="280" w:lineRule="atLeast"/>
        <w:ind w:left="708" w:hanging="708"/>
        <w:outlineLvl w:val="0"/>
        <w:rPr>
          <w:rFonts w:ascii="Arial" w:eastAsia="Times New Roman" w:hAnsi="Arial" w:cs="Arial"/>
          <w:bCs/>
          <w:kern w:val="36"/>
          <w:lang w:eastAsia="nl-NL"/>
        </w:rPr>
      </w:pPr>
    </w:p>
    <w:p w14:paraId="3DDDC9C6" w14:textId="5E45BAE3" w:rsidR="00FA6187" w:rsidRDefault="005350E6" w:rsidP="009A430B">
      <w:pPr>
        <w:spacing w:after="0" w:line="280" w:lineRule="atLeast"/>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Opgave 5 </w:t>
      </w:r>
      <w:r w:rsidR="00FA6187">
        <w:rPr>
          <w:rFonts w:ascii="Arial" w:eastAsia="Times New Roman" w:hAnsi="Arial" w:cs="Arial"/>
          <w:bCs/>
          <w:kern w:val="36"/>
          <w:lang w:eastAsia="nl-NL"/>
        </w:rPr>
        <w:t>Hard water</w:t>
      </w:r>
    </w:p>
    <w:p w14:paraId="79FD2D40" w14:textId="77777777" w:rsidR="00FA6187" w:rsidRDefault="00FA6187" w:rsidP="009A430B">
      <w:pPr>
        <w:spacing w:after="0" w:line="280" w:lineRule="atLeast"/>
        <w:ind w:left="708" w:hanging="708"/>
        <w:outlineLvl w:val="0"/>
        <w:rPr>
          <w:rFonts w:ascii="Arial" w:eastAsia="Times New Roman" w:hAnsi="Arial" w:cs="Arial"/>
          <w:bCs/>
          <w:kern w:val="36"/>
          <w:lang w:eastAsia="nl-NL"/>
        </w:rPr>
      </w:pPr>
    </w:p>
    <w:tbl>
      <w:tblPr>
        <w:tblStyle w:val="Tabelraster"/>
        <w:tblW w:w="0" w:type="auto"/>
        <w:tblLook w:val="04A0" w:firstRow="1" w:lastRow="0" w:firstColumn="1" w:lastColumn="0" w:noHBand="0" w:noVBand="1"/>
      </w:tblPr>
      <w:tblGrid>
        <w:gridCol w:w="9060"/>
      </w:tblGrid>
      <w:tr w:rsidR="002C24F8" w14:paraId="518072F2" w14:textId="77777777" w:rsidTr="00997C3B">
        <w:tc>
          <w:tcPr>
            <w:tcW w:w="9060" w:type="dxa"/>
            <w:shd w:val="clear" w:color="auto" w:fill="auto"/>
          </w:tcPr>
          <w:p w14:paraId="331274B9" w14:textId="77777777" w:rsidR="002C24F8" w:rsidRPr="002C24F8"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40"/>
                <w:szCs w:val="40"/>
              </w:rPr>
            </w:pPr>
            <w:r w:rsidRPr="002C24F8">
              <w:rPr>
                <w:b/>
                <w:bCs/>
                <w:noProof/>
                <w:sz w:val="40"/>
                <w:szCs w:val="40"/>
              </w:rPr>
              <w:drawing>
                <wp:anchor distT="0" distB="0" distL="114300" distR="114300" simplePos="0" relativeHeight="251662336" behindDoc="0" locked="0" layoutInCell="1" allowOverlap="1" wp14:anchorId="1507BF7E" wp14:editId="654A079C">
                  <wp:simplePos x="0" y="0"/>
                  <wp:positionH relativeFrom="margin">
                    <wp:posOffset>4142105</wp:posOffset>
                  </wp:positionH>
                  <wp:positionV relativeFrom="margin">
                    <wp:posOffset>75565</wp:posOffset>
                  </wp:positionV>
                  <wp:extent cx="1254125" cy="706120"/>
                  <wp:effectExtent l="0" t="0" r="3175"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4125" cy="706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C24F8">
              <w:rPr>
                <w:rFonts w:ascii="Times New Roman" w:hAnsi="Times New Roman" w:cs="Times New Roman"/>
                <w:b/>
                <w:bCs/>
                <w:sz w:val="40"/>
                <w:szCs w:val="40"/>
              </w:rPr>
              <w:t>Hard water</w:t>
            </w:r>
          </w:p>
          <w:p w14:paraId="66149C5F" w14:textId="77777777" w:rsidR="002C24F8" w:rsidRPr="00496A03"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Wat is hard water? </w:t>
            </w:r>
          </w:p>
          <w:p w14:paraId="3FBFC712" w14:textId="77777777" w:rsidR="002C24F8" w:rsidRPr="00496A03"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De hardheid van water wordt bepaald door de hoeveelheid calcium en magnesium in het water. Deze elementen zitten voornamelijk in steensoorten zoals</w:t>
            </w:r>
            <w:r>
              <w:rPr>
                <w:rFonts w:ascii="Times New Roman" w:hAnsi="Times New Roman" w:cs="Times New Roman"/>
                <w:sz w:val="24"/>
                <w:szCs w:val="24"/>
              </w:rPr>
              <w:t xml:space="preserve"> </w:t>
            </w:r>
            <w:r w:rsidRPr="00496A03">
              <w:rPr>
                <w:rFonts w:ascii="Times New Roman" w:hAnsi="Times New Roman" w:cs="Times New Roman"/>
                <w:sz w:val="24"/>
                <w:szCs w:val="24"/>
              </w:rPr>
              <w:t>kalk en krijt en komen van nature voor in het grondwater. Hoe meer van deze mineralen in het water aanwezig zijn, hoe harder het water is. De grond en dus ook het water is op elke plaats waar wij het winnen anders, harder of zachter. Daarom verschilt de hardheid van het water ook per woonplaats.</w:t>
            </w:r>
          </w:p>
          <w:p w14:paraId="3B44E038" w14:textId="77777777" w:rsidR="002C24F8"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p>
          <w:p w14:paraId="5C5AA6A6" w14:textId="77777777" w:rsidR="002C24F8" w:rsidRPr="00496A03"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Gevolgen van hard water </w:t>
            </w:r>
          </w:p>
          <w:p w14:paraId="1CB81422" w14:textId="77777777" w:rsidR="002C24F8" w:rsidRPr="00496A03"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 xml:space="preserve">Hard water kan kalkaanslag veroorzaken. Als hard water verwarmd wordt, ontstaat </w:t>
            </w:r>
            <w:r>
              <w:rPr>
                <w:rFonts w:ascii="Times New Roman" w:hAnsi="Times New Roman" w:cs="Times New Roman"/>
                <w:sz w:val="24"/>
                <w:szCs w:val="24"/>
              </w:rPr>
              <w:t>‘</w:t>
            </w:r>
            <w:r w:rsidRPr="00496A03">
              <w:rPr>
                <w:rFonts w:ascii="Times New Roman" w:hAnsi="Times New Roman" w:cs="Times New Roman"/>
                <w:sz w:val="24"/>
                <w:szCs w:val="24"/>
              </w:rPr>
              <w:t>ketelsteen</w:t>
            </w:r>
            <w:r>
              <w:rPr>
                <w:rFonts w:ascii="Times New Roman" w:hAnsi="Times New Roman" w:cs="Times New Roman"/>
                <w:sz w:val="24"/>
                <w:szCs w:val="24"/>
              </w:rPr>
              <w:t>’</w:t>
            </w:r>
            <w:r w:rsidRPr="00496A03">
              <w:rPr>
                <w:rFonts w:ascii="Times New Roman" w:hAnsi="Times New Roman" w:cs="Times New Roman"/>
                <w:sz w:val="24"/>
                <w:szCs w:val="24"/>
              </w:rPr>
              <w:t xml:space="preserve"> in apparaten zoals boilers, geisers, de (af)wasmachine en het koffiezetapparaat. Door deze kalkafzetting op de verwarmingselementen is er meer energie nodig om het water te verwarmen. Ook heeft u dan meer (af)wasmiddel nodig. Dit is nadelig voor de portemonnee en het milieu. Als hard water verdampt blijft de kalk achter. Deze kalkaanslag ziet u terug op tegels, het sanitair en uw douchekop.</w:t>
            </w:r>
          </w:p>
          <w:p w14:paraId="5CE9306B" w14:textId="77777777" w:rsidR="002C24F8"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p>
          <w:p w14:paraId="78F3716D" w14:textId="77777777" w:rsidR="002C24F8" w:rsidRPr="00496A03"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496A03">
              <w:rPr>
                <w:rFonts w:ascii="Times New Roman" w:hAnsi="Times New Roman" w:cs="Times New Roman"/>
                <w:b/>
                <w:bCs/>
                <w:sz w:val="24"/>
                <w:szCs w:val="24"/>
              </w:rPr>
              <w:t xml:space="preserve">Wat kunt u doen tegen hard water? </w:t>
            </w:r>
          </w:p>
          <w:p w14:paraId="56671398" w14:textId="77777777" w:rsidR="002C24F8"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496A03">
              <w:rPr>
                <w:rFonts w:ascii="Times New Roman" w:hAnsi="Times New Roman" w:cs="Times New Roman"/>
                <w:sz w:val="24"/>
                <w:szCs w:val="24"/>
              </w:rPr>
              <w:t>Maak apparaten regelmatig schoon met bijvoorbeeld schoonmaakazijn. Zo vermindert u de kalkaanslag. Het apparaat blijft dan beter werken en gaat langer mee. Lees altijd eerst de schoonmaakinstructies van het apparaat om te zien met welk middel u het mag schoonmaken of ontkalken.</w:t>
            </w:r>
          </w:p>
          <w:p w14:paraId="2E536CC4" w14:textId="38AFB865" w:rsidR="002C24F8" w:rsidRPr="00CB65DA"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Pr>
                <w:rStyle w:val="Hyperlink"/>
                <w:rFonts w:ascii="Arial" w:hAnsi="Arial" w:cs="Arial"/>
                <w:i/>
                <w:color w:val="000000" w:themeColor="text1"/>
                <w:u w:val="none"/>
              </w:rPr>
              <w:t xml:space="preserve">bron: </w:t>
            </w:r>
            <w:proofErr w:type="spellStart"/>
            <w:r>
              <w:rPr>
                <w:rStyle w:val="Hyperlink"/>
                <w:rFonts w:ascii="Arial" w:hAnsi="Arial" w:cs="Arial"/>
                <w:i/>
                <w:color w:val="000000" w:themeColor="text1"/>
                <w:u w:val="none"/>
              </w:rPr>
              <w:t>Vitens</w:t>
            </w:r>
            <w:proofErr w:type="spellEnd"/>
            <w:r w:rsidRPr="00547043">
              <w:rPr>
                <w:rStyle w:val="Hyperlink"/>
                <w:rFonts w:ascii="Arial" w:hAnsi="Arial" w:cs="Arial"/>
                <w:i/>
                <w:color w:val="000000" w:themeColor="text1"/>
                <w:u w:val="none"/>
              </w:rPr>
              <w:t>, december 2020</w:t>
            </w:r>
          </w:p>
        </w:tc>
      </w:tr>
    </w:tbl>
    <w:p w14:paraId="47C67C4A" w14:textId="77777777" w:rsidR="002C24F8" w:rsidRPr="00496A03" w:rsidRDefault="002C24F8" w:rsidP="00FA6187">
      <w:pPr>
        <w:spacing w:after="0" w:line="280" w:lineRule="atLeast"/>
        <w:rPr>
          <w:rFonts w:ascii="Times New Roman" w:eastAsia="Times New Roman" w:hAnsi="Times New Roman" w:cs="Times New Roman"/>
          <w:sz w:val="24"/>
          <w:szCs w:val="24"/>
          <w:lang w:eastAsia="nl-NL"/>
        </w:rPr>
      </w:pPr>
    </w:p>
    <w:p w14:paraId="249AFC93" w14:textId="77777777" w:rsidR="002C24F8" w:rsidRDefault="002C24F8" w:rsidP="00FA618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hardheid van drinkwater is volgens het artikel afhankelijk van de ‘hoeveelheid calcium en magnesium’.</w:t>
      </w:r>
    </w:p>
    <w:p w14:paraId="68D85723"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Leg uit dat hiermee niet de metalen calcium en magnesium bedoeld kunnen worden.</w:t>
      </w:r>
    </w:p>
    <w:p w14:paraId="4E93BB59"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Leg uit in welke vorm calcium en magnesium in drinkwater voorkomen.</w:t>
      </w:r>
    </w:p>
    <w:p w14:paraId="148712D0"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p w14:paraId="1CE961FF" w14:textId="77777777" w:rsidR="002C24F8" w:rsidRDefault="002C24F8" w:rsidP="00FA618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Hard water ontstaat als regenwater op </w:t>
      </w:r>
      <w:proofErr w:type="spellStart"/>
      <w:r>
        <w:rPr>
          <w:rFonts w:ascii="Arial" w:eastAsia="Times New Roman" w:hAnsi="Arial" w:cs="Arial"/>
          <w:bCs/>
          <w:iCs/>
          <w:color w:val="000000"/>
          <w:kern w:val="36"/>
          <w:lang w:eastAsia="nl-NL"/>
        </w:rPr>
        <w:t>kalksteenhoudende</w:t>
      </w:r>
      <w:proofErr w:type="spellEnd"/>
      <w:r>
        <w:rPr>
          <w:rFonts w:ascii="Arial" w:eastAsia="Times New Roman" w:hAnsi="Arial" w:cs="Arial"/>
          <w:bCs/>
          <w:iCs/>
          <w:color w:val="000000"/>
          <w:kern w:val="36"/>
          <w:lang w:eastAsia="nl-NL"/>
        </w:rPr>
        <w:t xml:space="preserve"> bodem valt. Het regenwater bevat opgelost koolzuur dat met kalksteen reageert tot een oplossing van calciumwaterstofcarbonaat. In het artikel gebruikt men verschillende namen voor dezelfde stof: kalk, ketelsteen en kalksteen zijn steeds dezelfde stof.</w:t>
      </w:r>
    </w:p>
    <w:p w14:paraId="40614276"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3</w:t>
      </w:r>
      <w:r>
        <w:rPr>
          <w:rFonts w:ascii="Arial" w:eastAsia="Times New Roman" w:hAnsi="Arial" w:cs="Arial"/>
          <w:bCs/>
          <w:iCs/>
          <w:color w:val="000000"/>
          <w:kern w:val="36"/>
          <w:lang w:eastAsia="nl-NL"/>
        </w:rPr>
        <w:tab/>
        <w:t>Geef de reactievergelijking die optreedt als koolzuurhoudend water op een kalksteen bodem valt. Raadpleeg Binas tabel 66A.</w:t>
      </w:r>
    </w:p>
    <w:p w14:paraId="6E3F8600"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Leg uit dat deze reactie een zuur-basereactie is.</w:t>
      </w:r>
    </w:p>
    <w:p w14:paraId="1604A5BD"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p w14:paraId="4B570153"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Bij verhitting van hard water ontstaat weer kalksteen.</w:t>
      </w:r>
    </w:p>
    <w:p w14:paraId="63DAB9CC"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Geef de reactievergelijking die hierbij optreedt.</w:t>
      </w:r>
    </w:p>
    <w:p w14:paraId="5916AF7C"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t>Leg uit dat ook hierbij een zuur-basereactie is opgetreden.</w:t>
      </w:r>
    </w:p>
    <w:p w14:paraId="565702DC"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p w14:paraId="63159174" w14:textId="77777777" w:rsidR="002C24F8" w:rsidRDefault="002C24F8" w:rsidP="00FA618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Kalksteenaanslag in bijvoorbeeld een waterkoker kan verwijderd worden met behulp van azijn. Azijn bevat azijnzuur.</w:t>
      </w:r>
    </w:p>
    <w:p w14:paraId="4D79FFAF"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Geef de reactievergelijking weer tussen kalksteen en azijnzuur, waarbij een calciumwaterstofcarbonaatoplossing en acetaationen ontstaan.</w:t>
      </w:r>
    </w:p>
    <w:p w14:paraId="5C52AFAB"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2C24F8" w14:paraId="64F709E5" w14:textId="77777777" w:rsidTr="00997C3B">
        <w:tc>
          <w:tcPr>
            <w:tcW w:w="9065" w:type="dxa"/>
          </w:tcPr>
          <w:p w14:paraId="6B2A1DD1" w14:textId="77777777" w:rsidR="002C24F8" w:rsidRPr="00997A9D" w:rsidRDefault="002C24F8" w:rsidP="00FA6187">
            <w:pPr>
              <w:spacing w:line="280" w:lineRule="atLeast"/>
              <w:rPr>
                <w:rFonts w:ascii="Times New Roman" w:eastAsia="Times New Roman" w:hAnsi="Times New Roman" w:cs="Times New Roman"/>
                <w:b/>
                <w:bCs/>
                <w:iCs/>
                <w:color w:val="000000"/>
                <w:kern w:val="36"/>
                <w:sz w:val="24"/>
                <w:szCs w:val="24"/>
                <w:lang w:eastAsia="nl-NL"/>
              </w:rPr>
            </w:pPr>
            <w:r w:rsidRPr="00997A9D">
              <w:rPr>
                <w:rFonts w:ascii="Times New Roman" w:eastAsia="Times New Roman" w:hAnsi="Times New Roman" w:cs="Times New Roman"/>
                <w:b/>
                <w:bCs/>
                <w:iCs/>
                <w:color w:val="000000"/>
                <w:kern w:val="36"/>
                <w:sz w:val="24"/>
                <w:szCs w:val="24"/>
                <w:lang w:eastAsia="nl-NL"/>
              </w:rPr>
              <w:t>Waterhardheid</w:t>
            </w:r>
          </w:p>
          <w:p w14:paraId="49C6CDF1" w14:textId="77777777" w:rsidR="002C24F8" w:rsidRDefault="002C24F8" w:rsidP="00FA6187">
            <w:pPr>
              <w:spacing w:line="280" w:lineRule="atLeast"/>
              <w:rPr>
                <w:rFonts w:ascii="Times New Roman" w:eastAsia="Times New Roman" w:hAnsi="Times New Roman" w:cs="Times New Roman"/>
                <w:bCs/>
                <w:iCs/>
                <w:color w:val="000000"/>
                <w:kern w:val="36"/>
                <w:sz w:val="24"/>
                <w:szCs w:val="24"/>
                <w:lang w:eastAsia="nl-NL"/>
              </w:rPr>
            </w:pPr>
            <w:r>
              <w:rPr>
                <w:noProof/>
              </w:rPr>
              <w:drawing>
                <wp:anchor distT="0" distB="0" distL="114300" distR="114300" simplePos="0" relativeHeight="251663360" behindDoc="0" locked="0" layoutInCell="1" allowOverlap="1" wp14:anchorId="6412C668" wp14:editId="3F5282B6">
                  <wp:simplePos x="0" y="0"/>
                  <wp:positionH relativeFrom="margin">
                    <wp:posOffset>2599690</wp:posOffset>
                  </wp:positionH>
                  <wp:positionV relativeFrom="margin">
                    <wp:posOffset>904875</wp:posOffset>
                  </wp:positionV>
                  <wp:extent cx="3000375" cy="1096645"/>
                  <wp:effectExtent l="0" t="0" r="9525" b="8255"/>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67310" t="28302" r="10529" b="46484"/>
                          <a:stretch/>
                        </pic:blipFill>
                        <pic:spPr bwMode="auto">
                          <a:xfrm>
                            <a:off x="0" y="0"/>
                            <a:ext cx="3000375" cy="1096645"/>
                          </a:xfrm>
                          <a:prstGeom prst="rect">
                            <a:avLst/>
                          </a:prstGeom>
                          <a:ln>
                            <a:noFill/>
                          </a:ln>
                          <a:extLst>
                            <a:ext uri="{53640926-AAD7-44D8-BBD7-CCE9431645EC}">
                              <a14:shadowObscured xmlns:a14="http://schemas.microsoft.com/office/drawing/2010/main"/>
                            </a:ext>
                          </a:extLst>
                        </pic:spPr>
                      </pic:pic>
                    </a:graphicData>
                  </a:graphic>
                </wp:anchor>
              </w:drawing>
            </w:r>
            <w:r w:rsidRPr="00997A9D">
              <w:rPr>
                <w:rFonts w:ascii="Times New Roman" w:eastAsia="Times New Roman" w:hAnsi="Times New Roman" w:cs="Times New Roman"/>
                <w:bCs/>
                <w:iCs/>
                <w:color w:val="000000"/>
                <w:kern w:val="36"/>
                <w:sz w:val="24"/>
                <w:szCs w:val="24"/>
                <w:lang w:eastAsia="nl-NL"/>
              </w:rPr>
              <w:t xml:space="preserve">Hardheid drukken we uit in </w:t>
            </w:r>
            <w:r w:rsidRPr="00997A9D">
              <w:rPr>
                <w:rFonts w:ascii="Times New Roman" w:eastAsia="Times New Roman" w:hAnsi="Times New Roman" w:cs="Times New Roman"/>
                <w:bCs/>
                <w:i/>
                <w:iCs/>
                <w:color w:val="000000"/>
                <w:kern w:val="36"/>
                <w:sz w:val="24"/>
                <w:szCs w:val="24"/>
                <w:lang w:eastAsia="nl-NL"/>
              </w:rPr>
              <w:t>Duitse graden hardheid</w:t>
            </w:r>
            <w:r w:rsidRPr="00997A9D">
              <w:rPr>
                <w:rFonts w:ascii="Times New Roman" w:eastAsia="Times New Roman" w:hAnsi="Times New Roman" w:cs="Times New Roman"/>
                <w:bCs/>
                <w:iCs/>
                <w:color w:val="000000"/>
                <w:kern w:val="36"/>
                <w:sz w:val="24"/>
                <w:szCs w:val="24"/>
                <w:lang w:eastAsia="nl-NL"/>
              </w:rPr>
              <w:t xml:space="preserve"> (º</w:t>
            </w:r>
            <w:proofErr w:type="spellStart"/>
            <w:r w:rsidRPr="00997A9D">
              <w:rPr>
                <w:rFonts w:ascii="Times New Roman" w:eastAsia="Times New Roman" w:hAnsi="Times New Roman" w:cs="Times New Roman"/>
                <w:bCs/>
                <w:iCs/>
                <w:color w:val="000000"/>
                <w:kern w:val="36"/>
                <w:sz w:val="24"/>
                <w:szCs w:val="24"/>
                <w:lang w:eastAsia="nl-NL"/>
              </w:rPr>
              <w:t>dH</w:t>
            </w:r>
            <w:proofErr w:type="spellEnd"/>
            <w:r w:rsidRPr="00997A9D">
              <w:rPr>
                <w:rFonts w:ascii="Times New Roman" w:eastAsia="Times New Roman" w:hAnsi="Times New Roman" w:cs="Times New Roman"/>
                <w:bCs/>
                <w:iCs/>
                <w:color w:val="000000"/>
                <w:kern w:val="36"/>
                <w:sz w:val="24"/>
                <w:szCs w:val="24"/>
                <w:lang w:eastAsia="nl-NL"/>
              </w:rPr>
              <w:t>). Dit geeft de hoeveelheid kalk en magnesium in water aan. Hoe meer calcium of magnesium er in het water zit, hoe harder het water is. De hardheid per productiebedrijf kan sterk verschillen. Dit komt bijvoorbeeld door de bodemopbouw, grondwaterstroming en landbouw.</w:t>
            </w:r>
            <w:r w:rsidRPr="00997A9D">
              <w:rPr>
                <w:rFonts w:ascii="Times New Roman" w:eastAsia="Times New Roman" w:hAnsi="Times New Roman" w:cs="Times New Roman"/>
                <w:bCs/>
                <w:iCs/>
                <w:color w:val="000000"/>
                <w:kern w:val="36"/>
                <w:sz w:val="24"/>
                <w:szCs w:val="24"/>
                <w:lang w:eastAsia="nl-NL"/>
              </w:rPr>
              <w:br/>
              <w:t xml:space="preserve">Het kraanwater van </w:t>
            </w:r>
            <w:proofErr w:type="spellStart"/>
            <w:r w:rsidRPr="00997A9D">
              <w:rPr>
                <w:rFonts w:ascii="Times New Roman" w:eastAsia="Times New Roman" w:hAnsi="Times New Roman" w:cs="Times New Roman"/>
                <w:bCs/>
                <w:iCs/>
                <w:color w:val="000000"/>
                <w:kern w:val="36"/>
                <w:sz w:val="24"/>
                <w:szCs w:val="24"/>
                <w:lang w:eastAsia="nl-NL"/>
              </w:rPr>
              <w:t>Vitens</w:t>
            </w:r>
            <w:proofErr w:type="spellEnd"/>
            <w:r w:rsidRPr="00997A9D">
              <w:rPr>
                <w:rFonts w:ascii="Times New Roman" w:eastAsia="Times New Roman" w:hAnsi="Times New Roman" w:cs="Times New Roman"/>
                <w:bCs/>
                <w:iCs/>
                <w:color w:val="000000"/>
                <w:kern w:val="36"/>
                <w:sz w:val="24"/>
                <w:szCs w:val="24"/>
                <w:lang w:eastAsia="nl-NL"/>
              </w:rPr>
              <w:t xml:space="preserve"> is dan ook echt een natuurproduct. Elk </w:t>
            </w:r>
            <w:r>
              <w:rPr>
                <w:rFonts w:ascii="Times New Roman" w:eastAsia="Times New Roman" w:hAnsi="Times New Roman" w:cs="Times New Roman"/>
                <w:bCs/>
                <w:iCs/>
                <w:color w:val="000000"/>
                <w:kern w:val="36"/>
                <w:sz w:val="24"/>
                <w:szCs w:val="24"/>
                <w:lang w:eastAsia="nl-NL"/>
              </w:rPr>
              <w:t>grond</w:t>
            </w:r>
            <w:r w:rsidRPr="00997A9D">
              <w:rPr>
                <w:rFonts w:ascii="Times New Roman" w:eastAsia="Times New Roman" w:hAnsi="Times New Roman" w:cs="Times New Roman"/>
                <w:bCs/>
                <w:iCs/>
                <w:color w:val="000000"/>
                <w:kern w:val="36"/>
                <w:sz w:val="24"/>
                <w:szCs w:val="24"/>
                <w:lang w:eastAsia="nl-NL"/>
              </w:rPr>
              <w:t>water is uniek door de eigen lokale bodemsamenstelling.</w:t>
            </w:r>
            <w:r>
              <w:rPr>
                <w:rFonts w:ascii="Times New Roman" w:eastAsia="Times New Roman" w:hAnsi="Times New Roman" w:cs="Times New Roman"/>
                <w:bCs/>
                <w:iCs/>
                <w:color w:val="000000"/>
                <w:kern w:val="36"/>
                <w:sz w:val="24"/>
                <w:szCs w:val="24"/>
                <w:lang w:eastAsia="nl-NL"/>
              </w:rPr>
              <w:t xml:space="preserve"> 1 °</w:t>
            </w:r>
            <w:proofErr w:type="spellStart"/>
            <w:r>
              <w:rPr>
                <w:rFonts w:ascii="Times New Roman" w:eastAsia="Times New Roman" w:hAnsi="Times New Roman" w:cs="Times New Roman"/>
                <w:bCs/>
                <w:iCs/>
                <w:color w:val="000000"/>
                <w:kern w:val="36"/>
                <w:sz w:val="24"/>
                <w:szCs w:val="24"/>
                <w:lang w:eastAsia="nl-NL"/>
              </w:rPr>
              <w:t>dH</w:t>
            </w:r>
            <w:proofErr w:type="spellEnd"/>
            <w:r>
              <w:rPr>
                <w:rFonts w:ascii="Times New Roman" w:eastAsia="Times New Roman" w:hAnsi="Times New Roman" w:cs="Times New Roman"/>
                <w:bCs/>
                <w:iCs/>
                <w:color w:val="000000"/>
                <w:kern w:val="36"/>
                <w:sz w:val="24"/>
                <w:szCs w:val="24"/>
                <w:lang w:eastAsia="nl-NL"/>
              </w:rPr>
              <w:t xml:space="preserve"> komt overeen met 7,1 mg calcium per liter of met 4,3 mg magnesium per liter.</w:t>
            </w:r>
          </w:p>
          <w:p w14:paraId="6AD7697E" w14:textId="77777777" w:rsidR="002C24F8" w:rsidRPr="00981F82" w:rsidRDefault="002C24F8" w:rsidP="00FA6187">
            <w:pPr>
              <w:spacing w:line="280" w:lineRule="atLeast"/>
              <w:rPr>
                <w:rFonts w:ascii="Times New Roman" w:eastAsia="Times New Roman" w:hAnsi="Times New Roman" w:cs="Times New Roman"/>
                <w:bCs/>
                <w:iCs/>
                <w:color w:val="000000"/>
                <w:kern w:val="36"/>
                <w:sz w:val="24"/>
                <w:szCs w:val="24"/>
                <w:lang w:eastAsia="nl-NL"/>
              </w:rPr>
            </w:pPr>
            <w:r>
              <w:rPr>
                <w:rFonts w:ascii="Times New Roman" w:eastAsia="Times New Roman" w:hAnsi="Times New Roman" w:cs="Times New Roman"/>
                <w:bCs/>
                <w:iCs/>
                <w:color w:val="000000"/>
                <w:kern w:val="36"/>
                <w:sz w:val="24"/>
                <w:szCs w:val="24"/>
                <w:lang w:eastAsia="nl-NL"/>
              </w:rPr>
              <w:t xml:space="preserve">Zie ook </w:t>
            </w:r>
            <w:hyperlink r:id="rId13" w:history="1">
              <w:r w:rsidRPr="00331ED2">
                <w:rPr>
                  <w:rStyle w:val="Hyperlink"/>
                  <w:rFonts w:ascii="Times New Roman" w:eastAsia="Times New Roman" w:hAnsi="Times New Roman" w:cs="Times New Roman"/>
                  <w:bCs/>
                  <w:iCs/>
                  <w:kern w:val="36"/>
                  <w:sz w:val="24"/>
                  <w:szCs w:val="24"/>
                  <w:lang w:eastAsia="nl-NL"/>
                </w:rPr>
                <w:t>https://vimeo.com/335109967</w:t>
              </w:r>
            </w:hyperlink>
            <w:r w:rsidRPr="00331ED2">
              <w:rPr>
                <w:rFonts w:ascii="Times New Roman" w:eastAsia="Times New Roman" w:hAnsi="Times New Roman" w:cs="Times New Roman"/>
                <w:bCs/>
                <w:iCs/>
                <w:color w:val="000000"/>
                <w:kern w:val="36"/>
                <w:sz w:val="24"/>
                <w:szCs w:val="24"/>
                <w:lang w:eastAsia="nl-NL"/>
              </w:rPr>
              <w:t xml:space="preserve"> </w:t>
            </w:r>
          </w:p>
        </w:tc>
      </w:tr>
    </w:tbl>
    <w:p w14:paraId="74439198"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p w14:paraId="5F357AA3"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hardheid van water wordt uitgedrukt in °</w:t>
      </w:r>
      <w:proofErr w:type="spellStart"/>
      <w:r>
        <w:rPr>
          <w:rFonts w:ascii="Arial" w:eastAsia="Times New Roman" w:hAnsi="Arial" w:cs="Arial"/>
          <w:bCs/>
          <w:iCs/>
          <w:color w:val="000000"/>
          <w:kern w:val="36"/>
          <w:lang w:eastAsia="nl-NL"/>
        </w:rPr>
        <w:t>dH</w:t>
      </w:r>
      <w:proofErr w:type="spellEnd"/>
      <w:r>
        <w:rPr>
          <w:rFonts w:ascii="Arial" w:eastAsia="Times New Roman" w:hAnsi="Arial" w:cs="Arial"/>
          <w:bCs/>
          <w:iCs/>
          <w:color w:val="000000"/>
          <w:kern w:val="36"/>
          <w:lang w:eastAsia="nl-NL"/>
        </w:rPr>
        <w:t xml:space="preserve">. </w:t>
      </w:r>
    </w:p>
    <w:p w14:paraId="21AEBA53"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Laat via een berekening zien dat 7,1 mg calcium met evenveel deeltjes overeenkomt als 4,3 mg magnesium.</w:t>
      </w:r>
    </w:p>
    <w:p w14:paraId="472EC656"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Pr>
          <w:rFonts w:ascii="Arial" w:eastAsia="Times New Roman" w:hAnsi="Arial" w:cs="Arial"/>
          <w:bCs/>
          <w:iCs/>
          <w:color w:val="000000"/>
          <w:kern w:val="36"/>
          <w:lang w:eastAsia="nl-NL"/>
        </w:rPr>
        <w:tab/>
        <w:t>Bereken de molariteit van calciumionen in kraanwater met een hardheid van 7,6 °</w:t>
      </w:r>
      <w:proofErr w:type="spellStart"/>
      <w:r>
        <w:rPr>
          <w:rFonts w:ascii="Arial" w:eastAsia="Times New Roman" w:hAnsi="Arial" w:cs="Arial"/>
          <w:bCs/>
          <w:iCs/>
          <w:color w:val="000000"/>
          <w:kern w:val="36"/>
          <w:lang w:eastAsia="nl-NL"/>
        </w:rPr>
        <w:t>dH</w:t>
      </w:r>
      <w:proofErr w:type="spellEnd"/>
      <w:r>
        <w:rPr>
          <w:rFonts w:ascii="Arial" w:eastAsia="Times New Roman" w:hAnsi="Arial" w:cs="Arial"/>
          <w:bCs/>
          <w:iCs/>
          <w:color w:val="000000"/>
          <w:kern w:val="36"/>
          <w:lang w:eastAsia="nl-NL"/>
        </w:rPr>
        <w:t>.</w:t>
      </w:r>
    </w:p>
    <w:p w14:paraId="687BB651"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2C24F8" w14:paraId="60F46173" w14:textId="77777777" w:rsidTr="00997C3B">
        <w:tc>
          <w:tcPr>
            <w:tcW w:w="9065" w:type="dxa"/>
          </w:tcPr>
          <w:p w14:paraId="6D0E42E6" w14:textId="77777777" w:rsidR="002C24F8" w:rsidRPr="006C1EDF"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b/>
                <w:bCs/>
                <w:sz w:val="24"/>
                <w:szCs w:val="24"/>
              </w:rPr>
            </w:pPr>
            <w:r w:rsidRPr="006C1EDF">
              <w:rPr>
                <w:rFonts w:ascii="Times New Roman" w:hAnsi="Times New Roman" w:cs="Times New Roman"/>
                <w:b/>
                <w:bCs/>
                <w:sz w:val="24"/>
                <w:szCs w:val="24"/>
              </w:rPr>
              <w:t xml:space="preserve">Waterontharders </w:t>
            </w:r>
          </w:p>
          <w:p w14:paraId="57296CF6" w14:textId="77777777" w:rsidR="002C24F8" w:rsidRPr="006C1EDF" w:rsidRDefault="002C24F8" w:rsidP="00FA6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0" w:lineRule="atLeast"/>
              <w:rPr>
                <w:rFonts w:ascii="Times New Roman" w:hAnsi="Times New Roman" w:cs="Times New Roman"/>
                <w:sz w:val="24"/>
                <w:szCs w:val="24"/>
              </w:rPr>
            </w:pPr>
            <w:r w:rsidRPr="006C1EDF">
              <w:rPr>
                <w:rFonts w:ascii="Times New Roman" w:hAnsi="Times New Roman" w:cs="Times New Roman"/>
                <w:sz w:val="24"/>
                <w:szCs w:val="24"/>
              </w:rPr>
              <w:t xml:space="preserve">Een waterontharder is een stof of een apparaat waarmee de hardheid van water minder kan worden. Dit heet waterontharding. De hardheid van water wordt bepaald door de in het </w:t>
            </w:r>
            <w:r>
              <w:rPr>
                <w:rFonts w:ascii="Times New Roman" w:hAnsi="Times New Roman" w:cs="Times New Roman"/>
                <w:sz w:val="24"/>
                <w:szCs w:val="24"/>
              </w:rPr>
              <w:t>grond</w:t>
            </w:r>
            <w:r w:rsidRPr="006C1EDF">
              <w:rPr>
                <w:rFonts w:ascii="Times New Roman" w:hAnsi="Times New Roman" w:cs="Times New Roman"/>
                <w:sz w:val="24"/>
                <w:szCs w:val="24"/>
              </w:rPr>
              <w:t xml:space="preserve">water aanwezige calcium- en magnesiumionen. Een waterontharder is een stof die </w:t>
            </w:r>
            <w:r>
              <w:rPr>
                <w:rFonts w:ascii="Times New Roman" w:hAnsi="Times New Roman" w:cs="Times New Roman"/>
                <w:sz w:val="24"/>
                <w:szCs w:val="24"/>
              </w:rPr>
              <w:t>dez</w:t>
            </w:r>
            <w:r w:rsidRPr="006C1EDF">
              <w:rPr>
                <w:rFonts w:ascii="Times New Roman" w:hAnsi="Times New Roman" w:cs="Times New Roman"/>
                <w:sz w:val="24"/>
                <w:szCs w:val="24"/>
              </w:rPr>
              <w:t>e ionen chemisch aan zich bindt en laat neerslaan</w:t>
            </w:r>
            <w:r>
              <w:rPr>
                <w:rFonts w:ascii="Times New Roman" w:hAnsi="Times New Roman" w:cs="Times New Roman"/>
                <w:sz w:val="24"/>
                <w:szCs w:val="24"/>
              </w:rPr>
              <w:t xml:space="preserve"> (</w:t>
            </w:r>
            <w:r w:rsidRPr="006C1EDF">
              <w:rPr>
                <w:rFonts w:ascii="Times New Roman" w:hAnsi="Times New Roman" w:cs="Times New Roman"/>
                <w:sz w:val="24"/>
                <w:szCs w:val="24"/>
              </w:rPr>
              <w:t>bezinken</w:t>
            </w:r>
            <w:r>
              <w:rPr>
                <w:rFonts w:ascii="Times New Roman" w:hAnsi="Times New Roman" w:cs="Times New Roman"/>
                <w:sz w:val="24"/>
                <w:szCs w:val="24"/>
              </w:rPr>
              <w:t>)</w:t>
            </w:r>
            <w:r w:rsidRPr="006C1EDF">
              <w:rPr>
                <w:rFonts w:ascii="Times New Roman" w:hAnsi="Times New Roman" w:cs="Times New Roman"/>
                <w:sz w:val="24"/>
                <w:szCs w:val="24"/>
              </w:rPr>
              <w:t>. Het kan ook een stof zijn die d</w:t>
            </w:r>
            <w:r>
              <w:rPr>
                <w:rFonts w:ascii="Times New Roman" w:hAnsi="Times New Roman" w:cs="Times New Roman"/>
                <w:sz w:val="24"/>
                <w:szCs w:val="24"/>
              </w:rPr>
              <w:t>ez</w:t>
            </w:r>
            <w:r w:rsidRPr="006C1EDF">
              <w:rPr>
                <w:rFonts w:ascii="Times New Roman" w:hAnsi="Times New Roman" w:cs="Times New Roman"/>
                <w:sz w:val="24"/>
                <w:szCs w:val="24"/>
              </w:rPr>
              <w:t xml:space="preserve">e ionen vervangt door </w:t>
            </w:r>
            <w:r>
              <w:rPr>
                <w:rFonts w:ascii="Times New Roman" w:hAnsi="Times New Roman" w:cs="Times New Roman"/>
                <w:sz w:val="24"/>
                <w:szCs w:val="24"/>
              </w:rPr>
              <w:t>andere ionen</w:t>
            </w:r>
            <w:r w:rsidRPr="006C1EDF">
              <w:rPr>
                <w:rFonts w:ascii="Times New Roman" w:hAnsi="Times New Roman" w:cs="Times New Roman"/>
                <w:sz w:val="24"/>
                <w:szCs w:val="24"/>
              </w:rPr>
              <w:t>, bijvoorbeeld natrium</w:t>
            </w:r>
            <w:r>
              <w:rPr>
                <w:rFonts w:ascii="Times New Roman" w:hAnsi="Times New Roman" w:cs="Times New Roman"/>
                <w:sz w:val="24"/>
                <w:szCs w:val="24"/>
              </w:rPr>
              <w:t>ionen</w:t>
            </w:r>
            <w:r w:rsidRPr="006C1EDF">
              <w:rPr>
                <w:rFonts w:ascii="Times New Roman" w:hAnsi="Times New Roman" w:cs="Times New Roman"/>
                <w:sz w:val="24"/>
                <w:szCs w:val="24"/>
              </w:rPr>
              <w:t>. Een voorbeeld van zo'n stof is ionenwisselaarhars</w:t>
            </w:r>
            <w:r>
              <w:rPr>
                <w:rFonts w:ascii="Times New Roman" w:hAnsi="Times New Roman" w:cs="Times New Roman"/>
                <w:sz w:val="24"/>
                <w:szCs w:val="24"/>
              </w:rPr>
              <w:t xml:space="preserve"> die veel negatief geladen deeltjes bevat waaraan natriumionen gebonden zijn.</w:t>
            </w:r>
          </w:p>
          <w:p w14:paraId="6B45F97F" w14:textId="77777777" w:rsidR="002C24F8" w:rsidRDefault="002C24F8" w:rsidP="00FA6187">
            <w:pPr>
              <w:spacing w:line="280" w:lineRule="atLeast"/>
              <w:rPr>
                <w:rFonts w:ascii="Arial" w:eastAsia="Times New Roman" w:hAnsi="Arial" w:cs="Arial"/>
                <w:bCs/>
                <w:iCs/>
                <w:color w:val="000000"/>
                <w:kern w:val="36"/>
                <w:lang w:eastAsia="nl-NL"/>
              </w:rPr>
            </w:pPr>
          </w:p>
          <w:p w14:paraId="76817F0F" w14:textId="77777777" w:rsidR="002C24F8" w:rsidRPr="0001116E" w:rsidRDefault="002C24F8" w:rsidP="00FA6187">
            <w:pPr>
              <w:spacing w:line="280" w:lineRule="atLeast"/>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bron: Vitens.nl</w:t>
            </w:r>
          </w:p>
        </w:tc>
      </w:tr>
    </w:tbl>
    <w:p w14:paraId="1A4B747D"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p>
    <w:p w14:paraId="5BC08E9D" w14:textId="77777777" w:rsidR="002C24F8" w:rsidRDefault="002C24F8" w:rsidP="00FA6187">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Koken van kraanwater is een manier om water zachter te maken. Andere manieren worden beschreven in de tekst met titel ‘Waterontharders’.</w:t>
      </w:r>
    </w:p>
    <w:p w14:paraId="052C0783"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Pr>
          <w:rFonts w:ascii="Arial" w:eastAsia="Times New Roman" w:hAnsi="Arial" w:cs="Arial"/>
          <w:bCs/>
          <w:iCs/>
          <w:color w:val="000000"/>
          <w:kern w:val="36"/>
          <w:lang w:eastAsia="nl-NL"/>
        </w:rPr>
        <w:tab/>
        <w:t>Beschrijf een manier om calciumionen te binden zodat het als vaste stof neerslaat.</w:t>
      </w:r>
    </w:p>
    <w:p w14:paraId="0528E457"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Pr>
          <w:rFonts w:ascii="Arial" w:eastAsia="Times New Roman" w:hAnsi="Arial" w:cs="Arial"/>
          <w:bCs/>
          <w:iCs/>
          <w:color w:val="000000"/>
          <w:kern w:val="36"/>
          <w:lang w:eastAsia="nl-NL"/>
        </w:rPr>
        <w:tab/>
        <w:t xml:space="preserve">Beschrijf hoe calciumionen verwijderd kunnen worden door gebruik te maken van ionenwisselaarhars. </w:t>
      </w:r>
    </w:p>
    <w:p w14:paraId="0CCC967B" w14:textId="77777777"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Pr>
          <w:rFonts w:ascii="Arial" w:eastAsia="Times New Roman" w:hAnsi="Arial" w:cs="Arial"/>
          <w:bCs/>
          <w:iCs/>
          <w:color w:val="000000"/>
          <w:kern w:val="36"/>
          <w:lang w:eastAsia="nl-NL"/>
        </w:rPr>
        <w:tab/>
        <w:t>Leg uit in welke verhouding de calciumionen tegen de natriumionen worden uitgewisseld.</w:t>
      </w:r>
    </w:p>
    <w:p w14:paraId="1FB59AFE" w14:textId="1B4BAC00" w:rsidR="002C24F8" w:rsidRDefault="002C24F8" w:rsidP="00FA6187">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13</w:t>
      </w:r>
      <w:r>
        <w:rPr>
          <w:rFonts w:ascii="Arial" w:eastAsia="Times New Roman" w:hAnsi="Arial" w:cs="Arial"/>
          <w:bCs/>
          <w:iCs/>
          <w:color w:val="000000"/>
          <w:kern w:val="36"/>
          <w:lang w:eastAsia="nl-NL"/>
        </w:rPr>
        <w:tab/>
        <w:t>Leg uit dat na die uitwisseling geen kalksteenaanslag meer kan ontstaan.</w:t>
      </w:r>
    </w:p>
    <w:p w14:paraId="65BAE395" w14:textId="4DB9C0FE" w:rsidR="00390EB0" w:rsidRDefault="00390EB0" w:rsidP="00FA6187">
      <w:pPr>
        <w:spacing w:after="0" w:line="280" w:lineRule="atLeast"/>
        <w:ind w:left="708" w:hanging="708"/>
        <w:rPr>
          <w:rFonts w:ascii="Arial" w:eastAsia="Times New Roman" w:hAnsi="Arial" w:cs="Arial"/>
          <w:bCs/>
          <w:iCs/>
          <w:color w:val="000000"/>
          <w:kern w:val="36"/>
          <w:lang w:eastAsia="nl-NL"/>
        </w:rPr>
      </w:pPr>
    </w:p>
    <w:p w14:paraId="6A2D9F65" w14:textId="756022B3" w:rsidR="00390EB0" w:rsidRDefault="00390EB0" w:rsidP="00FA6187">
      <w:pPr>
        <w:spacing w:after="0" w:line="280" w:lineRule="atLeast"/>
        <w:ind w:left="708" w:hanging="708"/>
        <w:rPr>
          <w:rFonts w:ascii="Arial" w:eastAsia="Times New Roman" w:hAnsi="Arial" w:cs="Arial"/>
          <w:bCs/>
          <w:iCs/>
          <w:color w:val="000000"/>
          <w:kern w:val="36"/>
          <w:lang w:eastAsia="nl-NL"/>
        </w:rPr>
      </w:pPr>
    </w:p>
    <w:p w14:paraId="042027EA" w14:textId="7BEDA284" w:rsidR="00390EB0" w:rsidRDefault="005350E6" w:rsidP="00FA6187">
      <w:pPr>
        <w:spacing w:after="0" w:line="280" w:lineRule="atLeast"/>
        <w:ind w:left="708" w:hanging="708"/>
        <w:rPr>
          <w:rFonts w:ascii="Arial" w:eastAsia="Times New Roman" w:hAnsi="Arial" w:cs="Arial"/>
          <w:bCs/>
          <w:iCs/>
          <w:color w:val="000000"/>
          <w:kern w:val="36"/>
          <w:lang w:eastAsia="nl-NL"/>
        </w:rPr>
      </w:pPr>
      <w:bookmarkStart w:id="2" w:name="_Hlk103072635"/>
      <w:r>
        <w:rPr>
          <w:rFonts w:ascii="Arial" w:eastAsia="Times New Roman" w:hAnsi="Arial" w:cs="Arial"/>
          <w:bCs/>
          <w:iCs/>
          <w:color w:val="000000"/>
          <w:kern w:val="36"/>
          <w:lang w:eastAsia="nl-NL"/>
        </w:rPr>
        <w:t xml:space="preserve">Opgave 6 </w:t>
      </w:r>
      <w:r w:rsidR="00390EB0">
        <w:rPr>
          <w:rFonts w:ascii="Arial" w:eastAsia="Times New Roman" w:hAnsi="Arial" w:cs="Arial"/>
          <w:bCs/>
          <w:iCs/>
          <w:color w:val="000000"/>
          <w:kern w:val="36"/>
          <w:lang w:eastAsia="nl-NL"/>
        </w:rPr>
        <w:t xml:space="preserve">Zwavelrichtlijn: </w:t>
      </w:r>
      <w:proofErr w:type="spellStart"/>
      <w:r w:rsidR="00390EB0">
        <w:rPr>
          <w:rFonts w:ascii="Arial" w:eastAsia="Times New Roman" w:hAnsi="Arial" w:cs="Arial"/>
          <w:bCs/>
          <w:iCs/>
          <w:color w:val="000000"/>
          <w:kern w:val="36"/>
          <w:lang w:eastAsia="nl-NL"/>
        </w:rPr>
        <w:t>scrubbers</w:t>
      </w:r>
      <w:proofErr w:type="spellEnd"/>
      <w:r w:rsidR="00390EB0">
        <w:rPr>
          <w:rFonts w:ascii="Arial" w:eastAsia="Times New Roman" w:hAnsi="Arial" w:cs="Arial"/>
          <w:bCs/>
          <w:iCs/>
          <w:color w:val="000000"/>
          <w:kern w:val="36"/>
          <w:lang w:eastAsia="nl-NL"/>
        </w:rPr>
        <w:t xml:space="preserve"> in scheepvaart onder vuur</w:t>
      </w:r>
    </w:p>
    <w:p w14:paraId="7C2FF582" w14:textId="144598B1"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390EB0" w:rsidRPr="00390EB0" w14:paraId="64FF791E" w14:textId="77777777" w:rsidTr="00997C3B">
        <w:tc>
          <w:tcPr>
            <w:tcW w:w="9060" w:type="dxa"/>
            <w:shd w:val="clear" w:color="auto" w:fill="auto"/>
          </w:tcPr>
          <w:p w14:paraId="56EA8798" w14:textId="77777777" w:rsidR="00390EB0" w:rsidRPr="00390EB0" w:rsidRDefault="00390EB0" w:rsidP="00976173">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Zwavelrichtlijn: </w:t>
            </w:r>
            <w:proofErr w:type="spellStart"/>
            <w:r w:rsidRPr="00390EB0">
              <w:rPr>
                <w:rFonts w:ascii="Arial" w:eastAsia="Times New Roman" w:hAnsi="Arial" w:cs="Arial"/>
                <w:b/>
                <w:bCs/>
                <w:iCs/>
                <w:color w:val="000000"/>
                <w:kern w:val="36"/>
                <w:lang w:eastAsia="nl-NL"/>
              </w:rPr>
              <w:t>scrubbers</w:t>
            </w:r>
            <w:proofErr w:type="spellEnd"/>
            <w:r w:rsidRPr="00390EB0">
              <w:rPr>
                <w:rFonts w:ascii="Arial" w:eastAsia="Times New Roman" w:hAnsi="Arial" w:cs="Arial"/>
                <w:b/>
                <w:bCs/>
                <w:iCs/>
                <w:color w:val="000000"/>
                <w:kern w:val="36"/>
                <w:lang w:eastAsia="nl-NL"/>
              </w:rPr>
              <w:t xml:space="preserve"> in scheepvaart onder vuur</w:t>
            </w:r>
          </w:p>
          <w:p w14:paraId="7E60A65C" w14:textId="77777777" w:rsidR="00390EB0" w:rsidRPr="00390EB0" w:rsidRDefault="00390EB0" w:rsidP="00976173">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In 2020 werd de zwavelrichtlijn in de internationale conventie ter voorkoming van </w:t>
            </w:r>
            <w:r w:rsidRPr="00390EB0">
              <w:rPr>
                <w:rFonts w:ascii="Arial" w:eastAsia="Times New Roman" w:hAnsi="Arial" w:cs="Arial"/>
                <w:bCs/>
                <w:i/>
                <w:iCs/>
                <w:color w:val="000000"/>
                <w:kern w:val="36"/>
                <w:lang w:eastAsia="nl-NL"/>
              </w:rPr>
              <w:t xml:space="preserve">Marine </w:t>
            </w:r>
            <w:proofErr w:type="spellStart"/>
            <w:r w:rsidRPr="00390EB0">
              <w:rPr>
                <w:rFonts w:ascii="Arial" w:eastAsia="Times New Roman" w:hAnsi="Arial" w:cs="Arial"/>
                <w:bCs/>
                <w:i/>
                <w:iCs/>
                <w:color w:val="000000"/>
                <w:kern w:val="36"/>
                <w:lang w:eastAsia="nl-NL"/>
              </w:rPr>
              <w:t>Pollution</w:t>
            </w:r>
            <w:proofErr w:type="spellEnd"/>
            <w:r w:rsidRPr="00390EB0">
              <w:rPr>
                <w:rFonts w:ascii="Arial" w:eastAsia="Times New Roman" w:hAnsi="Arial" w:cs="Arial"/>
                <w:bCs/>
                <w:i/>
                <w:iCs/>
                <w:color w:val="000000"/>
                <w:kern w:val="36"/>
                <w:lang w:eastAsia="nl-NL"/>
              </w:rPr>
              <w:t xml:space="preserve"> For </w:t>
            </w:r>
            <w:proofErr w:type="spellStart"/>
            <w:r w:rsidRPr="00390EB0">
              <w:rPr>
                <w:rFonts w:ascii="Arial" w:eastAsia="Times New Roman" w:hAnsi="Arial" w:cs="Arial"/>
                <w:bCs/>
                <w:i/>
                <w:iCs/>
                <w:color w:val="000000"/>
                <w:kern w:val="36"/>
                <w:lang w:eastAsia="nl-NL"/>
              </w:rPr>
              <w:t>Ships</w:t>
            </w:r>
            <w:proofErr w:type="spellEnd"/>
            <w:r w:rsidRPr="00390EB0">
              <w:rPr>
                <w:rFonts w:ascii="Arial" w:eastAsia="Times New Roman" w:hAnsi="Arial" w:cs="Arial"/>
                <w:bCs/>
                <w:iCs/>
                <w:color w:val="000000"/>
                <w:kern w:val="36"/>
                <w:lang w:eastAsia="nl-NL"/>
              </w:rPr>
              <w:t xml:space="preserve"> (MARPOL) van de International </w:t>
            </w:r>
            <w:proofErr w:type="spellStart"/>
            <w:r w:rsidRPr="00390EB0">
              <w:rPr>
                <w:rFonts w:ascii="Arial" w:eastAsia="Times New Roman" w:hAnsi="Arial" w:cs="Arial"/>
                <w:bCs/>
                <w:iCs/>
                <w:color w:val="000000"/>
                <w:kern w:val="36"/>
                <w:lang w:eastAsia="nl-NL"/>
              </w:rPr>
              <w:t>Maritime</w:t>
            </w:r>
            <w:proofErr w:type="spellEnd"/>
            <w:r w:rsidRPr="00390EB0">
              <w:rPr>
                <w:rFonts w:ascii="Arial" w:eastAsia="Times New Roman" w:hAnsi="Arial" w:cs="Arial"/>
                <w:bCs/>
                <w:iCs/>
                <w:color w:val="000000"/>
                <w:kern w:val="36"/>
                <w:lang w:eastAsia="nl-NL"/>
              </w:rPr>
              <w:t xml:space="preserve"> </w:t>
            </w:r>
            <w:proofErr w:type="spellStart"/>
            <w:r w:rsidRPr="00390EB0">
              <w:rPr>
                <w:rFonts w:ascii="Arial" w:eastAsia="Times New Roman" w:hAnsi="Arial" w:cs="Arial"/>
                <w:bCs/>
                <w:iCs/>
                <w:color w:val="000000"/>
                <w:kern w:val="36"/>
                <w:lang w:eastAsia="nl-NL"/>
              </w:rPr>
              <w:t>Organization</w:t>
            </w:r>
            <w:proofErr w:type="spellEnd"/>
            <w:r w:rsidRPr="00390EB0">
              <w:rPr>
                <w:rFonts w:ascii="Arial" w:eastAsia="Times New Roman" w:hAnsi="Arial" w:cs="Arial"/>
                <w:bCs/>
                <w:iCs/>
                <w:color w:val="000000"/>
                <w:kern w:val="36"/>
                <w:lang w:eastAsia="nl-NL"/>
              </w:rPr>
              <w:t xml:space="preserve"> (IMO) wereldwijd aangescherpt van maximaal 3,5 procent zwavel in scheepsbrandstof naar maximaal 0,5 procent. </w:t>
            </w:r>
          </w:p>
          <w:p w14:paraId="5CDB16F3" w14:textId="77777777" w:rsidR="00390EB0" w:rsidRPr="00390EB0" w:rsidRDefault="00390EB0" w:rsidP="00976173">
            <w:pPr>
              <w:spacing w:line="280" w:lineRule="atLeast"/>
              <w:rPr>
                <w:rFonts w:ascii="Arial" w:eastAsia="Times New Roman" w:hAnsi="Arial" w:cs="Arial"/>
                <w:bCs/>
                <w:iCs/>
                <w:color w:val="000000"/>
                <w:kern w:val="36"/>
                <w:lang w:eastAsia="nl-NL"/>
              </w:rPr>
            </w:pPr>
          </w:p>
          <w:p w14:paraId="5C0C481C" w14:textId="77777777" w:rsidR="00390EB0" w:rsidRPr="00390EB0" w:rsidRDefault="00390EB0" w:rsidP="00976173">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Minder </w:t>
            </w:r>
            <w:proofErr w:type="spellStart"/>
            <w:r w:rsidRPr="00390EB0">
              <w:rPr>
                <w:rFonts w:ascii="Arial" w:eastAsia="Times New Roman" w:hAnsi="Arial" w:cs="Arial"/>
                <w:b/>
                <w:bCs/>
                <w:iCs/>
                <w:color w:val="000000"/>
                <w:kern w:val="36"/>
                <w:lang w:eastAsia="nl-NL"/>
              </w:rPr>
              <w:t>scrubbers</w:t>
            </w:r>
            <w:proofErr w:type="spellEnd"/>
            <w:r w:rsidRPr="00390EB0">
              <w:rPr>
                <w:rFonts w:ascii="Arial" w:eastAsia="Times New Roman" w:hAnsi="Arial" w:cs="Arial"/>
                <w:b/>
                <w:bCs/>
                <w:iCs/>
                <w:color w:val="000000"/>
                <w:kern w:val="36"/>
                <w:lang w:eastAsia="nl-NL"/>
              </w:rPr>
              <w:t xml:space="preserve"> door corona</w:t>
            </w:r>
          </w:p>
          <w:p w14:paraId="5E374039" w14:textId="77777777" w:rsidR="00390EB0" w:rsidRPr="00390EB0" w:rsidRDefault="00390EB0" w:rsidP="00976173">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Laagzwavelige stookolie (VLSFO; </w:t>
            </w:r>
            <w:proofErr w:type="spellStart"/>
            <w:r w:rsidRPr="00390EB0">
              <w:rPr>
                <w:rFonts w:ascii="Arial" w:eastAsia="Times New Roman" w:hAnsi="Arial" w:cs="Arial"/>
                <w:bCs/>
                <w:i/>
                <w:iCs/>
                <w:color w:val="000000"/>
                <w:kern w:val="36"/>
                <w:lang w:eastAsia="nl-NL"/>
              </w:rPr>
              <w:t>Very</w:t>
            </w:r>
            <w:proofErr w:type="spellEnd"/>
            <w:r w:rsidRPr="00390EB0">
              <w:rPr>
                <w:rFonts w:ascii="Arial" w:eastAsia="Times New Roman" w:hAnsi="Arial" w:cs="Arial"/>
                <w:bCs/>
                <w:i/>
                <w:iCs/>
                <w:color w:val="000000"/>
                <w:kern w:val="36"/>
                <w:lang w:eastAsia="nl-NL"/>
              </w:rPr>
              <w:t xml:space="preserve"> low </w:t>
            </w:r>
            <w:proofErr w:type="spellStart"/>
            <w:r w:rsidRPr="00390EB0">
              <w:rPr>
                <w:rFonts w:ascii="Arial" w:eastAsia="Times New Roman" w:hAnsi="Arial" w:cs="Arial"/>
                <w:bCs/>
                <w:i/>
                <w:iCs/>
                <w:color w:val="000000"/>
                <w:kern w:val="36"/>
                <w:lang w:eastAsia="nl-NL"/>
              </w:rPr>
              <w:t>Sulphur</w:t>
            </w:r>
            <w:proofErr w:type="spellEnd"/>
            <w:r w:rsidRPr="00390EB0">
              <w:rPr>
                <w:rFonts w:ascii="Arial" w:eastAsia="Times New Roman" w:hAnsi="Arial" w:cs="Arial"/>
                <w:bCs/>
                <w:i/>
                <w:iCs/>
                <w:color w:val="000000"/>
                <w:kern w:val="36"/>
                <w:lang w:eastAsia="nl-NL"/>
              </w:rPr>
              <w:t xml:space="preserve"> </w:t>
            </w:r>
            <w:proofErr w:type="spellStart"/>
            <w:r w:rsidRPr="00390EB0">
              <w:rPr>
                <w:rFonts w:ascii="Arial" w:eastAsia="Times New Roman" w:hAnsi="Arial" w:cs="Arial"/>
                <w:bCs/>
                <w:i/>
                <w:iCs/>
                <w:color w:val="000000"/>
                <w:kern w:val="36"/>
                <w:lang w:eastAsia="nl-NL"/>
              </w:rPr>
              <w:t>Fuel</w:t>
            </w:r>
            <w:proofErr w:type="spellEnd"/>
            <w:r w:rsidRPr="00390EB0">
              <w:rPr>
                <w:rFonts w:ascii="Arial" w:eastAsia="Times New Roman" w:hAnsi="Arial" w:cs="Arial"/>
                <w:bCs/>
                <w:i/>
                <w:iCs/>
                <w:color w:val="000000"/>
                <w:kern w:val="36"/>
                <w:lang w:eastAsia="nl-NL"/>
              </w:rPr>
              <w:t xml:space="preserve"> Oil</w:t>
            </w:r>
            <w:r w:rsidRPr="00390EB0">
              <w:rPr>
                <w:rFonts w:ascii="Arial" w:eastAsia="Times New Roman" w:hAnsi="Arial" w:cs="Arial"/>
                <w:bCs/>
                <w:iCs/>
                <w:color w:val="000000"/>
                <w:kern w:val="36"/>
                <w:lang w:eastAsia="nl-NL"/>
              </w:rPr>
              <w:t>) met minder dan 0,5 procent zwavel is duurder dan hoogzwavelige. Toen de zwavelnorm van kracht werd bedroeg dit prijsverschil bijna $ 300/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terwijl het volgens analisten bij een prijsverschil van $ 100/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xml:space="preserve"> al rendabel wordt om de miljoeneninvestering van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(vakterm: </w:t>
            </w:r>
            <w:proofErr w:type="spellStart"/>
            <w:r w:rsidRPr="00390EB0">
              <w:rPr>
                <w:rFonts w:ascii="Arial" w:eastAsia="Times New Roman" w:hAnsi="Arial" w:cs="Arial"/>
                <w:bCs/>
                <w:i/>
                <w:iCs/>
                <w:color w:val="000000"/>
                <w:kern w:val="36"/>
                <w:lang w:eastAsia="nl-NL"/>
              </w:rPr>
              <w:t>Exhaust</w:t>
            </w:r>
            <w:proofErr w:type="spellEnd"/>
            <w:r w:rsidRPr="00390EB0">
              <w:rPr>
                <w:rFonts w:ascii="Arial" w:eastAsia="Times New Roman" w:hAnsi="Arial" w:cs="Arial"/>
                <w:bCs/>
                <w:i/>
                <w:iCs/>
                <w:color w:val="000000"/>
                <w:kern w:val="36"/>
                <w:lang w:eastAsia="nl-NL"/>
              </w:rPr>
              <w:t xml:space="preserve"> Gas Cleaning System</w:t>
            </w:r>
            <w:r w:rsidRPr="00390EB0">
              <w:rPr>
                <w:rFonts w:ascii="Arial" w:eastAsia="Times New Roman" w:hAnsi="Arial" w:cs="Arial"/>
                <w:bCs/>
                <w:iCs/>
                <w:color w:val="000000"/>
                <w:kern w:val="36"/>
                <w:lang w:eastAsia="nl-NL"/>
              </w:rPr>
              <w:t xml:space="preserve"> – ESCG) te doen. De verwachting was dan ook dat schepen massaal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zouden installeren, maar toevalligerwijs brak precies toen de norm ingevoerd werd de coronapandemie uit, waardoor de prijzen van fossiele brandstoffen kelderden en het prijsverschil verdampte. Sinds dit voorjaar is het verschil tussen de prijs van VLSFO en HFO in de internationale scheepvaart weer boven de $ 100/</w:t>
            </w:r>
            <w:proofErr w:type="spellStart"/>
            <w:r w:rsidRPr="00390EB0">
              <w:rPr>
                <w:rFonts w:ascii="Arial" w:eastAsia="Times New Roman" w:hAnsi="Arial" w:cs="Arial"/>
                <w:bCs/>
                <w:iCs/>
                <w:color w:val="000000"/>
                <w:kern w:val="36"/>
                <w:lang w:eastAsia="nl-NL"/>
              </w:rPr>
              <w:t>mt</w:t>
            </w:r>
            <w:proofErr w:type="spellEnd"/>
            <w:r w:rsidRPr="00390EB0">
              <w:rPr>
                <w:rFonts w:ascii="Arial" w:eastAsia="Times New Roman" w:hAnsi="Arial" w:cs="Arial"/>
                <w:bCs/>
                <w:iCs/>
                <w:color w:val="000000"/>
                <w:kern w:val="36"/>
                <w:lang w:eastAsia="nl-NL"/>
              </w:rPr>
              <w:t xml:space="preserve"> gekomen en zou het aantal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best eens snel kunnen gaan toenemen.</w:t>
            </w:r>
          </w:p>
          <w:p w14:paraId="08A7B3AF" w14:textId="77777777" w:rsidR="00390EB0" w:rsidRPr="00390EB0" w:rsidRDefault="00390EB0" w:rsidP="00976173">
            <w:pPr>
              <w:spacing w:line="280" w:lineRule="atLeast"/>
              <w:rPr>
                <w:rFonts w:ascii="Arial" w:eastAsia="Times New Roman" w:hAnsi="Arial" w:cs="Arial"/>
                <w:bCs/>
                <w:iCs/>
                <w:color w:val="000000"/>
                <w:kern w:val="36"/>
                <w:lang w:eastAsia="nl-NL"/>
              </w:rPr>
            </w:pPr>
          </w:p>
          <w:p w14:paraId="24A50669" w14:textId="77777777" w:rsidR="00390EB0" w:rsidRPr="00390EB0" w:rsidRDefault="00390EB0" w:rsidP="00976173">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Minder CO</w:t>
            </w:r>
            <w:r w:rsidRPr="00390EB0">
              <w:rPr>
                <w:rFonts w:ascii="Arial" w:eastAsia="Times New Roman" w:hAnsi="Arial" w:cs="Arial"/>
                <w:b/>
                <w:bCs/>
                <w:iCs/>
                <w:color w:val="000000"/>
                <w:kern w:val="36"/>
                <w:vertAlign w:val="subscript"/>
                <w:lang w:eastAsia="nl-NL"/>
              </w:rPr>
              <w:t>2</w:t>
            </w:r>
            <w:r w:rsidRPr="00390EB0">
              <w:rPr>
                <w:rFonts w:ascii="Arial" w:eastAsia="Times New Roman" w:hAnsi="Arial" w:cs="Arial"/>
                <w:b/>
                <w:bCs/>
                <w:iCs/>
                <w:color w:val="000000"/>
                <w:kern w:val="36"/>
                <w:lang w:eastAsia="nl-NL"/>
              </w:rPr>
              <w:t>-uitstoot EGCS</w:t>
            </w:r>
          </w:p>
          <w:p w14:paraId="69F3A8B5" w14:textId="77777777" w:rsidR="00390EB0" w:rsidRPr="00390EB0" w:rsidRDefault="00390EB0" w:rsidP="00976173">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CE Delft vergeleek in opdracht van drie fabrikanten van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de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van ontzwaveling in een raffinaderij en in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Voor een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is dat vrij rechttoe-rechtaan. Het gebruik zorgt voor 1,5 á 3 procent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Het proces kost immers energie. Bij de productie van VLSFO en MGO is dat lastiger. In de raffinaderij haal je in een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met waterstof H</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S uit de oliefractie, maar daarmee verwijder je ook direct allerlei onverzadigde verbindingen zoals aromaten en alkenen. ‘Daardoor verbetert de kwaliteit van de brandstof zo sterk dat je hem eigenlijk niet meer op een schip zou gebruiken. De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-uitstoot van het hele proces is ruim 20 procent, maar hoe reken je die toe? Als je halverwege gaat zitten is de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-uitstoot hoger dan bij gebruik van HFO met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aldus Jasper Faber, manager mobiliteit en transport bij CE Delft.</w:t>
            </w:r>
          </w:p>
          <w:p w14:paraId="439C1B4B" w14:textId="77777777" w:rsidR="00390EB0" w:rsidRPr="00390EB0" w:rsidRDefault="00390EB0" w:rsidP="00976173">
            <w:pPr>
              <w:spacing w:line="280" w:lineRule="atLeast"/>
              <w:rPr>
                <w:rFonts w:ascii="Arial" w:eastAsia="Times New Roman" w:hAnsi="Arial" w:cs="Arial"/>
                <w:bCs/>
                <w:iCs/>
                <w:color w:val="000000"/>
                <w:kern w:val="36"/>
                <w:lang w:eastAsia="nl-NL"/>
              </w:rPr>
            </w:pPr>
          </w:p>
          <w:p w14:paraId="56CFE988" w14:textId="77777777" w:rsidR="00390EB0" w:rsidRPr="00390EB0" w:rsidRDefault="00390EB0" w:rsidP="00976173">
            <w:pPr>
              <w:spacing w:line="280" w:lineRule="atLeast"/>
              <w:rPr>
                <w:rFonts w:ascii="Arial" w:eastAsia="Times New Roman" w:hAnsi="Arial" w:cs="Arial"/>
                <w:b/>
                <w:bCs/>
                <w:iCs/>
                <w:color w:val="000000"/>
                <w:kern w:val="36"/>
                <w:lang w:eastAsia="nl-NL"/>
              </w:rPr>
            </w:pPr>
            <w:r w:rsidRPr="00390EB0">
              <w:rPr>
                <w:rFonts w:ascii="Arial" w:eastAsia="Times New Roman" w:hAnsi="Arial" w:cs="Arial"/>
                <w:b/>
                <w:bCs/>
                <w:iCs/>
                <w:color w:val="000000"/>
                <w:kern w:val="36"/>
                <w:lang w:eastAsia="nl-NL"/>
              </w:rPr>
              <w:t xml:space="preserve">Zo werken </w:t>
            </w:r>
            <w:proofErr w:type="spellStart"/>
            <w:r w:rsidRPr="00390EB0">
              <w:rPr>
                <w:rFonts w:ascii="Arial" w:eastAsia="Times New Roman" w:hAnsi="Arial" w:cs="Arial"/>
                <w:b/>
                <w:bCs/>
                <w:iCs/>
                <w:color w:val="000000"/>
                <w:kern w:val="36"/>
                <w:lang w:eastAsia="nl-NL"/>
              </w:rPr>
              <w:t>scrubbers</w:t>
            </w:r>
            <w:proofErr w:type="spellEnd"/>
          </w:p>
          <w:p w14:paraId="7FA5867C" w14:textId="77777777" w:rsidR="00390EB0" w:rsidRDefault="00390EB0" w:rsidP="00976173">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De meest gebruikte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zijn open loop systemen. Daarin worden de rookgassen door een meters lang spray systeem gevoerd en wordt vervolgens het water tot de juiste pH verdund en dan geloosd. Geavanceerdere systemen (</w:t>
            </w:r>
            <w:proofErr w:type="spellStart"/>
            <w:r w:rsidRPr="00390EB0">
              <w:rPr>
                <w:rFonts w:ascii="Arial" w:eastAsia="Times New Roman" w:hAnsi="Arial" w:cs="Arial"/>
                <w:bCs/>
                <w:i/>
                <w:iCs/>
                <w:color w:val="000000"/>
                <w:kern w:val="36"/>
                <w:lang w:eastAsia="nl-NL"/>
              </w:rPr>
              <w:t>closed</w:t>
            </w:r>
            <w:proofErr w:type="spellEnd"/>
            <w:r w:rsidRPr="00390EB0">
              <w:rPr>
                <w:rFonts w:ascii="Arial" w:eastAsia="Times New Roman" w:hAnsi="Arial" w:cs="Arial"/>
                <w:bCs/>
                <w:i/>
                <w:iCs/>
                <w:color w:val="000000"/>
                <w:kern w:val="36"/>
                <w:lang w:eastAsia="nl-NL"/>
              </w:rPr>
              <w:t xml:space="preserve"> loop</w:t>
            </w:r>
            <w:r w:rsidRPr="00390EB0">
              <w:rPr>
                <w:rFonts w:ascii="Arial" w:eastAsia="Times New Roman" w:hAnsi="Arial" w:cs="Arial"/>
                <w:bCs/>
                <w:iCs/>
                <w:color w:val="000000"/>
                <w:kern w:val="36"/>
                <w:lang w:eastAsia="nl-NL"/>
              </w:rPr>
              <w:t xml:space="preserve">) filteren eerst het waswater en voeren de </w:t>
            </w:r>
            <w:proofErr w:type="spellStart"/>
            <w:r w:rsidRPr="00390EB0">
              <w:rPr>
                <w:rFonts w:ascii="Arial" w:eastAsia="Times New Roman" w:hAnsi="Arial" w:cs="Arial"/>
                <w:bCs/>
                <w:iCs/>
                <w:color w:val="000000"/>
                <w:kern w:val="36"/>
                <w:lang w:eastAsia="nl-NL"/>
              </w:rPr>
              <w:t>sludge</w:t>
            </w:r>
            <w:proofErr w:type="spellEnd"/>
            <w:r w:rsidRPr="00390EB0">
              <w:rPr>
                <w:rFonts w:ascii="Arial" w:eastAsia="Times New Roman" w:hAnsi="Arial" w:cs="Arial"/>
                <w:bCs/>
                <w:iCs/>
                <w:color w:val="000000"/>
                <w:kern w:val="36"/>
                <w:lang w:eastAsia="nl-NL"/>
              </w:rPr>
              <w:t xml:space="preserve"> apart af. Vooral cruiseschepen hebben </w:t>
            </w:r>
            <w:proofErr w:type="spellStart"/>
            <w:r w:rsidRPr="00390EB0">
              <w:rPr>
                <w:rFonts w:ascii="Arial" w:eastAsia="Times New Roman" w:hAnsi="Arial" w:cs="Arial"/>
                <w:bCs/>
                <w:iCs/>
                <w:color w:val="000000"/>
                <w:kern w:val="36"/>
                <w:lang w:eastAsia="nl-NL"/>
              </w:rPr>
              <w:t>scrubbers</w:t>
            </w:r>
            <w:proofErr w:type="spellEnd"/>
            <w:r w:rsidRPr="00390EB0">
              <w:rPr>
                <w:rFonts w:ascii="Arial" w:eastAsia="Times New Roman" w:hAnsi="Arial" w:cs="Arial"/>
                <w:bCs/>
                <w:iCs/>
                <w:color w:val="000000"/>
                <w:kern w:val="36"/>
                <w:lang w:eastAsia="nl-NL"/>
              </w:rPr>
              <w:t xml:space="preserve"> geïnstalleerd. ‘Cruiseschepen doen dat zodat de toeristen geen donkere pluim achter het schip zien hangen,’ zegt Faber. Volgens het ICCT is door toevoeging van zuur scrubwater de Noordzee tweemaal zuurder dan die louter is ten gevolge van de menselijke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-uitstoot. Over de pH maakt Faber zich ook niet zoveel zorgen: ‘De zee is een hele goede buffer. Als je zuur toevoegt, komt daaruit extra CO</w:t>
            </w:r>
            <w:r w:rsidRPr="00390EB0">
              <w:rPr>
                <w:rFonts w:ascii="Arial" w:eastAsia="Times New Roman" w:hAnsi="Arial" w:cs="Arial"/>
                <w:bCs/>
                <w:iCs/>
                <w:color w:val="000000"/>
                <w:kern w:val="36"/>
                <w:vertAlign w:val="subscript"/>
                <w:lang w:eastAsia="nl-NL"/>
              </w:rPr>
              <w:t>2</w:t>
            </w:r>
            <w:r w:rsidRPr="00390EB0">
              <w:rPr>
                <w:rFonts w:ascii="Arial" w:eastAsia="Times New Roman" w:hAnsi="Arial" w:cs="Arial"/>
                <w:bCs/>
                <w:iCs/>
                <w:color w:val="000000"/>
                <w:kern w:val="36"/>
                <w:lang w:eastAsia="nl-NL"/>
              </w:rPr>
              <w:t xml:space="preserve"> vrij. Tenzij je de buffercapaciteit van de zee overschrijdt, verwacht ik niet dat de pH zal veranderen.’</w:t>
            </w:r>
          </w:p>
          <w:p w14:paraId="013EE5B8" w14:textId="30CF431C" w:rsidR="00390EB0" w:rsidRPr="00390EB0" w:rsidRDefault="00390EB0" w:rsidP="00976173">
            <w:pPr>
              <w:spacing w:line="280" w:lineRule="atLeast"/>
              <w:rPr>
                <w:rFonts w:ascii="Arial" w:eastAsia="Times New Roman" w:hAnsi="Arial" w:cs="Arial"/>
                <w:bCs/>
                <w:iCs/>
                <w:color w:val="000000"/>
                <w:kern w:val="36"/>
                <w:lang w:eastAsia="nl-NL"/>
              </w:rPr>
            </w:pPr>
            <w:r w:rsidRPr="00390EB0">
              <w:rPr>
                <w:rFonts w:ascii="Arial" w:eastAsia="Times New Roman" w:hAnsi="Arial" w:cs="Arial"/>
                <w:bCs/>
                <w:i/>
                <w:iCs/>
                <w:color w:val="000000"/>
                <w:kern w:val="36"/>
                <w:lang w:eastAsia="nl-NL"/>
              </w:rPr>
              <w:t>bron: TW, 4 juni 2021</w:t>
            </w:r>
          </w:p>
        </w:tc>
      </w:tr>
    </w:tbl>
    <w:p w14:paraId="37D6535C"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p>
    <w:p w14:paraId="3448BF19" w14:textId="77777777" w:rsidR="00390EB0" w:rsidRPr="00390EB0" w:rsidRDefault="00390EB0" w:rsidP="005B1431">
      <w:pPr>
        <w:spacing w:after="0"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Zware stookolie bevat zo’n 3,5 massa% zwavel, laagzwavelige stookolie nog slechts maximaal 0,5 massa% zwavel. In de petrochemie kan de zwavel verwijderd worden door waterstof te laten reageren met zware stookolie (</w:t>
      </w:r>
      <w:proofErr w:type="spellStart"/>
      <w:r w:rsidRPr="00390EB0">
        <w:rPr>
          <w:rFonts w:ascii="Arial" w:eastAsia="Times New Roman" w:hAnsi="Arial" w:cs="Arial"/>
          <w:bCs/>
          <w:iCs/>
          <w:color w:val="000000"/>
          <w:kern w:val="36"/>
          <w:lang w:eastAsia="nl-NL"/>
        </w:rPr>
        <w:t>hydro</w:t>
      </w:r>
      <w:proofErr w:type="spellEnd"/>
      <w:r w:rsidRPr="00390EB0">
        <w:rPr>
          <w:rFonts w:ascii="Arial" w:eastAsia="Times New Roman" w:hAnsi="Arial" w:cs="Arial"/>
          <w:bCs/>
          <w:iCs/>
          <w:color w:val="000000"/>
          <w:kern w:val="36"/>
          <w:lang w:eastAsia="nl-NL"/>
        </w:rPr>
        <w:t xml:space="preserve"> treatment). </w:t>
      </w:r>
    </w:p>
    <w:p w14:paraId="65D7F147"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1</w:t>
      </w:r>
      <w:r w:rsidRPr="00390EB0">
        <w:rPr>
          <w:rFonts w:ascii="Arial" w:eastAsia="Times New Roman" w:hAnsi="Arial" w:cs="Arial"/>
          <w:bCs/>
          <w:iCs/>
          <w:color w:val="000000"/>
          <w:kern w:val="36"/>
          <w:lang w:eastAsia="nl-NL"/>
        </w:rPr>
        <w:tab/>
        <w:t>Bereken hoeveel ton waterstof er per ton zware stookolie nodig is om het gehalte zwavel te reduceren van 3,5 massa% naar 0,5 massa%.</w:t>
      </w:r>
    </w:p>
    <w:p w14:paraId="285030C6"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lastRenderedPageBreak/>
        <w:t>2</w:t>
      </w:r>
      <w:r w:rsidRPr="00390EB0">
        <w:rPr>
          <w:rFonts w:ascii="Arial" w:eastAsia="Times New Roman" w:hAnsi="Arial" w:cs="Arial"/>
          <w:bCs/>
          <w:iCs/>
          <w:color w:val="000000"/>
          <w:kern w:val="36"/>
          <w:lang w:eastAsia="nl-NL"/>
        </w:rPr>
        <w:tab/>
        <w:t xml:space="preserve">Leg uit dat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ook onverzadigde verbindingen verwijderd.</w:t>
      </w:r>
    </w:p>
    <w:p w14:paraId="276BD8B3"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3</w:t>
      </w:r>
      <w:r w:rsidRPr="00390EB0">
        <w:rPr>
          <w:rFonts w:ascii="Arial" w:eastAsia="Times New Roman" w:hAnsi="Arial" w:cs="Arial"/>
          <w:bCs/>
          <w:iCs/>
          <w:color w:val="000000"/>
          <w:kern w:val="36"/>
          <w:lang w:eastAsia="nl-NL"/>
        </w:rPr>
        <w:tab/>
        <w:t xml:space="preserve">Leg uit dat de zware stookolie door </w:t>
      </w:r>
      <w:proofErr w:type="spellStart"/>
      <w:r w:rsidRPr="00390EB0">
        <w:rPr>
          <w:rFonts w:ascii="Arial" w:eastAsia="Times New Roman" w:hAnsi="Arial" w:cs="Arial"/>
          <w:bCs/>
          <w:i/>
          <w:iCs/>
          <w:color w:val="000000"/>
          <w:kern w:val="36"/>
          <w:lang w:eastAsia="nl-NL"/>
        </w:rPr>
        <w:t>hydro</w:t>
      </w:r>
      <w:proofErr w:type="spellEnd"/>
      <w:r w:rsidRPr="00390EB0">
        <w:rPr>
          <w:rFonts w:ascii="Arial" w:eastAsia="Times New Roman" w:hAnsi="Arial" w:cs="Arial"/>
          <w:bCs/>
          <w:i/>
          <w:iCs/>
          <w:color w:val="000000"/>
          <w:kern w:val="36"/>
          <w:lang w:eastAsia="nl-NL"/>
        </w:rPr>
        <w:t xml:space="preserve"> treatment</w:t>
      </w:r>
      <w:r w:rsidRPr="00390EB0">
        <w:rPr>
          <w:rFonts w:ascii="Arial" w:eastAsia="Times New Roman" w:hAnsi="Arial" w:cs="Arial"/>
          <w:bCs/>
          <w:iCs/>
          <w:color w:val="000000"/>
          <w:kern w:val="36"/>
          <w:lang w:eastAsia="nl-NL"/>
        </w:rPr>
        <w:t xml:space="preserve"> in kwaliteit toeneemt.</w:t>
      </w:r>
    </w:p>
    <w:p w14:paraId="6F650A6A"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p>
    <w:p w14:paraId="124D77FA" w14:textId="77777777" w:rsidR="00390EB0" w:rsidRPr="00390EB0" w:rsidRDefault="00390EB0" w:rsidP="005B1431">
      <w:pPr>
        <w:spacing w:after="0" w:line="280" w:lineRule="atLeast"/>
        <w:rPr>
          <w:rFonts w:ascii="Arial" w:eastAsia="Times New Roman" w:hAnsi="Arial" w:cs="Arial"/>
          <w:bCs/>
          <w:iCs/>
          <w:color w:val="000000"/>
          <w:kern w:val="36"/>
          <w:lang w:eastAsia="nl-NL"/>
        </w:rPr>
      </w:pP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een proces dat achteraf verzurende stoffen verwijdert. Gebruik de formule C</w:t>
      </w:r>
      <w:r w:rsidRPr="00390EB0">
        <w:rPr>
          <w:rFonts w:ascii="Arial" w:eastAsia="Times New Roman" w:hAnsi="Arial" w:cs="Arial"/>
          <w:bCs/>
          <w:iCs/>
          <w:color w:val="000000"/>
          <w:kern w:val="36"/>
          <w:vertAlign w:val="subscript"/>
          <w:lang w:eastAsia="nl-NL"/>
        </w:rPr>
        <w:t>10</w:t>
      </w:r>
      <w:r w:rsidRPr="00390EB0">
        <w:rPr>
          <w:rFonts w:ascii="Arial" w:eastAsia="Times New Roman" w:hAnsi="Arial" w:cs="Arial"/>
          <w:bCs/>
          <w:iCs/>
          <w:color w:val="000000"/>
          <w:kern w:val="36"/>
          <w:lang w:eastAsia="nl-NL"/>
        </w:rPr>
        <w:t>H</w:t>
      </w:r>
      <w:r w:rsidRPr="00390EB0">
        <w:rPr>
          <w:rFonts w:ascii="Arial" w:eastAsia="Times New Roman" w:hAnsi="Arial" w:cs="Arial"/>
          <w:bCs/>
          <w:iCs/>
          <w:color w:val="000000"/>
          <w:kern w:val="36"/>
          <w:vertAlign w:val="subscript"/>
          <w:lang w:eastAsia="nl-NL"/>
        </w:rPr>
        <w:t>22</w:t>
      </w:r>
      <w:r w:rsidRPr="00390EB0">
        <w:rPr>
          <w:rFonts w:ascii="Arial" w:eastAsia="Times New Roman" w:hAnsi="Arial" w:cs="Arial"/>
          <w:bCs/>
          <w:iCs/>
          <w:color w:val="000000"/>
          <w:kern w:val="36"/>
          <w:lang w:eastAsia="nl-NL"/>
        </w:rPr>
        <w:t>S voor zware stookolie.</w:t>
      </w:r>
    </w:p>
    <w:p w14:paraId="410061DA"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4</w:t>
      </w:r>
      <w:r w:rsidRPr="00390EB0">
        <w:rPr>
          <w:rFonts w:ascii="Arial" w:eastAsia="Times New Roman" w:hAnsi="Arial" w:cs="Arial"/>
          <w:bCs/>
          <w:iCs/>
          <w:color w:val="000000"/>
          <w:kern w:val="36"/>
          <w:lang w:eastAsia="nl-NL"/>
        </w:rPr>
        <w:tab/>
        <w:t>Welke verzurende stof ontstaat als zware stookolie verbrand wordt?</w:t>
      </w:r>
    </w:p>
    <w:p w14:paraId="46B6AC3B"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5</w:t>
      </w:r>
      <w:r w:rsidRPr="00390EB0">
        <w:rPr>
          <w:rFonts w:ascii="Arial" w:eastAsia="Times New Roman" w:hAnsi="Arial" w:cs="Arial"/>
          <w:bCs/>
          <w:iCs/>
          <w:color w:val="000000"/>
          <w:kern w:val="36"/>
          <w:lang w:eastAsia="nl-NL"/>
        </w:rPr>
        <w:tab/>
        <w:t>Geef de reactie van de verbranding van C</w:t>
      </w:r>
      <w:r w:rsidRPr="00390EB0">
        <w:rPr>
          <w:rFonts w:ascii="Arial" w:eastAsia="Times New Roman" w:hAnsi="Arial" w:cs="Arial"/>
          <w:bCs/>
          <w:iCs/>
          <w:color w:val="000000"/>
          <w:kern w:val="36"/>
          <w:vertAlign w:val="subscript"/>
          <w:lang w:eastAsia="nl-NL"/>
        </w:rPr>
        <w:t>10</w:t>
      </w:r>
      <w:r w:rsidRPr="00390EB0">
        <w:rPr>
          <w:rFonts w:ascii="Arial" w:eastAsia="Times New Roman" w:hAnsi="Arial" w:cs="Arial"/>
          <w:bCs/>
          <w:iCs/>
          <w:color w:val="000000"/>
          <w:kern w:val="36"/>
          <w:lang w:eastAsia="nl-NL"/>
        </w:rPr>
        <w:t>H</w:t>
      </w:r>
      <w:r w:rsidRPr="00390EB0">
        <w:rPr>
          <w:rFonts w:ascii="Arial" w:eastAsia="Times New Roman" w:hAnsi="Arial" w:cs="Arial"/>
          <w:bCs/>
          <w:iCs/>
          <w:color w:val="000000"/>
          <w:kern w:val="36"/>
          <w:vertAlign w:val="subscript"/>
          <w:lang w:eastAsia="nl-NL"/>
        </w:rPr>
        <w:t>22</w:t>
      </w:r>
      <w:r w:rsidRPr="00390EB0">
        <w:rPr>
          <w:rFonts w:ascii="Arial" w:eastAsia="Times New Roman" w:hAnsi="Arial" w:cs="Arial"/>
          <w:bCs/>
          <w:iCs/>
          <w:color w:val="000000"/>
          <w:kern w:val="36"/>
          <w:lang w:eastAsia="nl-NL"/>
        </w:rPr>
        <w:t>S in een vergelijking weer.</w:t>
      </w:r>
    </w:p>
    <w:p w14:paraId="68FA2A93"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p>
    <w:p w14:paraId="60402CC1" w14:textId="77777777" w:rsidR="00390EB0" w:rsidRPr="00390EB0" w:rsidRDefault="00390EB0" w:rsidP="005B1431">
      <w:pPr>
        <w:spacing w:after="0" w:line="280" w:lineRule="atLeast"/>
        <w:rPr>
          <w:rFonts w:ascii="Arial" w:eastAsia="Times New Roman" w:hAnsi="Arial" w:cs="Arial"/>
          <w:bCs/>
          <w:iCs/>
          <w:color w:val="000000"/>
          <w:kern w:val="36"/>
          <w:lang w:eastAsia="nl-NL"/>
        </w:rPr>
      </w:pP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een chemisch proces. </w:t>
      </w:r>
      <w:proofErr w:type="spellStart"/>
      <w:r w:rsidRPr="00390EB0">
        <w:rPr>
          <w:rFonts w:ascii="Arial" w:eastAsia="Times New Roman" w:hAnsi="Arial" w:cs="Arial"/>
          <w:bCs/>
          <w:iCs/>
          <w:color w:val="000000"/>
          <w:kern w:val="36"/>
          <w:lang w:eastAsia="nl-NL"/>
        </w:rPr>
        <w:t>Scrubbing</w:t>
      </w:r>
      <w:proofErr w:type="spellEnd"/>
      <w:r w:rsidRPr="00390EB0">
        <w:rPr>
          <w:rFonts w:ascii="Arial" w:eastAsia="Times New Roman" w:hAnsi="Arial" w:cs="Arial"/>
          <w:bCs/>
          <w:iCs/>
          <w:color w:val="000000"/>
          <w:kern w:val="36"/>
          <w:lang w:eastAsia="nl-NL"/>
        </w:rPr>
        <w:t xml:space="preserve"> is alleen rendabel als het kostprijsverschil tussen zware en lichte stookolie boven de $ 100/megaton uitkomt.</w:t>
      </w:r>
    </w:p>
    <w:p w14:paraId="1901E2C6"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6</w:t>
      </w:r>
      <w:r w:rsidRPr="00390EB0">
        <w:rPr>
          <w:rFonts w:ascii="Arial" w:eastAsia="Times New Roman" w:hAnsi="Arial" w:cs="Arial"/>
          <w:bCs/>
          <w:iCs/>
          <w:color w:val="000000"/>
          <w:kern w:val="36"/>
          <w:lang w:eastAsia="nl-NL"/>
        </w:rPr>
        <w:tab/>
        <w:t>Leg uit of de zware of de lichte stookolie het duurst is.</w:t>
      </w:r>
    </w:p>
    <w:p w14:paraId="786586AA"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p>
    <w:p w14:paraId="69EC258F" w14:textId="77777777" w:rsidR="00390EB0" w:rsidRPr="00390EB0" w:rsidRDefault="00390EB0" w:rsidP="005B1431">
      <w:pPr>
        <w:spacing w:after="0" w:line="280" w:lineRule="atLeast"/>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 xml:space="preserve">De </w:t>
      </w:r>
      <w:proofErr w:type="spellStart"/>
      <w:r w:rsidRPr="00390EB0">
        <w:rPr>
          <w:rFonts w:ascii="Arial" w:eastAsia="Times New Roman" w:hAnsi="Arial" w:cs="Arial"/>
          <w:bCs/>
          <w:iCs/>
          <w:color w:val="000000"/>
          <w:kern w:val="36"/>
          <w:lang w:eastAsia="nl-NL"/>
        </w:rPr>
        <w:t>scrubber</w:t>
      </w:r>
      <w:proofErr w:type="spellEnd"/>
      <w:r w:rsidRPr="00390EB0">
        <w:rPr>
          <w:rFonts w:ascii="Arial" w:eastAsia="Times New Roman" w:hAnsi="Arial" w:cs="Arial"/>
          <w:bCs/>
          <w:iCs/>
          <w:color w:val="000000"/>
          <w:kern w:val="36"/>
          <w:lang w:eastAsia="nl-NL"/>
        </w:rPr>
        <w:t xml:space="preserve"> verwijdert verzurende stoffen uit de verbrandingsgassen. Het gevormde waswater wordt verdund met water totdat de pH de juiste waarde bereikt heeft.</w:t>
      </w:r>
    </w:p>
    <w:p w14:paraId="2369DE41"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7</w:t>
      </w:r>
      <w:r w:rsidRPr="00390EB0">
        <w:rPr>
          <w:rFonts w:ascii="Arial" w:eastAsia="Times New Roman" w:hAnsi="Arial" w:cs="Arial"/>
          <w:bCs/>
          <w:iCs/>
          <w:color w:val="000000"/>
          <w:kern w:val="36"/>
          <w:lang w:eastAsia="nl-NL"/>
        </w:rPr>
        <w:tab/>
        <w:t>Leg uit welke zure stof hierdoor in het waswater gevormd wordt .</w:t>
      </w:r>
    </w:p>
    <w:p w14:paraId="2F802E65" w14:textId="77777777" w:rsidR="00390EB0" w:rsidRPr="00390EB0" w:rsidRDefault="00390EB0" w:rsidP="00390EB0">
      <w:pPr>
        <w:spacing w:after="0" w:line="280" w:lineRule="atLeast"/>
        <w:ind w:left="708" w:hanging="708"/>
        <w:rPr>
          <w:rFonts w:ascii="Arial" w:eastAsia="Times New Roman" w:hAnsi="Arial" w:cs="Arial"/>
          <w:bCs/>
          <w:iCs/>
          <w:color w:val="000000"/>
          <w:kern w:val="36"/>
          <w:lang w:eastAsia="nl-NL"/>
        </w:rPr>
      </w:pPr>
      <w:r w:rsidRPr="00390EB0">
        <w:rPr>
          <w:rFonts w:ascii="Arial" w:eastAsia="Times New Roman" w:hAnsi="Arial" w:cs="Arial"/>
          <w:bCs/>
          <w:iCs/>
          <w:color w:val="000000"/>
          <w:kern w:val="36"/>
          <w:lang w:eastAsia="nl-NL"/>
        </w:rPr>
        <w:t>8</w:t>
      </w:r>
      <w:r w:rsidRPr="00390EB0">
        <w:rPr>
          <w:rFonts w:ascii="Arial" w:eastAsia="Times New Roman" w:hAnsi="Arial" w:cs="Arial"/>
          <w:bCs/>
          <w:iCs/>
          <w:color w:val="000000"/>
          <w:kern w:val="36"/>
          <w:lang w:eastAsia="nl-NL"/>
        </w:rPr>
        <w:tab/>
        <w:t>Leg uit of de pH verlaagd of verhoogd moet worden om de juiste waarde te krijgen.</w:t>
      </w:r>
    </w:p>
    <w:bookmarkEnd w:id="2"/>
    <w:p w14:paraId="4D946047" w14:textId="77777777" w:rsidR="00390EB0" w:rsidRDefault="00390EB0" w:rsidP="00AC6C3D">
      <w:pPr>
        <w:spacing w:after="0" w:line="280" w:lineRule="atLeast"/>
        <w:rPr>
          <w:rFonts w:ascii="Arial" w:eastAsia="Times New Roman" w:hAnsi="Arial" w:cs="Arial"/>
          <w:bCs/>
          <w:iCs/>
          <w:color w:val="000000"/>
          <w:kern w:val="36"/>
          <w:lang w:eastAsia="nl-NL"/>
        </w:rPr>
      </w:pPr>
    </w:p>
    <w:p w14:paraId="56C4F4B5" w14:textId="41572063" w:rsidR="00C513C1" w:rsidRDefault="00C513C1">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5CEC9533" w14:textId="705264D8" w:rsidR="00800D17" w:rsidRDefault="00B941C6" w:rsidP="00576AA7">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Opgave</w:t>
      </w:r>
      <w:r w:rsidR="005350E6">
        <w:rPr>
          <w:rFonts w:ascii="Arial" w:eastAsia="Times New Roman" w:hAnsi="Arial" w:cs="Arial"/>
          <w:bCs/>
          <w:i/>
          <w:color w:val="000000"/>
          <w:kern w:val="36"/>
          <w:lang w:eastAsia="nl-NL"/>
        </w:rPr>
        <w:t xml:space="preserve"> 1</w:t>
      </w:r>
      <w:r>
        <w:rPr>
          <w:rFonts w:ascii="Arial" w:eastAsia="Times New Roman" w:hAnsi="Arial" w:cs="Arial"/>
          <w:bCs/>
          <w:i/>
          <w:color w:val="000000"/>
          <w:kern w:val="36"/>
          <w:lang w:eastAsia="nl-NL"/>
        </w:rPr>
        <w:t xml:space="preserve"> </w:t>
      </w:r>
      <w:proofErr w:type="spellStart"/>
      <w:r w:rsidR="00F35B47">
        <w:rPr>
          <w:rFonts w:ascii="Arial" w:eastAsia="Times New Roman" w:hAnsi="Arial" w:cs="Arial"/>
          <w:bCs/>
          <w:i/>
          <w:color w:val="000000"/>
          <w:kern w:val="36"/>
          <w:lang w:eastAsia="nl-NL"/>
        </w:rPr>
        <w:t>Asbeter</w:t>
      </w:r>
      <w:proofErr w:type="spellEnd"/>
      <w:r w:rsidR="00F35B47">
        <w:rPr>
          <w:rFonts w:ascii="Arial" w:eastAsia="Times New Roman" w:hAnsi="Arial" w:cs="Arial"/>
          <w:bCs/>
          <w:i/>
          <w:color w:val="000000"/>
          <w:kern w:val="36"/>
          <w:lang w:eastAsia="nl-NL"/>
        </w:rPr>
        <w:t xml:space="preserve"> ruimt asbest op</w:t>
      </w:r>
    </w:p>
    <w:p w14:paraId="7B24B05F" w14:textId="77777777" w:rsidR="00896F28" w:rsidRDefault="003014AA" w:rsidP="00F35B47">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t xml:space="preserve">1 </w:t>
      </w:r>
      <w:r w:rsidR="00BA2482" w:rsidRPr="00576AA7">
        <w:rPr>
          <w:rFonts w:ascii="Arial" w:eastAsia="Times New Roman" w:hAnsi="Arial" w:cs="Arial"/>
          <w:bCs/>
          <w:color w:val="000000"/>
          <w:kern w:val="36"/>
          <w:lang w:eastAsia="nl-NL"/>
        </w:rPr>
        <w:tab/>
      </w:r>
    </w:p>
    <w:p w14:paraId="498F2D77" w14:textId="0F0FBF1F" w:rsidR="00F35B47" w:rsidRDefault="00F35B47" w:rsidP="00F35B47">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00F7795D">
        <w:rPr>
          <w:rFonts w:ascii="Arial" w:eastAsia="Times New Roman" w:hAnsi="Arial" w:cs="Arial"/>
          <w:bCs/>
          <w:noProof/>
          <w:color w:val="000000"/>
          <w:kern w:val="36"/>
          <w:lang w:eastAsia="nl-NL"/>
        </w:rPr>
        <w:drawing>
          <wp:inline distT="0" distB="0" distL="0" distR="0" wp14:anchorId="6A23D270" wp14:editId="0E8887CF">
            <wp:extent cx="5759450" cy="168338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bestblokschem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9450" cy="1683385"/>
                    </a:xfrm>
                    <a:prstGeom prst="rect">
                      <a:avLst/>
                    </a:prstGeom>
                  </pic:spPr>
                </pic:pic>
              </a:graphicData>
            </a:graphic>
          </wp:inline>
        </w:drawing>
      </w:r>
    </w:p>
    <w:p w14:paraId="14CFF8F0" w14:textId="77777777" w:rsidR="00F078A6" w:rsidRDefault="00F35B47"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Daarmee verhoog je de verdelingsgraad zodat de afbraak sneller verloopt.</w:t>
      </w:r>
    </w:p>
    <w:p w14:paraId="098DC657" w14:textId="77777777" w:rsidR="00F35B47" w:rsidRDefault="00F35B47"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A74DA0">
        <w:rPr>
          <w:rFonts w:ascii="Arial" w:eastAsia="Times New Roman" w:hAnsi="Arial" w:cs="Arial"/>
          <w:bCs/>
          <w:color w:val="000000"/>
          <w:kern w:val="36"/>
          <w:lang w:eastAsia="nl-NL"/>
        </w:rPr>
        <w:t>Mechanisch betekent dat de stof zelf niet verandert maar dat je alleen de vorm aanpast: verkleining van de stof van platen asbest naar vermalen deeltjes asbest.</w:t>
      </w:r>
    </w:p>
    <w:p w14:paraId="1EFE9F18" w14:textId="7B5435DB" w:rsidR="00A74DA0" w:rsidRDefault="00A74DA0"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Chemisch betekent dat de stof asbest</w:t>
      </w:r>
      <w:r w:rsidR="009A430B">
        <w:rPr>
          <w:rFonts w:ascii="Arial" w:eastAsia="Times New Roman" w:hAnsi="Arial" w:cs="Arial"/>
          <w:bCs/>
          <w:color w:val="000000"/>
          <w:kern w:val="36"/>
          <w:lang w:eastAsia="nl-NL"/>
        </w:rPr>
        <w:t>cement</w:t>
      </w:r>
      <w:r>
        <w:rPr>
          <w:rFonts w:ascii="Arial" w:eastAsia="Times New Roman" w:hAnsi="Arial" w:cs="Arial"/>
          <w:bCs/>
          <w:color w:val="000000"/>
          <w:kern w:val="36"/>
          <w:lang w:eastAsia="nl-NL"/>
        </w:rPr>
        <w:t xml:space="preserve"> omgezet wordt in andere stoffen.</w:t>
      </w:r>
    </w:p>
    <w:p w14:paraId="292A2AFF" w14:textId="77777777" w:rsidR="00F35B47" w:rsidRDefault="00A74DA0" w:rsidP="00A74DA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Circulair omdat je de gevormde silica weer in beton kunt gebruiken. Ook andere stoffen als de gevormde gips kunnen weer opnieuw gebruikt worden.</w:t>
      </w:r>
    </w:p>
    <w:p w14:paraId="556BDA91" w14:textId="59103EF0" w:rsidR="00A74DA0" w:rsidRDefault="00A74DA0" w:rsidP="00672B25">
      <w:pPr>
        <w:spacing w:after="0" w:line="240" w:lineRule="auto"/>
        <w:outlineLvl w:val="0"/>
        <w:rPr>
          <w:rFonts w:ascii="Arial" w:eastAsia="Times New Roman" w:hAnsi="Arial" w:cs="Arial"/>
          <w:bCs/>
          <w:color w:val="000000"/>
          <w:kern w:val="36"/>
          <w:lang w:val="en-US" w:eastAsia="nl-NL"/>
        </w:rPr>
      </w:pPr>
      <w:r w:rsidRPr="00A74DA0">
        <w:rPr>
          <w:rFonts w:ascii="Arial" w:eastAsia="Times New Roman" w:hAnsi="Arial" w:cs="Arial"/>
          <w:bCs/>
          <w:color w:val="000000"/>
          <w:kern w:val="36"/>
          <w:lang w:val="en-US" w:eastAsia="nl-NL"/>
        </w:rPr>
        <w:t>5</w:t>
      </w:r>
      <w:r w:rsidRPr="00A74DA0">
        <w:rPr>
          <w:rFonts w:ascii="Arial" w:eastAsia="Times New Roman" w:hAnsi="Arial" w:cs="Arial"/>
          <w:bCs/>
          <w:color w:val="000000"/>
          <w:kern w:val="36"/>
          <w:lang w:val="en-US" w:eastAsia="nl-NL"/>
        </w:rPr>
        <w:tab/>
        <w:t>CaSiO</w:t>
      </w:r>
      <w:r w:rsidRPr="00A74DA0">
        <w:rPr>
          <w:rFonts w:ascii="Arial" w:eastAsia="Times New Roman" w:hAnsi="Arial" w:cs="Arial"/>
          <w:bCs/>
          <w:color w:val="000000"/>
          <w:kern w:val="36"/>
          <w:vertAlign w:val="subscript"/>
          <w:lang w:val="en-US" w:eastAsia="nl-NL"/>
        </w:rPr>
        <w:t>3</w:t>
      </w:r>
      <w:r w:rsidRPr="00A74DA0">
        <w:rPr>
          <w:rFonts w:ascii="Arial" w:eastAsia="Times New Roman" w:hAnsi="Arial" w:cs="Arial"/>
          <w:bCs/>
          <w:color w:val="000000"/>
          <w:kern w:val="36"/>
          <w:lang w:val="en-US" w:eastAsia="nl-NL"/>
        </w:rPr>
        <w:t xml:space="preserve"> + 2 </w:t>
      </w:r>
      <w:r>
        <w:rPr>
          <w:rFonts w:ascii="Arial" w:eastAsia="Times New Roman" w:hAnsi="Arial" w:cs="Arial"/>
          <w:bCs/>
          <w:color w:val="000000"/>
          <w:kern w:val="36"/>
          <w:lang w:val="en-US" w:eastAsia="nl-NL"/>
        </w:rPr>
        <w:t>H</w:t>
      </w:r>
      <w:r w:rsidRPr="00A74DA0">
        <w:rPr>
          <w:rFonts w:ascii="Arial" w:eastAsia="Times New Roman" w:hAnsi="Arial" w:cs="Arial"/>
          <w:bCs/>
          <w:color w:val="000000"/>
          <w:kern w:val="36"/>
          <w:vertAlign w:val="superscript"/>
          <w:lang w:val="en-US" w:eastAsia="nl-NL"/>
        </w:rPr>
        <w:t>+</w:t>
      </w:r>
      <w:r w:rsidRPr="00A74DA0">
        <w:rPr>
          <w:rFonts w:ascii="Arial" w:eastAsia="Times New Roman" w:hAnsi="Arial" w:cs="Arial"/>
          <w:bCs/>
          <w:color w:val="000000"/>
          <w:kern w:val="36"/>
          <w:lang w:val="en-US" w:eastAsia="nl-NL"/>
        </w:rPr>
        <w:t xml:space="preserve"> + 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vertAlign w:val="superscript"/>
          <w:lang w:val="en-US" w:eastAsia="nl-NL"/>
        </w:rPr>
        <w:t>2</w:t>
      </w:r>
      <w:r>
        <w:rPr>
          <w:rFonts w:ascii="Arial" w:eastAsia="Times New Roman" w:hAnsi="Arial" w:cs="Arial"/>
          <w:bCs/>
          <w:color w:val="000000"/>
          <w:kern w:val="36"/>
          <w:vertAlign w:val="superscript"/>
          <w:lang w:eastAsia="nl-NL"/>
        </w:rPr>
        <w:sym w:font="Symbol" w:char="F02D"/>
      </w:r>
      <w:r w:rsidRPr="00A74DA0">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A74DA0">
        <w:rPr>
          <w:rFonts w:ascii="Arial" w:eastAsia="Times New Roman" w:hAnsi="Arial" w:cs="Arial"/>
          <w:bCs/>
          <w:color w:val="000000"/>
          <w:kern w:val="36"/>
          <w:lang w:val="en-US" w:eastAsia="nl-NL"/>
        </w:rPr>
        <w:t xml:space="preserve"> CaSO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 S</w:t>
      </w:r>
      <w:r>
        <w:rPr>
          <w:rFonts w:ascii="Arial" w:eastAsia="Times New Roman" w:hAnsi="Arial" w:cs="Arial"/>
          <w:bCs/>
          <w:color w:val="000000"/>
          <w:kern w:val="36"/>
          <w:lang w:val="en-US" w:eastAsia="nl-NL"/>
        </w:rPr>
        <w:t>iO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O.</w:t>
      </w:r>
    </w:p>
    <w:p w14:paraId="25ACD2CE" w14:textId="77777777" w:rsidR="00A74DA0" w:rsidRPr="00A74DA0" w:rsidRDefault="00A74DA0" w:rsidP="00B76EC1">
      <w:pPr>
        <w:spacing w:after="0" w:line="240" w:lineRule="auto"/>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tab/>
      </w:r>
      <w:proofErr w:type="spellStart"/>
      <w:r>
        <w:rPr>
          <w:rFonts w:ascii="Arial" w:eastAsia="Times New Roman" w:hAnsi="Arial" w:cs="Arial"/>
          <w:bCs/>
          <w:color w:val="000000"/>
          <w:kern w:val="36"/>
          <w:lang w:val="en-US" w:eastAsia="nl-NL"/>
        </w:rPr>
        <w:t>Geconcentreerd</w:t>
      </w:r>
      <w:proofErr w:type="spellEnd"/>
      <w:r>
        <w:rPr>
          <w:rFonts w:ascii="Arial" w:eastAsia="Times New Roman" w:hAnsi="Arial" w:cs="Arial"/>
          <w:bCs/>
          <w:color w:val="000000"/>
          <w:kern w:val="36"/>
          <w:lang w:val="en-US" w:eastAsia="nl-NL"/>
        </w:rPr>
        <w:t xml:space="preserve">  </w:t>
      </w:r>
      <w:proofErr w:type="spellStart"/>
      <w:r>
        <w:rPr>
          <w:rFonts w:ascii="Arial" w:eastAsia="Times New Roman" w:hAnsi="Arial" w:cs="Arial"/>
          <w:bCs/>
          <w:color w:val="000000"/>
          <w:kern w:val="36"/>
          <w:lang w:val="en-US" w:eastAsia="nl-NL"/>
        </w:rPr>
        <w:t>zwavelzuur</w:t>
      </w:r>
      <w:proofErr w:type="spellEnd"/>
      <w:r>
        <w:rPr>
          <w:rFonts w:ascii="Arial" w:eastAsia="Times New Roman" w:hAnsi="Arial" w:cs="Arial"/>
          <w:bCs/>
          <w:color w:val="000000"/>
          <w:kern w:val="36"/>
          <w:lang w:val="en-US" w:eastAsia="nl-NL"/>
        </w:rPr>
        <w:t xml:space="preserve"> </w:t>
      </w:r>
      <w:proofErr w:type="spellStart"/>
      <w:r>
        <w:rPr>
          <w:rFonts w:ascii="Arial" w:eastAsia="Times New Roman" w:hAnsi="Arial" w:cs="Arial"/>
          <w:bCs/>
          <w:color w:val="000000"/>
          <w:kern w:val="36"/>
          <w:lang w:val="en-US" w:eastAsia="nl-NL"/>
        </w:rPr>
        <w:t>als</w:t>
      </w:r>
      <w:proofErr w:type="spellEnd"/>
      <w:r>
        <w:rPr>
          <w:rFonts w:ascii="Arial" w:eastAsia="Times New Roman" w:hAnsi="Arial" w:cs="Arial"/>
          <w:bCs/>
          <w:color w:val="000000"/>
          <w:kern w:val="36"/>
          <w:lang w:val="en-US" w:eastAsia="nl-NL"/>
        </w:rPr>
        <w:t xml:space="preserve">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SO</w:t>
      </w:r>
      <w:r>
        <w:rPr>
          <w:rFonts w:ascii="Arial" w:eastAsia="Times New Roman" w:hAnsi="Arial" w:cs="Arial"/>
          <w:bCs/>
          <w:color w:val="000000"/>
          <w:kern w:val="36"/>
          <w:vertAlign w:val="subscript"/>
          <w:lang w:val="en-US" w:eastAsia="nl-NL"/>
        </w:rPr>
        <w:t>4</w:t>
      </w:r>
      <w:r>
        <w:rPr>
          <w:rFonts w:ascii="Arial" w:eastAsia="Times New Roman" w:hAnsi="Arial" w:cs="Arial"/>
          <w:bCs/>
          <w:color w:val="000000"/>
          <w:kern w:val="36"/>
          <w:lang w:val="en-US" w:eastAsia="nl-NL"/>
        </w:rPr>
        <w:t xml:space="preserve">: </w:t>
      </w:r>
      <w:r w:rsidRPr="00A74DA0">
        <w:rPr>
          <w:rFonts w:ascii="Arial" w:eastAsia="Times New Roman" w:hAnsi="Arial" w:cs="Arial"/>
          <w:bCs/>
          <w:color w:val="000000"/>
          <w:kern w:val="36"/>
          <w:lang w:val="en-US" w:eastAsia="nl-NL"/>
        </w:rPr>
        <w:t>CaSiO</w:t>
      </w:r>
      <w:r w:rsidRPr="00A74DA0">
        <w:rPr>
          <w:rFonts w:ascii="Arial" w:eastAsia="Times New Roman" w:hAnsi="Arial" w:cs="Arial"/>
          <w:bCs/>
          <w:color w:val="000000"/>
          <w:kern w:val="36"/>
          <w:vertAlign w:val="subscript"/>
          <w:lang w:val="en-US" w:eastAsia="nl-NL"/>
        </w:rPr>
        <w:t>3</w:t>
      </w:r>
      <w:r w:rsidRPr="00A74DA0">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sidRPr="00A74DA0">
        <w:rPr>
          <w:rFonts w:ascii="Arial" w:eastAsia="Times New Roman" w:hAnsi="Arial" w:cs="Arial"/>
          <w:bCs/>
          <w:color w:val="000000"/>
          <w:kern w:val="36"/>
          <w:lang w:val="en-US" w:eastAsia="nl-NL"/>
        </w:rPr>
        <w:t>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A74DA0">
        <w:rPr>
          <w:rFonts w:ascii="Arial" w:eastAsia="Times New Roman" w:hAnsi="Arial" w:cs="Arial"/>
          <w:bCs/>
          <w:color w:val="000000"/>
          <w:kern w:val="36"/>
          <w:lang w:val="en-US" w:eastAsia="nl-NL"/>
        </w:rPr>
        <w:t xml:space="preserve"> CaSO</w:t>
      </w:r>
      <w:r w:rsidRPr="00A74DA0">
        <w:rPr>
          <w:rFonts w:ascii="Arial" w:eastAsia="Times New Roman" w:hAnsi="Arial" w:cs="Arial"/>
          <w:bCs/>
          <w:color w:val="000000"/>
          <w:kern w:val="36"/>
          <w:vertAlign w:val="subscript"/>
          <w:lang w:val="en-US" w:eastAsia="nl-NL"/>
        </w:rPr>
        <w:t>4</w:t>
      </w:r>
      <w:r w:rsidRPr="00A74DA0">
        <w:rPr>
          <w:rFonts w:ascii="Arial" w:eastAsia="Times New Roman" w:hAnsi="Arial" w:cs="Arial"/>
          <w:bCs/>
          <w:color w:val="000000"/>
          <w:kern w:val="36"/>
          <w:lang w:val="en-US" w:eastAsia="nl-NL"/>
        </w:rPr>
        <w:t xml:space="preserve"> + S</w:t>
      </w:r>
      <w:r>
        <w:rPr>
          <w:rFonts w:ascii="Arial" w:eastAsia="Times New Roman" w:hAnsi="Arial" w:cs="Arial"/>
          <w:bCs/>
          <w:color w:val="000000"/>
          <w:kern w:val="36"/>
          <w:lang w:val="en-US" w:eastAsia="nl-NL"/>
        </w:rPr>
        <w:t>iO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O</w:t>
      </w:r>
    </w:p>
    <w:p w14:paraId="721FF26A" w14:textId="715BA5FE" w:rsidR="00F35B47" w:rsidRDefault="00A74DA0" w:rsidP="00097733">
      <w:pPr>
        <w:spacing w:after="0" w:line="240" w:lineRule="auto"/>
        <w:ind w:left="708" w:hanging="708"/>
        <w:outlineLvl w:val="0"/>
        <w:rPr>
          <w:rFonts w:ascii="Arial" w:eastAsia="Times New Roman" w:hAnsi="Arial" w:cs="Arial"/>
          <w:bCs/>
          <w:color w:val="000000"/>
          <w:kern w:val="36"/>
          <w:lang w:eastAsia="nl-NL"/>
        </w:rPr>
      </w:pPr>
      <w:r w:rsidRPr="00A74DA0">
        <w:rPr>
          <w:rFonts w:ascii="Arial" w:eastAsia="Times New Roman" w:hAnsi="Arial" w:cs="Arial"/>
          <w:bCs/>
          <w:color w:val="000000"/>
          <w:kern w:val="36"/>
          <w:lang w:eastAsia="nl-NL"/>
        </w:rPr>
        <w:t>6</w:t>
      </w:r>
      <w:r w:rsidRPr="00A74DA0">
        <w:rPr>
          <w:rFonts w:ascii="Arial" w:eastAsia="Times New Roman" w:hAnsi="Arial" w:cs="Arial"/>
          <w:bCs/>
          <w:color w:val="000000"/>
          <w:kern w:val="36"/>
          <w:lang w:eastAsia="nl-NL"/>
        </w:rPr>
        <w:tab/>
        <w:t>In de ene reactor g</w:t>
      </w:r>
      <w:r>
        <w:rPr>
          <w:rFonts w:ascii="Arial" w:eastAsia="Times New Roman" w:hAnsi="Arial" w:cs="Arial"/>
          <w:bCs/>
          <w:color w:val="000000"/>
          <w:kern w:val="36"/>
          <w:lang w:eastAsia="nl-NL"/>
        </w:rPr>
        <w:t>ebruik je geconc</w:t>
      </w:r>
      <w:r w:rsidR="00097733">
        <w:rPr>
          <w:rFonts w:ascii="Arial" w:eastAsia="Times New Roman" w:hAnsi="Arial" w:cs="Arial"/>
          <w:bCs/>
          <w:color w:val="000000"/>
          <w:kern w:val="36"/>
          <w:lang w:eastAsia="nl-NL"/>
        </w:rPr>
        <w:t>en</w:t>
      </w:r>
      <w:r>
        <w:rPr>
          <w:rFonts w:ascii="Arial" w:eastAsia="Times New Roman" w:hAnsi="Arial" w:cs="Arial"/>
          <w:bCs/>
          <w:color w:val="000000"/>
          <w:kern w:val="36"/>
          <w:lang w:eastAsia="nl-NL"/>
        </w:rPr>
        <w:t>treerd zwavelzuur, in de andere react</w:t>
      </w:r>
      <w:r w:rsidR="009A430B">
        <w:rPr>
          <w:rFonts w:ascii="Arial" w:eastAsia="Times New Roman" w:hAnsi="Arial" w:cs="Arial"/>
          <w:bCs/>
          <w:color w:val="000000"/>
          <w:kern w:val="36"/>
          <w:lang w:eastAsia="nl-NL"/>
        </w:rPr>
        <w:t>or</w:t>
      </w:r>
      <w:r>
        <w:rPr>
          <w:rFonts w:ascii="Arial" w:eastAsia="Times New Roman" w:hAnsi="Arial" w:cs="Arial"/>
          <w:bCs/>
          <w:color w:val="000000"/>
          <w:kern w:val="36"/>
          <w:lang w:eastAsia="nl-NL"/>
        </w:rPr>
        <w:t xml:space="preserve"> geconcentreerd zoutzuur. </w:t>
      </w:r>
      <w:r w:rsidR="00097733">
        <w:rPr>
          <w:rFonts w:ascii="Arial" w:eastAsia="Times New Roman" w:hAnsi="Arial" w:cs="Arial"/>
          <w:bCs/>
          <w:color w:val="000000"/>
          <w:kern w:val="36"/>
          <w:lang w:eastAsia="nl-NL"/>
        </w:rPr>
        <w:t xml:space="preserve">De bijproducten calciumsulfaat </w:t>
      </w:r>
      <w:r w:rsidR="0062449A">
        <w:rPr>
          <w:rFonts w:ascii="Arial" w:eastAsia="Times New Roman" w:hAnsi="Arial" w:cs="Arial"/>
          <w:bCs/>
          <w:color w:val="000000"/>
          <w:kern w:val="36"/>
          <w:lang w:eastAsia="nl-NL"/>
        </w:rPr>
        <w:t xml:space="preserve">en calciumchloride </w:t>
      </w:r>
      <w:r w:rsidR="00097733">
        <w:rPr>
          <w:rFonts w:ascii="Arial" w:eastAsia="Times New Roman" w:hAnsi="Arial" w:cs="Arial"/>
          <w:bCs/>
          <w:color w:val="000000"/>
          <w:kern w:val="36"/>
          <w:lang w:eastAsia="nl-NL"/>
        </w:rPr>
        <w:t>krijg je dan als zuivere stof gevormd. Zou je de beide zuren tegelijk toevoegen dan krijg je een mengsel van twee bijproducten. Dan zou je die weer van elkaar moeten scheiden en dat kan lastig (lees: duur) zijn.</w:t>
      </w:r>
    </w:p>
    <w:p w14:paraId="4EA3B495" w14:textId="77777777" w:rsidR="00097733" w:rsidRDefault="00097733" w:rsidP="00B76EC1">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Zoutzuur is een oplossing van </w:t>
      </w:r>
      <w:proofErr w:type="spellStart"/>
      <w:r>
        <w:rPr>
          <w:rFonts w:ascii="Arial" w:eastAsia="Times New Roman" w:hAnsi="Arial" w:cs="Arial"/>
          <w:bCs/>
          <w:color w:val="000000"/>
          <w:kern w:val="36"/>
          <w:lang w:eastAsia="nl-NL"/>
        </w:rPr>
        <w:t>HCl</w:t>
      </w:r>
      <w:proofErr w:type="spellEnd"/>
      <w:r>
        <w:rPr>
          <w:rFonts w:ascii="Arial" w:eastAsia="Times New Roman" w:hAnsi="Arial" w:cs="Arial"/>
          <w:bCs/>
          <w:color w:val="000000"/>
          <w:kern w:val="36"/>
          <w:lang w:eastAsia="nl-NL"/>
        </w:rPr>
        <w:t xml:space="preserve"> in water, dus nooit zuiver.</w:t>
      </w:r>
    </w:p>
    <w:p w14:paraId="79539D81" w14:textId="3D2A9AB2" w:rsidR="00921341" w:rsidRPr="00E75598" w:rsidRDefault="00097733" w:rsidP="00097733">
      <w:pPr>
        <w:spacing w:after="0" w:line="240" w:lineRule="auto"/>
        <w:ind w:left="708" w:hanging="708"/>
        <w:outlineLvl w:val="0"/>
        <w:rPr>
          <w:rFonts w:ascii="Arial" w:eastAsia="Times New Roman" w:hAnsi="Arial" w:cs="Arial"/>
          <w:bCs/>
          <w:color w:val="000000"/>
          <w:kern w:val="36"/>
          <w:lang w:val="en-US" w:eastAsia="nl-NL"/>
        </w:rPr>
      </w:pPr>
      <w:r w:rsidRPr="00E75598">
        <w:rPr>
          <w:rFonts w:ascii="Arial" w:eastAsia="Times New Roman" w:hAnsi="Arial" w:cs="Arial"/>
          <w:bCs/>
          <w:color w:val="000000"/>
          <w:kern w:val="36"/>
          <w:lang w:val="en-US" w:eastAsia="nl-NL"/>
        </w:rPr>
        <w:t>8</w:t>
      </w:r>
      <w:r w:rsidRPr="00E75598">
        <w:rPr>
          <w:rFonts w:ascii="Arial" w:eastAsia="Times New Roman" w:hAnsi="Arial" w:cs="Arial"/>
          <w:bCs/>
          <w:color w:val="000000"/>
          <w:kern w:val="36"/>
          <w:lang w:val="en-US" w:eastAsia="nl-NL"/>
        </w:rPr>
        <w:tab/>
      </w:r>
      <w:bookmarkStart w:id="3" w:name="_Hlk25663409"/>
      <w:proofErr w:type="spellStart"/>
      <w:r w:rsidR="00E75598" w:rsidRPr="00E75598">
        <w:rPr>
          <w:rFonts w:ascii="Arial" w:eastAsia="Times New Roman" w:hAnsi="Arial" w:cs="Arial"/>
          <w:bCs/>
          <w:color w:val="000000"/>
          <w:kern w:val="36"/>
          <w:lang w:val="en-US" w:eastAsia="nl-NL"/>
        </w:rPr>
        <w:t>CaO</w:t>
      </w:r>
      <w:proofErr w:type="spellEnd"/>
      <w:r w:rsidR="00E75598" w:rsidRPr="00E75598">
        <w:rPr>
          <w:rFonts w:ascii="Arial" w:eastAsia="Times New Roman" w:hAnsi="Arial" w:cs="Arial"/>
          <w:bCs/>
          <w:color w:val="000000"/>
          <w:kern w:val="36"/>
          <w:lang w:val="en-US" w:eastAsia="nl-NL"/>
        </w:rPr>
        <w:t xml:space="preserve"> + 2 H</w:t>
      </w:r>
      <w:r w:rsidR="00E75598" w:rsidRPr="00E75598">
        <w:rPr>
          <w:rFonts w:ascii="Arial" w:eastAsia="Times New Roman" w:hAnsi="Arial" w:cs="Arial"/>
          <w:bCs/>
          <w:color w:val="000000"/>
          <w:kern w:val="36"/>
          <w:vertAlign w:val="superscript"/>
          <w:lang w:val="en-US" w:eastAsia="nl-NL"/>
        </w:rPr>
        <w:t>+</w:t>
      </w:r>
      <w:r w:rsidR="00E75598" w:rsidRPr="00E75598">
        <w:rPr>
          <w:rFonts w:ascii="Arial" w:eastAsia="Times New Roman" w:hAnsi="Arial" w:cs="Arial"/>
          <w:bCs/>
          <w:color w:val="000000"/>
          <w:kern w:val="36"/>
          <w:lang w:val="en-US" w:eastAsia="nl-NL"/>
        </w:rPr>
        <w:t xml:space="preserve"> </w:t>
      </w:r>
      <w:r w:rsidR="00E75598">
        <w:rPr>
          <w:rFonts w:ascii="Arial" w:eastAsia="Times New Roman" w:hAnsi="Arial" w:cs="Arial"/>
          <w:bCs/>
          <w:color w:val="000000"/>
          <w:kern w:val="36"/>
          <w:lang w:eastAsia="nl-NL"/>
        </w:rPr>
        <w:sym w:font="Symbol" w:char="F0AE"/>
      </w:r>
      <w:r w:rsidR="00E75598" w:rsidRPr="00E75598">
        <w:rPr>
          <w:rFonts w:ascii="Arial" w:eastAsia="Times New Roman" w:hAnsi="Arial" w:cs="Arial"/>
          <w:bCs/>
          <w:color w:val="000000"/>
          <w:kern w:val="36"/>
          <w:lang w:val="en-US" w:eastAsia="nl-NL"/>
        </w:rPr>
        <w:t xml:space="preserve"> Ca</w:t>
      </w:r>
      <w:r w:rsidR="00E75598" w:rsidRPr="00E75598">
        <w:rPr>
          <w:rFonts w:ascii="Arial" w:eastAsia="Times New Roman" w:hAnsi="Arial" w:cs="Arial"/>
          <w:bCs/>
          <w:color w:val="000000"/>
          <w:kern w:val="36"/>
          <w:vertAlign w:val="superscript"/>
          <w:lang w:val="en-US" w:eastAsia="nl-NL"/>
        </w:rPr>
        <w:t>2+</w:t>
      </w:r>
      <w:r w:rsidR="00E75598" w:rsidRPr="00E75598">
        <w:rPr>
          <w:rFonts w:ascii="Arial" w:eastAsia="Times New Roman" w:hAnsi="Arial" w:cs="Arial"/>
          <w:bCs/>
          <w:color w:val="000000"/>
          <w:kern w:val="36"/>
          <w:lang w:val="en-US" w:eastAsia="nl-NL"/>
        </w:rPr>
        <w:t xml:space="preserve"> + H</w:t>
      </w:r>
      <w:r w:rsidR="00E75598" w:rsidRPr="00E75598">
        <w:rPr>
          <w:rFonts w:ascii="Arial" w:eastAsia="Times New Roman" w:hAnsi="Arial" w:cs="Arial"/>
          <w:bCs/>
          <w:color w:val="000000"/>
          <w:kern w:val="36"/>
          <w:vertAlign w:val="subscript"/>
          <w:lang w:val="en-US" w:eastAsia="nl-NL"/>
        </w:rPr>
        <w:t>2</w:t>
      </w:r>
      <w:r w:rsidR="00E75598" w:rsidRPr="00E75598">
        <w:rPr>
          <w:rFonts w:ascii="Arial" w:eastAsia="Times New Roman" w:hAnsi="Arial" w:cs="Arial"/>
          <w:bCs/>
          <w:color w:val="000000"/>
          <w:kern w:val="36"/>
          <w:lang w:val="en-US" w:eastAsia="nl-NL"/>
        </w:rPr>
        <w:t>O</w:t>
      </w:r>
      <w:bookmarkEnd w:id="3"/>
    </w:p>
    <w:p w14:paraId="17CE54DA" w14:textId="48EE4307" w:rsidR="00921341" w:rsidRPr="00E75598" w:rsidRDefault="00921341" w:rsidP="00097733">
      <w:pPr>
        <w:spacing w:after="0" w:line="240" w:lineRule="auto"/>
        <w:ind w:left="708" w:hanging="708"/>
        <w:outlineLvl w:val="0"/>
        <w:rPr>
          <w:rFonts w:ascii="Arial" w:eastAsia="Times New Roman" w:hAnsi="Arial" w:cs="Arial"/>
          <w:bCs/>
          <w:color w:val="000000"/>
          <w:kern w:val="36"/>
          <w:lang w:val="en-US" w:eastAsia="nl-NL"/>
        </w:rPr>
      </w:pPr>
      <w:r w:rsidRPr="00E75598">
        <w:rPr>
          <w:rFonts w:ascii="Arial" w:eastAsia="Times New Roman" w:hAnsi="Arial" w:cs="Arial"/>
          <w:bCs/>
          <w:color w:val="000000"/>
          <w:kern w:val="36"/>
          <w:lang w:val="en-US" w:eastAsia="nl-NL"/>
        </w:rPr>
        <w:t>9</w:t>
      </w:r>
      <w:r w:rsidRPr="00E75598">
        <w:rPr>
          <w:rFonts w:ascii="Arial" w:eastAsia="Times New Roman" w:hAnsi="Arial" w:cs="Arial"/>
          <w:bCs/>
          <w:color w:val="000000"/>
          <w:kern w:val="36"/>
          <w:lang w:val="en-US" w:eastAsia="nl-NL"/>
        </w:rPr>
        <w:tab/>
      </w:r>
      <w:proofErr w:type="spellStart"/>
      <w:r w:rsidR="00E75598" w:rsidRPr="00E75598">
        <w:rPr>
          <w:rFonts w:ascii="Arial" w:eastAsia="Times New Roman" w:hAnsi="Arial" w:cs="Arial"/>
          <w:bCs/>
          <w:color w:val="000000"/>
          <w:kern w:val="36"/>
          <w:lang w:val="en-US" w:eastAsia="nl-NL"/>
        </w:rPr>
        <w:t>CaO</w:t>
      </w:r>
      <w:proofErr w:type="spellEnd"/>
      <w:r w:rsidR="00E75598" w:rsidRPr="00E75598">
        <w:rPr>
          <w:rFonts w:ascii="Arial" w:eastAsia="Times New Roman" w:hAnsi="Arial" w:cs="Arial"/>
          <w:bCs/>
          <w:color w:val="000000"/>
          <w:kern w:val="36"/>
          <w:lang w:val="en-US" w:eastAsia="nl-NL"/>
        </w:rPr>
        <w:t xml:space="preserve"> + 2 H</w:t>
      </w:r>
      <w:r w:rsidR="00E75598" w:rsidRPr="00E75598">
        <w:rPr>
          <w:rFonts w:ascii="Arial" w:eastAsia="Times New Roman" w:hAnsi="Arial" w:cs="Arial"/>
          <w:bCs/>
          <w:color w:val="000000"/>
          <w:kern w:val="36"/>
          <w:vertAlign w:val="superscript"/>
          <w:lang w:val="en-US" w:eastAsia="nl-NL"/>
        </w:rPr>
        <w:t>+</w:t>
      </w:r>
      <w:r w:rsidR="00E75598" w:rsidRPr="00E75598">
        <w:rPr>
          <w:rFonts w:ascii="Arial" w:eastAsia="Times New Roman" w:hAnsi="Arial" w:cs="Arial"/>
          <w:bCs/>
          <w:color w:val="000000"/>
          <w:kern w:val="36"/>
          <w:lang w:val="en-US" w:eastAsia="nl-NL"/>
        </w:rPr>
        <w:t xml:space="preserve"> </w:t>
      </w:r>
      <w:r w:rsidR="00E75598">
        <w:rPr>
          <w:rFonts w:ascii="Arial" w:eastAsia="Times New Roman" w:hAnsi="Arial" w:cs="Arial"/>
          <w:bCs/>
          <w:color w:val="000000"/>
          <w:kern w:val="36"/>
          <w:lang w:eastAsia="nl-NL"/>
        </w:rPr>
        <w:sym w:font="Symbol" w:char="F0AE"/>
      </w:r>
      <w:r w:rsidR="00E75598" w:rsidRPr="00E75598">
        <w:rPr>
          <w:rFonts w:ascii="Arial" w:eastAsia="Times New Roman" w:hAnsi="Arial" w:cs="Arial"/>
          <w:bCs/>
          <w:color w:val="000000"/>
          <w:kern w:val="36"/>
          <w:lang w:val="en-US" w:eastAsia="nl-NL"/>
        </w:rPr>
        <w:t xml:space="preserve"> Ca</w:t>
      </w:r>
      <w:r w:rsidR="00E75598" w:rsidRPr="00E75598">
        <w:rPr>
          <w:rFonts w:ascii="Arial" w:eastAsia="Times New Roman" w:hAnsi="Arial" w:cs="Arial"/>
          <w:bCs/>
          <w:color w:val="000000"/>
          <w:kern w:val="36"/>
          <w:vertAlign w:val="superscript"/>
          <w:lang w:val="en-US" w:eastAsia="nl-NL"/>
        </w:rPr>
        <w:t>2+</w:t>
      </w:r>
      <w:r w:rsidR="00E75598" w:rsidRPr="00E75598">
        <w:rPr>
          <w:rFonts w:ascii="Arial" w:eastAsia="Times New Roman" w:hAnsi="Arial" w:cs="Arial"/>
          <w:bCs/>
          <w:color w:val="000000"/>
          <w:kern w:val="36"/>
          <w:lang w:val="en-US" w:eastAsia="nl-NL"/>
        </w:rPr>
        <w:t xml:space="preserve"> + H</w:t>
      </w:r>
      <w:r w:rsidR="00E75598" w:rsidRPr="00E75598">
        <w:rPr>
          <w:rFonts w:ascii="Arial" w:eastAsia="Times New Roman" w:hAnsi="Arial" w:cs="Arial"/>
          <w:bCs/>
          <w:color w:val="000000"/>
          <w:kern w:val="36"/>
          <w:vertAlign w:val="subscript"/>
          <w:lang w:val="en-US" w:eastAsia="nl-NL"/>
        </w:rPr>
        <w:t>2</w:t>
      </w:r>
      <w:r w:rsidR="00E75598" w:rsidRPr="00E75598">
        <w:rPr>
          <w:rFonts w:ascii="Arial" w:eastAsia="Times New Roman" w:hAnsi="Arial" w:cs="Arial"/>
          <w:bCs/>
          <w:color w:val="000000"/>
          <w:kern w:val="36"/>
          <w:lang w:val="en-US" w:eastAsia="nl-NL"/>
        </w:rPr>
        <w:t>O</w:t>
      </w:r>
    </w:p>
    <w:p w14:paraId="6199F3C1" w14:textId="77777777" w:rsidR="00097733" w:rsidRDefault="00921341" w:rsidP="0009773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097733">
        <w:rPr>
          <w:rFonts w:ascii="Arial" w:eastAsia="Times New Roman" w:hAnsi="Arial" w:cs="Arial"/>
          <w:bCs/>
          <w:color w:val="000000"/>
          <w:kern w:val="36"/>
          <w:lang w:eastAsia="nl-NL"/>
        </w:rPr>
        <w:t xml:space="preserve">Geconcentreerd zwavelzuur: 18 </w:t>
      </w:r>
      <w:bookmarkStart w:id="4" w:name="_Hlk25663482"/>
      <w:r w:rsidR="00097733">
        <w:rPr>
          <w:rFonts w:ascii="Arial" w:eastAsia="Times New Roman" w:hAnsi="Arial" w:cs="Arial"/>
          <w:bCs/>
          <w:color w:val="000000"/>
          <w:kern w:val="36"/>
          <w:lang w:eastAsia="nl-NL"/>
        </w:rPr>
        <w:t>mol L</w:t>
      </w:r>
      <w:r w:rsidR="00097733">
        <w:rPr>
          <w:rFonts w:ascii="Arial" w:eastAsia="Times New Roman" w:hAnsi="Arial" w:cs="Arial"/>
          <w:bCs/>
          <w:color w:val="000000"/>
          <w:kern w:val="36"/>
          <w:vertAlign w:val="superscript"/>
          <w:lang w:eastAsia="nl-NL"/>
        </w:rPr>
        <w:sym w:font="Symbol" w:char="F02D"/>
      </w:r>
      <w:r w:rsidR="00097733">
        <w:rPr>
          <w:rFonts w:ascii="Arial" w:eastAsia="Times New Roman" w:hAnsi="Arial" w:cs="Arial"/>
          <w:bCs/>
          <w:color w:val="000000"/>
          <w:kern w:val="36"/>
          <w:vertAlign w:val="superscript"/>
          <w:lang w:eastAsia="nl-NL"/>
        </w:rPr>
        <w:t>1</w:t>
      </w:r>
      <w:r w:rsidR="00097733">
        <w:rPr>
          <w:rFonts w:ascii="Arial" w:eastAsia="Times New Roman" w:hAnsi="Arial" w:cs="Arial"/>
          <w:bCs/>
          <w:color w:val="000000"/>
          <w:kern w:val="36"/>
          <w:lang w:eastAsia="nl-NL"/>
        </w:rPr>
        <w:t>. Dichtheid 1,8 kg L</w:t>
      </w:r>
      <w:r w:rsidR="00097733">
        <w:rPr>
          <w:rFonts w:ascii="Arial" w:eastAsia="Times New Roman" w:hAnsi="Arial" w:cs="Arial"/>
          <w:bCs/>
          <w:color w:val="000000"/>
          <w:kern w:val="36"/>
          <w:vertAlign w:val="superscript"/>
          <w:lang w:eastAsia="nl-NL"/>
        </w:rPr>
        <w:sym w:font="Symbol" w:char="F02D"/>
      </w:r>
      <w:r w:rsidR="00097733">
        <w:rPr>
          <w:rFonts w:ascii="Arial" w:eastAsia="Times New Roman" w:hAnsi="Arial" w:cs="Arial"/>
          <w:bCs/>
          <w:color w:val="000000"/>
          <w:kern w:val="36"/>
          <w:vertAlign w:val="superscript"/>
          <w:lang w:eastAsia="nl-NL"/>
        </w:rPr>
        <w:t>1</w:t>
      </w:r>
      <w:r w:rsidR="00097733">
        <w:rPr>
          <w:rFonts w:ascii="Arial" w:eastAsia="Times New Roman" w:hAnsi="Arial" w:cs="Arial"/>
          <w:bCs/>
          <w:color w:val="000000"/>
          <w:kern w:val="36"/>
          <w:lang w:eastAsia="nl-NL"/>
        </w:rPr>
        <w:t>. Dus 2500 ton geconcentreerd zwavelzuur bestaat uit 2,5·10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kg dus een volume van 2,5·10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/1,8 = 1,4·10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L. Dan heb je 18 × 1,4·10</w:t>
      </w:r>
      <w:r w:rsidR="00097733">
        <w:rPr>
          <w:rFonts w:ascii="Arial" w:eastAsia="Times New Roman" w:hAnsi="Arial" w:cs="Arial"/>
          <w:bCs/>
          <w:color w:val="000000"/>
          <w:kern w:val="36"/>
          <w:vertAlign w:val="superscript"/>
          <w:lang w:eastAsia="nl-NL"/>
        </w:rPr>
        <w:t>6</w:t>
      </w:r>
      <w:r w:rsidR="00097733">
        <w:rPr>
          <w:rFonts w:ascii="Arial" w:eastAsia="Times New Roman" w:hAnsi="Arial" w:cs="Arial"/>
          <w:bCs/>
          <w:color w:val="000000"/>
          <w:kern w:val="36"/>
          <w:lang w:eastAsia="nl-NL"/>
        </w:rPr>
        <w:t xml:space="preserve"> = 2,5·10</w:t>
      </w:r>
      <w:r w:rsidR="00097733">
        <w:rPr>
          <w:rFonts w:ascii="Arial" w:eastAsia="Times New Roman" w:hAnsi="Arial" w:cs="Arial"/>
          <w:bCs/>
          <w:color w:val="000000"/>
          <w:kern w:val="36"/>
          <w:vertAlign w:val="superscript"/>
          <w:lang w:eastAsia="nl-NL"/>
        </w:rPr>
        <w:t>7</w:t>
      </w:r>
      <w:r w:rsidR="00097733">
        <w:rPr>
          <w:rFonts w:ascii="Arial" w:eastAsia="Times New Roman" w:hAnsi="Arial" w:cs="Arial"/>
          <w:bCs/>
          <w:color w:val="000000"/>
          <w:kern w:val="36"/>
          <w:lang w:eastAsia="nl-NL"/>
        </w:rPr>
        <w:t xml:space="preserve"> mol H</w:t>
      </w:r>
      <w:r w:rsidR="00097733">
        <w:rPr>
          <w:rFonts w:ascii="Arial" w:eastAsia="Times New Roman" w:hAnsi="Arial" w:cs="Arial"/>
          <w:bCs/>
          <w:color w:val="000000"/>
          <w:kern w:val="36"/>
          <w:vertAlign w:val="subscript"/>
          <w:lang w:eastAsia="nl-NL"/>
        </w:rPr>
        <w:t>2</w:t>
      </w:r>
      <w:r w:rsidR="00097733">
        <w:rPr>
          <w:rFonts w:ascii="Arial" w:eastAsia="Times New Roman" w:hAnsi="Arial" w:cs="Arial"/>
          <w:bCs/>
          <w:color w:val="000000"/>
          <w:kern w:val="36"/>
          <w:lang w:eastAsia="nl-NL"/>
        </w:rPr>
        <w:t>SO</w:t>
      </w:r>
      <w:r w:rsidR="00097733">
        <w:rPr>
          <w:rFonts w:ascii="Arial" w:eastAsia="Times New Roman" w:hAnsi="Arial" w:cs="Arial"/>
          <w:bCs/>
          <w:color w:val="000000"/>
          <w:kern w:val="36"/>
          <w:vertAlign w:val="subscript"/>
          <w:lang w:eastAsia="nl-NL"/>
        </w:rPr>
        <w:t>4</w:t>
      </w:r>
      <w:r w:rsidR="00097733">
        <w:rPr>
          <w:rFonts w:ascii="Arial" w:eastAsia="Times New Roman" w:hAnsi="Arial" w:cs="Arial"/>
          <w:bCs/>
          <w:color w:val="000000"/>
          <w:kern w:val="36"/>
          <w:lang w:eastAsia="nl-NL"/>
        </w:rPr>
        <w:t>. Dan ook nodig 2,5·10</w:t>
      </w:r>
      <w:r w:rsidR="00097733">
        <w:rPr>
          <w:rFonts w:ascii="Arial" w:eastAsia="Times New Roman" w:hAnsi="Arial" w:cs="Arial"/>
          <w:bCs/>
          <w:color w:val="000000"/>
          <w:kern w:val="36"/>
          <w:vertAlign w:val="superscript"/>
          <w:lang w:eastAsia="nl-NL"/>
        </w:rPr>
        <w:t>7</w:t>
      </w:r>
      <w:r w:rsidR="00097733">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bookmarkEnd w:id="4"/>
    <w:p w14:paraId="6A2914AB" w14:textId="77777777" w:rsidR="00E75598" w:rsidRDefault="00E75598" w:rsidP="00E75598">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Geconcentreerd zoutzuur: 12 mol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Dichtheid 1,2 kg 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Dus 40.000 ton geconcentreerd zoutzuur bestaat uit 4,0·10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kg dus een volume van 4,0·10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/1,2 = 3,3·10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L. Dan heb je 12 × 3,3·10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4,0·10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HCl</w:t>
      </w:r>
      <w:proofErr w:type="spellEnd"/>
      <w:r>
        <w:rPr>
          <w:rFonts w:ascii="Arial" w:eastAsia="Times New Roman" w:hAnsi="Arial" w:cs="Arial"/>
          <w:bCs/>
          <w:color w:val="000000"/>
          <w:kern w:val="36"/>
          <w:lang w:eastAsia="nl-NL"/>
        </w:rPr>
        <w:t>. Dan ook nodig 4,0·10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/2 = 2,0·10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p w14:paraId="450AD0FE" w14:textId="77777777" w:rsidR="00E75598" w:rsidRPr="0001378F" w:rsidRDefault="00E75598" w:rsidP="0009773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Totaal nodig 2,5·10</w:t>
      </w:r>
      <w:r>
        <w:rPr>
          <w:rFonts w:ascii="Arial" w:eastAsia="Times New Roman" w:hAnsi="Arial" w:cs="Arial"/>
          <w:bCs/>
          <w:color w:val="000000"/>
          <w:kern w:val="36"/>
          <w:vertAlign w:val="superscript"/>
          <w:lang w:eastAsia="nl-NL"/>
        </w:rPr>
        <w:t>7</w:t>
      </w:r>
      <w:r>
        <w:rPr>
          <w:rFonts w:ascii="Arial" w:eastAsia="Times New Roman" w:hAnsi="Arial" w:cs="Arial"/>
          <w:bCs/>
          <w:color w:val="000000"/>
          <w:kern w:val="36"/>
          <w:lang w:eastAsia="nl-NL"/>
        </w:rPr>
        <w:t xml:space="preserve"> + 2,0·10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 4,25·10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mol, dus 4,25·10</w:t>
      </w:r>
      <w:r>
        <w:rPr>
          <w:rFonts w:ascii="Arial" w:eastAsia="Times New Roman" w:hAnsi="Arial" w:cs="Arial"/>
          <w:bCs/>
          <w:color w:val="000000"/>
          <w:kern w:val="36"/>
          <w:vertAlign w:val="superscript"/>
          <w:lang w:eastAsia="nl-NL"/>
        </w:rPr>
        <w:t>8</w:t>
      </w:r>
      <w:r>
        <w:rPr>
          <w:rFonts w:ascii="Arial" w:eastAsia="Times New Roman" w:hAnsi="Arial" w:cs="Arial"/>
          <w:bCs/>
          <w:color w:val="000000"/>
          <w:kern w:val="36"/>
          <w:lang w:eastAsia="nl-NL"/>
        </w:rPr>
        <w:t xml:space="preserve"> × 56,077 = 2,4·10</w:t>
      </w:r>
      <w:r w:rsidR="0001378F">
        <w:rPr>
          <w:rFonts w:ascii="Arial" w:eastAsia="Times New Roman" w:hAnsi="Arial" w:cs="Arial"/>
          <w:bCs/>
          <w:color w:val="000000"/>
          <w:kern w:val="36"/>
          <w:vertAlign w:val="superscript"/>
          <w:lang w:eastAsia="nl-NL"/>
        </w:rPr>
        <w:t>10</w:t>
      </w:r>
      <w:r w:rsidR="0001378F">
        <w:rPr>
          <w:rFonts w:ascii="Arial" w:eastAsia="Times New Roman" w:hAnsi="Arial" w:cs="Arial"/>
          <w:bCs/>
          <w:color w:val="000000"/>
          <w:kern w:val="36"/>
          <w:lang w:eastAsia="nl-NL"/>
        </w:rPr>
        <w:t xml:space="preserve"> g </w:t>
      </w:r>
      <w:proofErr w:type="spellStart"/>
      <w:r w:rsidR="0001378F">
        <w:rPr>
          <w:rFonts w:ascii="Arial" w:eastAsia="Times New Roman" w:hAnsi="Arial" w:cs="Arial"/>
          <w:bCs/>
          <w:color w:val="000000"/>
          <w:kern w:val="36"/>
          <w:lang w:eastAsia="nl-NL"/>
        </w:rPr>
        <w:t>CaO</w:t>
      </w:r>
      <w:proofErr w:type="spellEnd"/>
      <w:r w:rsidR="0001378F">
        <w:rPr>
          <w:rFonts w:ascii="Arial" w:eastAsia="Times New Roman" w:hAnsi="Arial" w:cs="Arial"/>
          <w:bCs/>
          <w:color w:val="000000"/>
          <w:kern w:val="36"/>
          <w:lang w:eastAsia="nl-NL"/>
        </w:rPr>
        <w:t xml:space="preserve"> = 2,4·10</w:t>
      </w:r>
      <w:r w:rsidR="0001378F">
        <w:rPr>
          <w:rFonts w:ascii="Arial" w:eastAsia="Times New Roman" w:hAnsi="Arial" w:cs="Arial"/>
          <w:bCs/>
          <w:color w:val="000000"/>
          <w:kern w:val="36"/>
          <w:vertAlign w:val="superscript"/>
          <w:lang w:eastAsia="nl-NL"/>
        </w:rPr>
        <w:t>4</w:t>
      </w:r>
      <w:r w:rsidR="0001378F">
        <w:rPr>
          <w:rFonts w:ascii="Arial" w:eastAsia="Times New Roman" w:hAnsi="Arial" w:cs="Arial"/>
          <w:bCs/>
          <w:color w:val="000000"/>
          <w:kern w:val="36"/>
          <w:lang w:eastAsia="nl-NL"/>
        </w:rPr>
        <w:t xml:space="preserve"> ton </w:t>
      </w:r>
      <w:proofErr w:type="spellStart"/>
      <w:r w:rsidR="0001378F">
        <w:rPr>
          <w:rFonts w:ascii="Arial" w:eastAsia="Times New Roman" w:hAnsi="Arial" w:cs="Arial"/>
          <w:bCs/>
          <w:color w:val="000000"/>
          <w:kern w:val="36"/>
          <w:lang w:eastAsia="nl-NL"/>
        </w:rPr>
        <w:t>CaO</w:t>
      </w:r>
      <w:proofErr w:type="spellEnd"/>
      <w:r w:rsidR="0001378F">
        <w:rPr>
          <w:rFonts w:ascii="Arial" w:eastAsia="Times New Roman" w:hAnsi="Arial" w:cs="Arial"/>
          <w:bCs/>
          <w:color w:val="000000"/>
          <w:kern w:val="36"/>
          <w:lang w:eastAsia="nl-NL"/>
        </w:rPr>
        <w:t>.</w:t>
      </w:r>
    </w:p>
    <w:p w14:paraId="4B007731" w14:textId="77777777" w:rsidR="00A74DA0" w:rsidRPr="001B4009" w:rsidRDefault="0001378F" w:rsidP="00B76EC1">
      <w:pPr>
        <w:spacing w:after="0" w:line="240" w:lineRule="auto"/>
        <w:outlineLvl w:val="0"/>
        <w:rPr>
          <w:rFonts w:ascii="Arial" w:eastAsia="Times New Roman" w:hAnsi="Arial" w:cs="Arial"/>
          <w:bCs/>
          <w:color w:val="000000"/>
          <w:kern w:val="36"/>
          <w:lang w:val="en-US" w:eastAsia="nl-NL"/>
        </w:rPr>
      </w:pPr>
      <w:r w:rsidRPr="001B4009">
        <w:rPr>
          <w:rFonts w:ascii="Arial" w:eastAsia="Times New Roman" w:hAnsi="Arial" w:cs="Arial"/>
          <w:bCs/>
          <w:color w:val="000000"/>
          <w:kern w:val="36"/>
          <w:lang w:val="en-US" w:eastAsia="nl-NL"/>
        </w:rPr>
        <w:t>11</w:t>
      </w:r>
      <w:r w:rsidRPr="001B4009">
        <w:rPr>
          <w:rFonts w:ascii="Arial" w:eastAsia="Times New Roman" w:hAnsi="Arial" w:cs="Arial"/>
          <w:bCs/>
          <w:color w:val="000000"/>
          <w:kern w:val="36"/>
          <w:lang w:val="en-US" w:eastAsia="nl-NL"/>
        </w:rPr>
        <w:tab/>
        <w:t>CaCO</w:t>
      </w:r>
      <w:r w:rsidRPr="001B4009">
        <w:rPr>
          <w:rFonts w:ascii="Arial" w:eastAsia="Times New Roman" w:hAnsi="Arial" w:cs="Arial"/>
          <w:bCs/>
          <w:color w:val="000000"/>
          <w:kern w:val="36"/>
          <w:vertAlign w:val="subscript"/>
          <w:lang w:val="en-US" w:eastAsia="nl-NL"/>
        </w:rPr>
        <w:t>3</w:t>
      </w:r>
      <w:r w:rsidRPr="001B4009">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1B4009">
        <w:rPr>
          <w:rFonts w:ascii="Arial" w:eastAsia="Times New Roman" w:hAnsi="Arial" w:cs="Arial"/>
          <w:bCs/>
          <w:color w:val="000000"/>
          <w:kern w:val="36"/>
          <w:lang w:val="en-US" w:eastAsia="nl-NL"/>
        </w:rPr>
        <w:t xml:space="preserve"> </w:t>
      </w:r>
      <w:proofErr w:type="spellStart"/>
      <w:r w:rsidRPr="001B4009">
        <w:rPr>
          <w:rFonts w:ascii="Arial" w:eastAsia="Times New Roman" w:hAnsi="Arial" w:cs="Arial"/>
          <w:bCs/>
          <w:color w:val="000000"/>
          <w:kern w:val="36"/>
          <w:lang w:val="en-US" w:eastAsia="nl-NL"/>
        </w:rPr>
        <w:t>CaO</w:t>
      </w:r>
      <w:proofErr w:type="spellEnd"/>
      <w:r w:rsidRPr="001B4009">
        <w:rPr>
          <w:rFonts w:ascii="Arial" w:eastAsia="Times New Roman" w:hAnsi="Arial" w:cs="Arial"/>
          <w:bCs/>
          <w:color w:val="000000"/>
          <w:kern w:val="36"/>
          <w:lang w:val="en-US" w:eastAsia="nl-NL"/>
        </w:rPr>
        <w:t xml:space="preserve"> + CO</w:t>
      </w:r>
      <w:r w:rsidRPr="001B4009">
        <w:rPr>
          <w:rFonts w:ascii="Arial" w:eastAsia="Times New Roman" w:hAnsi="Arial" w:cs="Arial"/>
          <w:bCs/>
          <w:color w:val="000000"/>
          <w:kern w:val="36"/>
          <w:vertAlign w:val="subscript"/>
          <w:lang w:val="en-US" w:eastAsia="nl-NL"/>
        </w:rPr>
        <w:t>2</w:t>
      </w:r>
      <w:r w:rsidRPr="001B4009">
        <w:rPr>
          <w:rFonts w:ascii="Arial" w:eastAsia="Times New Roman" w:hAnsi="Arial" w:cs="Arial"/>
          <w:bCs/>
          <w:color w:val="000000"/>
          <w:kern w:val="36"/>
          <w:lang w:val="en-US" w:eastAsia="nl-NL"/>
        </w:rPr>
        <w:t>.</w:t>
      </w:r>
    </w:p>
    <w:p w14:paraId="6BE96140" w14:textId="77777777" w:rsidR="0001378F" w:rsidRPr="001B4009" w:rsidRDefault="0001378F" w:rsidP="0001378F">
      <w:pPr>
        <w:spacing w:after="0" w:line="240" w:lineRule="auto"/>
        <w:ind w:left="708" w:hanging="708"/>
        <w:outlineLvl w:val="0"/>
        <w:rPr>
          <w:rFonts w:ascii="Arial" w:eastAsia="Times New Roman" w:hAnsi="Arial" w:cs="Arial"/>
          <w:bCs/>
          <w:color w:val="000000"/>
          <w:kern w:val="36"/>
          <w:lang w:eastAsia="nl-NL"/>
        </w:rPr>
      </w:pPr>
      <w:r w:rsidRPr="0001378F">
        <w:rPr>
          <w:rFonts w:ascii="Arial" w:eastAsia="Times New Roman" w:hAnsi="Arial" w:cs="Arial"/>
          <w:bCs/>
          <w:color w:val="000000"/>
          <w:kern w:val="36"/>
          <w:lang w:val="en-US" w:eastAsia="nl-NL"/>
        </w:rPr>
        <w:t>12</w:t>
      </w:r>
      <w:r w:rsidRPr="0001378F">
        <w:rPr>
          <w:rFonts w:ascii="Arial" w:eastAsia="Times New Roman" w:hAnsi="Arial" w:cs="Arial"/>
          <w:bCs/>
          <w:color w:val="000000"/>
          <w:kern w:val="36"/>
          <w:lang w:val="en-US" w:eastAsia="nl-NL"/>
        </w:rPr>
        <w:tab/>
      </w:r>
      <w:proofErr w:type="spellStart"/>
      <w:r w:rsidRPr="0001378F">
        <w:rPr>
          <w:rFonts w:ascii="Arial" w:eastAsia="Times New Roman" w:hAnsi="Arial" w:cs="Arial"/>
          <w:bCs/>
          <w:color w:val="000000"/>
          <w:kern w:val="36"/>
          <w:lang w:val="en-US" w:eastAsia="nl-NL"/>
        </w:rPr>
        <w:t>Molverhouding</w:t>
      </w:r>
      <w:proofErr w:type="spellEnd"/>
      <w:r w:rsidRPr="0001378F">
        <w:rPr>
          <w:rFonts w:ascii="Arial" w:eastAsia="Times New Roman" w:hAnsi="Arial" w:cs="Arial"/>
          <w:bCs/>
          <w:color w:val="000000"/>
          <w:kern w:val="36"/>
          <w:lang w:val="en-US" w:eastAsia="nl-NL"/>
        </w:rPr>
        <w:t xml:space="preserve"> </w:t>
      </w:r>
      <w:proofErr w:type="spellStart"/>
      <w:r w:rsidRPr="0001378F">
        <w:rPr>
          <w:rFonts w:ascii="Arial" w:eastAsia="Times New Roman" w:hAnsi="Arial" w:cs="Arial"/>
          <w:bCs/>
          <w:color w:val="000000"/>
          <w:kern w:val="36"/>
          <w:lang w:val="en-US" w:eastAsia="nl-NL"/>
        </w:rPr>
        <w:t>CaO</w:t>
      </w:r>
      <w:proofErr w:type="spellEnd"/>
      <w:r w:rsidRPr="0001378F">
        <w:rPr>
          <w:rFonts w:ascii="Arial" w:eastAsia="Times New Roman" w:hAnsi="Arial" w:cs="Arial"/>
          <w:bCs/>
          <w:color w:val="000000"/>
          <w:kern w:val="36"/>
          <w:lang w:val="en-US" w:eastAsia="nl-NL"/>
        </w:rPr>
        <w:t xml:space="preserve"> : CO</w:t>
      </w:r>
      <w:r w:rsidRPr="0001378F">
        <w:rPr>
          <w:rFonts w:ascii="Arial" w:eastAsia="Times New Roman" w:hAnsi="Arial" w:cs="Arial"/>
          <w:bCs/>
          <w:color w:val="000000"/>
          <w:kern w:val="36"/>
          <w:vertAlign w:val="subscript"/>
          <w:lang w:val="en-US" w:eastAsia="nl-NL"/>
        </w:rPr>
        <w:t>2</w:t>
      </w:r>
      <w:r w:rsidRPr="0001378F">
        <w:rPr>
          <w:rFonts w:ascii="Arial" w:eastAsia="Times New Roman" w:hAnsi="Arial" w:cs="Arial"/>
          <w:bCs/>
          <w:color w:val="000000"/>
          <w:kern w:val="36"/>
          <w:lang w:val="en-US" w:eastAsia="nl-NL"/>
        </w:rPr>
        <w:t xml:space="preserve"> =  1 : 1. </w:t>
      </w:r>
      <w:r w:rsidRPr="001B4009">
        <w:rPr>
          <w:rFonts w:ascii="Arial" w:eastAsia="Times New Roman" w:hAnsi="Arial" w:cs="Arial"/>
          <w:bCs/>
          <w:color w:val="000000"/>
          <w:kern w:val="36"/>
          <w:lang w:eastAsia="nl-NL"/>
        </w:rPr>
        <w:t xml:space="preserve">Massaverhouding </w:t>
      </w:r>
      <w:proofErr w:type="spellStart"/>
      <w:r w:rsidRPr="001B4009">
        <w:rPr>
          <w:rFonts w:ascii="Arial" w:eastAsia="Times New Roman" w:hAnsi="Arial" w:cs="Arial"/>
          <w:bCs/>
          <w:color w:val="000000"/>
          <w:kern w:val="36"/>
          <w:lang w:eastAsia="nl-NL"/>
        </w:rPr>
        <w:t>CaO</w:t>
      </w:r>
      <w:proofErr w:type="spellEnd"/>
      <w:r w:rsidRPr="001B4009">
        <w:rPr>
          <w:rFonts w:ascii="Arial" w:eastAsia="Times New Roman" w:hAnsi="Arial" w:cs="Arial"/>
          <w:bCs/>
          <w:color w:val="000000"/>
          <w:kern w:val="36"/>
          <w:lang w:eastAsia="nl-NL"/>
        </w:rPr>
        <w:t xml:space="preserve"> : CO</w:t>
      </w:r>
      <w:r w:rsidRPr="001B4009">
        <w:rPr>
          <w:rFonts w:ascii="Arial" w:eastAsia="Times New Roman" w:hAnsi="Arial" w:cs="Arial"/>
          <w:bCs/>
          <w:color w:val="000000"/>
          <w:kern w:val="36"/>
          <w:vertAlign w:val="subscript"/>
          <w:lang w:eastAsia="nl-NL"/>
        </w:rPr>
        <w:t>2</w:t>
      </w:r>
      <w:r w:rsidRPr="001B4009">
        <w:rPr>
          <w:rFonts w:ascii="Arial" w:eastAsia="Times New Roman" w:hAnsi="Arial" w:cs="Arial"/>
          <w:bCs/>
          <w:color w:val="000000"/>
          <w:kern w:val="36"/>
          <w:lang w:eastAsia="nl-NL"/>
        </w:rPr>
        <w:t xml:space="preserve"> = 56,077 : 44,010 = 1,00 : 0,785.</w:t>
      </w:r>
    </w:p>
    <w:p w14:paraId="7344B4E8" w14:textId="77777777" w:rsidR="0001378F" w:rsidRDefault="0001378F" w:rsidP="0001378F">
      <w:pPr>
        <w:spacing w:after="0" w:line="240" w:lineRule="auto"/>
        <w:ind w:left="708" w:hanging="708"/>
        <w:outlineLvl w:val="0"/>
        <w:rPr>
          <w:rFonts w:ascii="Arial" w:eastAsia="Times New Roman" w:hAnsi="Arial" w:cs="Arial"/>
          <w:bCs/>
          <w:color w:val="000000"/>
          <w:kern w:val="36"/>
          <w:lang w:eastAsia="nl-NL"/>
        </w:rPr>
      </w:pPr>
      <w:r w:rsidRPr="0001378F">
        <w:rPr>
          <w:rFonts w:ascii="Arial" w:eastAsia="Times New Roman" w:hAnsi="Arial" w:cs="Arial"/>
          <w:bCs/>
          <w:color w:val="000000"/>
          <w:kern w:val="36"/>
          <w:lang w:eastAsia="nl-NL"/>
        </w:rPr>
        <w:t>13</w:t>
      </w:r>
      <w:r w:rsidRPr="0001378F">
        <w:rPr>
          <w:rFonts w:ascii="Arial" w:eastAsia="Times New Roman" w:hAnsi="Arial" w:cs="Arial"/>
          <w:bCs/>
          <w:color w:val="000000"/>
          <w:kern w:val="36"/>
          <w:lang w:eastAsia="nl-NL"/>
        </w:rPr>
        <w:tab/>
        <w:t>Voor ontleding van calciumcarbonaat i</w:t>
      </w:r>
      <w:r>
        <w:rPr>
          <w:rFonts w:ascii="Arial" w:eastAsia="Times New Roman" w:hAnsi="Arial" w:cs="Arial"/>
          <w:bCs/>
          <w:color w:val="000000"/>
          <w:kern w:val="36"/>
          <w:lang w:eastAsia="nl-NL"/>
        </w:rPr>
        <w:t>s energie nodig die je verkrijgt door verbranding van bijvoorbeeld aardgas waarbij koolstofdioxide vrijkomt.</w:t>
      </w:r>
    </w:p>
    <w:p w14:paraId="2DDD0E69" w14:textId="142ACDA0" w:rsidR="00CF09CA" w:rsidRDefault="0001378F"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Voor transport van België naar de fabriek in Nederland worden vrachtwagens ingezet die door verbranding van dieselbrandstof ook koolstofdioxide uitstoten.</w:t>
      </w:r>
    </w:p>
    <w:p w14:paraId="491F3A15" w14:textId="4E0411FE" w:rsidR="00B941C6" w:rsidRDefault="00B941C6" w:rsidP="0001378F">
      <w:pPr>
        <w:spacing w:after="0" w:line="240" w:lineRule="auto"/>
        <w:ind w:left="708" w:hanging="708"/>
        <w:outlineLvl w:val="0"/>
        <w:rPr>
          <w:rFonts w:ascii="Arial" w:eastAsia="Times New Roman" w:hAnsi="Arial" w:cs="Arial"/>
          <w:bCs/>
          <w:color w:val="000000"/>
          <w:kern w:val="36"/>
          <w:lang w:eastAsia="nl-NL"/>
        </w:rPr>
      </w:pPr>
    </w:p>
    <w:p w14:paraId="4A6B502B" w14:textId="552338CA" w:rsidR="00833949" w:rsidRDefault="00833949" w:rsidP="00833949">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5350E6">
        <w:rPr>
          <w:rFonts w:ascii="Arial" w:eastAsia="Times New Roman" w:hAnsi="Arial" w:cs="Arial"/>
          <w:bCs/>
          <w:i/>
          <w:color w:val="000000"/>
          <w:kern w:val="36"/>
          <w:lang w:eastAsia="nl-NL"/>
        </w:rPr>
        <w:t xml:space="preserve"> 2</w:t>
      </w:r>
      <w:r>
        <w:rPr>
          <w:rFonts w:ascii="Arial" w:eastAsia="Times New Roman" w:hAnsi="Arial" w:cs="Arial"/>
          <w:bCs/>
          <w:i/>
          <w:color w:val="000000"/>
          <w:kern w:val="36"/>
          <w:lang w:eastAsia="nl-NL"/>
        </w:rPr>
        <w:t xml:space="preserve"> Afgifte aan bodem en opname door gewas werken continu</w:t>
      </w:r>
    </w:p>
    <w:p w14:paraId="11EF50F9"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t xml:space="preserve">1 </w:t>
      </w:r>
      <w:r w:rsidRPr="00576AA7">
        <w:rPr>
          <w:rFonts w:ascii="Arial" w:eastAsia="Times New Roman" w:hAnsi="Arial" w:cs="Arial"/>
          <w:bCs/>
          <w:color w:val="000000"/>
          <w:kern w:val="36"/>
          <w:lang w:eastAsia="nl-NL"/>
        </w:rPr>
        <w:tab/>
        <w:t>De vier zouten zijn: a</w:t>
      </w:r>
      <w:r>
        <w:rPr>
          <w:rFonts w:ascii="Arial" w:eastAsia="Times New Roman" w:hAnsi="Arial" w:cs="Arial"/>
          <w:bCs/>
          <w:color w:val="000000"/>
          <w:kern w:val="36"/>
          <w:lang w:eastAsia="nl-NL"/>
        </w:rPr>
        <w:t>mmoniumnitraat,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ammoniumsulfaat,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SO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 xml:space="preserve">, magnesiumoxide, </w:t>
      </w:r>
      <w:proofErr w:type="spellStart"/>
      <w:r>
        <w:rPr>
          <w:rFonts w:ascii="Arial" w:eastAsia="Times New Roman" w:hAnsi="Arial" w:cs="Arial"/>
          <w:bCs/>
          <w:color w:val="000000"/>
          <w:kern w:val="36"/>
          <w:lang w:eastAsia="nl-NL"/>
        </w:rPr>
        <w:t>MgO</w:t>
      </w:r>
      <w:proofErr w:type="spellEnd"/>
      <w:r>
        <w:rPr>
          <w:rFonts w:ascii="Arial" w:eastAsia="Times New Roman" w:hAnsi="Arial" w:cs="Arial"/>
          <w:bCs/>
          <w:color w:val="000000"/>
          <w:kern w:val="36"/>
          <w:lang w:eastAsia="nl-NL"/>
        </w:rPr>
        <w:t xml:space="preserve">, calciumoxide, </w:t>
      </w:r>
      <w:proofErr w:type="spellStart"/>
      <w:r>
        <w:rPr>
          <w:rFonts w:ascii="Arial" w:eastAsia="Times New Roman" w:hAnsi="Arial" w:cs="Arial"/>
          <w:bCs/>
          <w:color w:val="000000"/>
          <w:kern w:val="36"/>
          <w:lang w:eastAsia="nl-NL"/>
        </w:rPr>
        <w:t>CaO</w:t>
      </w:r>
      <w:proofErr w:type="spellEnd"/>
      <w:r>
        <w:rPr>
          <w:rFonts w:ascii="Arial" w:eastAsia="Times New Roman" w:hAnsi="Arial" w:cs="Arial"/>
          <w:bCs/>
          <w:color w:val="000000"/>
          <w:kern w:val="36"/>
          <w:lang w:eastAsia="nl-NL"/>
        </w:rPr>
        <w:t>.</w:t>
      </w:r>
    </w:p>
    <w:p w14:paraId="250221A6"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p>
    <w:p w14:paraId="5DD191D4" w14:textId="77777777" w:rsidR="00833949" w:rsidRPr="00576AA7"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noProof/>
          <w:color w:val="000000"/>
          <w:kern w:val="36"/>
          <w:lang w:eastAsia="nl-NL"/>
        </w:rPr>
        <w:drawing>
          <wp:inline distT="0" distB="0" distL="0" distR="0" wp14:anchorId="7C31CB02" wp14:editId="1D460B7B">
            <wp:extent cx="1009650" cy="482005"/>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reum.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31460" cy="492417"/>
                    </a:xfrm>
                    <a:prstGeom prst="rect">
                      <a:avLst/>
                    </a:prstGeom>
                  </pic:spPr>
                </pic:pic>
              </a:graphicData>
            </a:graphic>
          </wp:inline>
        </w:drawing>
      </w:r>
    </w:p>
    <w:p w14:paraId="4BD45884"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576AA7">
        <w:rPr>
          <w:rFonts w:ascii="Arial" w:eastAsia="Times New Roman" w:hAnsi="Arial" w:cs="Arial"/>
          <w:bCs/>
          <w:color w:val="000000"/>
          <w:kern w:val="36"/>
          <w:lang w:eastAsia="nl-NL"/>
        </w:rPr>
        <w:lastRenderedPageBreak/>
        <w:t>3</w:t>
      </w:r>
      <w:r w:rsidRPr="00576AA7">
        <w:rPr>
          <w:rFonts w:ascii="Arial" w:eastAsia="Times New Roman" w:hAnsi="Arial" w:cs="Arial"/>
          <w:bCs/>
          <w:color w:val="000000"/>
          <w:kern w:val="36"/>
          <w:lang w:eastAsia="nl-NL"/>
        </w:rPr>
        <w:tab/>
        <w:t>Moleculen ureum bevatten NH-g</w:t>
      </w:r>
      <w:r>
        <w:rPr>
          <w:rFonts w:ascii="Arial" w:eastAsia="Times New Roman" w:hAnsi="Arial" w:cs="Arial"/>
          <w:bCs/>
          <w:color w:val="000000"/>
          <w:kern w:val="36"/>
          <w:lang w:eastAsia="nl-NL"/>
        </w:rPr>
        <w:t>roepen die met watermoleculen waterstofbruggen kunnen vromen.</w:t>
      </w:r>
    </w:p>
    <w:p w14:paraId="2C54AC60"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De kunstmest bevat 14% ammoniumstikstof, 8% nitraatstikstof en 8% amidestikstof.</w:t>
      </w:r>
    </w:p>
    <w:p w14:paraId="4765B258"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Per 100 g dan 14 g N in de vorm van ammoniumionen,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8 g N in de vorm van nitraationen,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en 8 g N in de vorm van ureum. 14 g N in de vorm van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 14/14,01 = 1,0 mol N, dus ook 1,0 mol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w:t>
      </w:r>
    </w:p>
    <w:p w14:paraId="2377C126"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Pr="00E30AA0">
        <w:rPr>
          <w:rFonts w:ascii="Arial" w:eastAsia="Times New Roman" w:hAnsi="Arial" w:cs="Arial"/>
          <w:bCs/>
          <w:color w:val="000000"/>
          <w:kern w:val="36"/>
          <w:lang w:eastAsia="nl-NL"/>
        </w:rPr>
        <w:t>8 g N in de vorm</w:t>
      </w:r>
      <w:r>
        <w:rPr>
          <w:rFonts w:ascii="Arial" w:eastAsia="Times New Roman" w:hAnsi="Arial" w:cs="Arial"/>
          <w:bCs/>
          <w:color w:val="000000"/>
          <w:kern w:val="36"/>
          <w:lang w:eastAsia="nl-NL"/>
        </w:rPr>
        <w:t xml:space="preserve"> van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 xml:space="preserve"> = 8/14,01 = 0,57 mol N, dus ook 0,57 mol 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lang w:eastAsia="nl-NL"/>
        </w:rPr>
        <w:t>.</w:t>
      </w:r>
    </w:p>
    <w:p w14:paraId="443986DA"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0,57 mol nitraationen betekent ook 0,57 mol ammoniumionen en dus 0,57 mol ammoniumnitraat = 0,57 × 80,043 = 46 g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NO</w:t>
      </w:r>
      <w:r>
        <w:rPr>
          <w:rFonts w:ascii="Arial" w:eastAsia="Times New Roman" w:hAnsi="Arial" w:cs="Arial"/>
          <w:bCs/>
          <w:color w:val="000000"/>
          <w:kern w:val="36"/>
          <w:vertAlign w:val="subscript"/>
          <w:lang w:eastAsia="nl-NL"/>
        </w:rPr>
        <w:t>3</w:t>
      </w:r>
      <w:r>
        <w:rPr>
          <w:rFonts w:ascii="Arial" w:eastAsia="Times New Roman" w:hAnsi="Arial" w:cs="Arial"/>
          <w:bCs/>
          <w:color w:val="000000"/>
          <w:kern w:val="36"/>
          <w:lang w:eastAsia="nl-NL"/>
        </w:rPr>
        <w:t xml:space="preserve">. </w:t>
      </w:r>
    </w:p>
    <w:p w14:paraId="6DF72DF0" w14:textId="77777777" w:rsidR="00833949" w:rsidRPr="00C00874" w:rsidRDefault="00833949" w:rsidP="00833949">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Dus er blijft over 1,0 </w:t>
      </w:r>
      <w:r>
        <w:rPr>
          <w:rFonts w:ascii="Arial" w:eastAsia="Times New Roman" w:hAnsi="Arial" w:cs="Arial"/>
          <w:bCs/>
          <w:color w:val="000000"/>
          <w:kern w:val="36"/>
          <w:lang w:eastAsia="nl-NL"/>
        </w:rPr>
        <w:sym w:font="Symbol" w:char="F02D"/>
      </w:r>
      <w:r>
        <w:rPr>
          <w:rFonts w:ascii="Arial" w:eastAsia="Times New Roman" w:hAnsi="Arial" w:cs="Arial"/>
          <w:bCs/>
          <w:color w:val="000000"/>
          <w:kern w:val="36"/>
          <w:lang w:eastAsia="nl-NL"/>
        </w:rPr>
        <w:t xml:space="preserve"> 0,57 = 0,43 mol ammoniumionen, dus 0,43/2 = 0,22 mol ammoniumsulfaat. Dat is dan 0,22 × 132,14 = 29 g (NH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SO</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p>
    <w:p w14:paraId="3EAA3ABC"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sidRPr="00E30AA0">
        <w:rPr>
          <w:rFonts w:ascii="Arial" w:eastAsia="Times New Roman" w:hAnsi="Arial" w:cs="Arial"/>
          <w:bCs/>
          <w:color w:val="000000"/>
          <w:kern w:val="36"/>
          <w:lang w:eastAsia="nl-NL"/>
        </w:rPr>
        <w:t>8 g N in de vorm</w:t>
      </w:r>
      <w:r>
        <w:rPr>
          <w:rFonts w:ascii="Arial" w:eastAsia="Times New Roman" w:hAnsi="Arial" w:cs="Arial"/>
          <w:bCs/>
          <w:color w:val="000000"/>
          <w:kern w:val="36"/>
          <w:lang w:eastAsia="nl-NL"/>
        </w:rPr>
        <w:t xml:space="preserve"> van ureum = 8/14,01 = 0,57 mol N, dus 0,57/2 = 0,29 mol ureum. En is dan 0,29 × 60,06 = 17 g ureum.</w:t>
      </w:r>
    </w:p>
    <w:p w14:paraId="239C2387"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C00874">
        <w:rPr>
          <w:rFonts w:ascii="Arial" w:eastAsia="Times New Roman" w:hAnsi="Arial" w:cs="Arial"/>
          <w:bCs/>
          <w:color w:val="000000"/>
          <w:kern w:val="36"/>
          <w:lang w:eastAsia="nl-NL"/>
        </w:rPr>
        <w:t>5</w:t>
      </w:r>
      <w:r w:rsidRPr="00C00874">
        <w:rPr>
          <w:rFonts w:ascii="Arial" w:eastAsia="Times New Roman" w:hAnsi="Arial" w:cs="Arial"/>
          <w:bCs/>
          <w:color w:val="000000"/>
          <w:kern w:val="36"/>
          <w:lang w:eastAsia="nl-NL"/>
        </w:rPr>
        <w:tab/>
        <w:t>Beide zouten bevatten ammoniumionen. A</w:t>
      </w:r>
      <w:r>
        <w:rPr>
          <w:rFonts w:ascii="Arial" w:eastAsia="Times New Roman" w:hAnsi="Arial" w:cs="Arial"/>
          <w:bCs/>
          <w:color w:val="000000"/>
          <w:kern w:val="36"/>
          <w:lang w:eastAsia="nl-NL"/>
        </w:rPr>
        <w:t>mmoniumionen zijn zwakke zuren (die in de bodem omgezet worden in salpeterzuur, dus een sterk zuur).</w:t>
      </w:r>
    </w:p>
    <w:p w14:paraId="380BB4BB" w14:textId="77777777" w:rsidR="00833949" w:rsidRDefault="00833949" w:rsidP="00833949">
      <w:pPr>
        <w:spacing w:after="0" w:line="240" w:lineRule="auto"/>
        <w:ind w:left="708" w:hanging="708"/>
        <w:outlineLvl w:val="0"/>
        <w:rPr>
          <w:rFonts w:ascii="Arial" w:eastAsia="Times New Roman" w:hAnsi="Arial" w:cs="Arial"/>
          <w:bCs/>
          <w:color w:val="000000"/>
          <w:kern w:val="36"/>
          <w:lang w:val="en-US" w:eastAsia="nl-NL"/>
        </w:rPr>
      </w:pPr>
      <w:r w:rsidRPr="00C00874">
        <w:rPr>
          <w:rFonts w:ascii="Arial" w:eastAsia="Times New Roman" w:hAnsi="Arial" w:cs="Arial"/>
          <w:bCs/>
          <w:color w:val="000000"/>
          <w:kern w:val="36"/>
          <w:lang w:val="en-US" w:eastAsia="nl-NL"/>
        </w:rPr>
        <w:t>6</w:t>
      </w:r>
      <w:r w:rsidRPr="00C00874">
        <w:rPr>
          <w:rFonts w:ascii="Arial" w:eastAsia="Times New Roman" w:hAnsi="Arial" w:cs="Arial"/>
          <w:bCs/>
          <w:color w:val="000000"/>
          <w:kern w:val="36"/>
          <w:lang w:val="en-US" w:eastAsia="nl-NL"/>
        </w:rPr>
        <w:tab/>
      </w:r>
      <w:proofErr w:type="spellStart"/>
      <w:r w:rsidRPr="00C00874">
        <w:rPr>
          <w:rFonts w:ascii="Arial" w:eastAsia="Times New Roman" w:hAnsi="Arial" w:cs="Arial"/>
          <w:bCs/>
          <w:color w:val="000000"/>
          <w:kern w:val="36"/>
          <w:lang w:val="en-US" w:eastAsia="nl-NL"/>
        </w:rPr>
        <w:t>CaO</w:t>
      </w:r>
      <w:proofErr w:type="spellEnd"/>
      <w:r w:rsidRPr="00C00874">
        <w:rPr>
          <w:rFonts w:ascii="Arial" w:eastAsia="Times New Roman" w:hAnsi="Arial" w:cs="Arial"/>
          <w:bCs/>
          <w:color w:val="000000"/>
          <w:kern w:val="36"/>
          <w:lang w:val="en-US" w:eastAsia="nl-NL"/>
        </w:rPr>
        <w:t xml:space="preserve"> + 2 NH</w:t>
      </w:r>
      <w:r w:rsidRPr="00C00874">
        <w:rPr>
          <w:rFonts w:ascii="Arial" w:eastAsia="Times New Roman" w:hAnsi="Arial" w:cs="Arial"/>
          <w:bCs/>
          <w:color w:val="000000"/>
          <w:kern w:val="36"/>
          <w:vertAlign w:val="subscript"/>
          <w:lang w:val="en-US" w:eastAsia="nl-NL"/>
        </w:rPr>
        <w:t>4</w:t>
      </w:r>
      <w:r w:rsidRPr="00C00874">
        <w:rPr>
          <w:rFonts w:ascii="Arial" w:eastAsia="Times New Roman" w:hAnsi="Arial" w:cs="Arial"/>
          <w:bCs/>
          <w:color w:val="000000"/>
          <w:kern w:val="36"/>
          <w:vertAlign w:val="superscript"/>
          <w:lang w:val="en-US" w:eastAsia="nl-NL"/>
        </w:rPr>
        <w:t>+</w:t>
      </w:r>
      <w:r w:rsidRPr="00C00874">
        <w:rPr>
          <w:rFonts w:ascii="Arial" w:eastAsia="Times New Roman" w:hAnsi="Arial" w:cs="Arial"/>
          <w:bCs/>
          <w:color w:val="000000"/>
          <w:kern w:val="36"/>
          <w:lang w:val="en-US" w:eastAsia="nl-NL"/>
        </w:rPr>
        <w:t xml:space="preserve"> </w:t>
      </w:r>
      <w:r w:rsidRPr="00570AFA">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570AFA">
        <w:rPr>
          <w:rFonts w:ascii="Arial" w:eastAsia="Times New Roman" w:hAnsi="Arial" w:cs="Arial"/>
          <w:bCs/>
          <w:color w:val="000000"/>
          <w:kern w:val="36"/>
          <w:lang w:val="en-US" w:eastAsia="nl-NL"/>
        </w:rPr>
        <w:t xml:space="preserve"> </w:t>
      </w:r>
      <w:bookmarkStart w:id="5" w:name="_Hlk25054623"/>
      <w:r>
        <w:rPr>
          <w:rFonts w:ascii="Arial" w:eastAsia="Times New Roman" w:hAnsi="Arial" w:cs="Arial"/>
          <w:bCs/>
          <w:color w:val="000000"/>
          <w:kern w:val="36"/>
          <w:lang w:val="en-US" w:eastAsia="nl-NL"/>
        </w:rPr>
        <w:t xml:space="preserve"> Ca</w:t>
      </w:r>
      <w:r>
        <w:rPr>
          <w:rFonts w:ascii="Arial" w:eastAsia="Times New Roman" w:hAnsi="Arial" w:cs="Arial"/>
          <w:bCs/>
          <w:color w:val="000000"/>
          <w:kern w:val="36"/>
          <w:vertAlign w:val="superscript"/>
          <w:lang w:val="en-US" w:eastAsia="nl-NL"/>
        </w:rPr>
        <w:t>2+</w:t>
      </w:r>
      <w:r>
        <w:rPr>
          <w:rFonts w:ascii="Arial" w:eastAsia="Times New Roman" w:hAnsi="Arial" w:cs="Arial"/>
          <w:bCs/>
          <w:color w:val="000000"/>
          <w:kern w:val="36"/>
          <w:lang w:val="en-US" w:eastAsia="nl-NL"/>
        </w:rPr>
        <w:t xml:space="preserve"> + 2 NH</w:t>
      </w:r>
      <w:r>
        <w:rPr>
          <w:rFonts w:ascii="Arial" w:eastAsia="Times New Roman" w:hAnsi="Arial" w:cs="Arial"/>
          <w:bCs/>
          <w:color w:val="000000"/>
          <w:kern w:val="36"/>
          <w:vertAlign w:val="subscript"/>
          <w:lang w:val="en-US" w:eastAsia="nl-NL"/>
        </w:rPr>
        <w:t>3</w:t>
      </w:r>
      <w:r>
        <w:rPr>
          <w:rFonts w:ascii="Arial" w:eastAsia="Times New Roman" w:hAnsi="Arial" w:cs="Arial"/>
          <w:bCs/>
          <w:color w:val="000000"/>
          <w:kern w:val="36"/>
          <w:lang w:val="en-US" w:eastAsia="nl-NL"/>
        </w:rPr>
        <w:t xml:space="preserve"> + H</w:t>
      </w:r>
      <w:r>
        <w:rPr>
          <w:rFonts w:ascii="Arial" w:eastAsia="Times New Roman" w:hAnsi="Arial" w:cs="Arial"/>
          <w:bCs/>
          <w:color w:val="000000"/>
          <w:kern w:val="36"/>
          <w:vertAlign w:val="subscript"/>
          <w:lang w:val="en-US" w:eastAsia="nl-NL"/>
        </w:rPr>
        <w:t>2</w:t>
      </w:r>
      <w:bookmarkEnd w:id="5"/>
      <w:r>
        <w:rPr>
          <w:rFonts w:ascii="Arial" w:eastAsia="Times New Roman" w:hAnsi="Arial" w:cs="Arial"/>
          <w:bCs/>
          <w:color w:val="000000"/>
          <w:kern w:val="36"/>
          <w:lang w:val="en-US" w:eastAsia="nl-NL"/>
        </w:rPr>
        <w:t>O.</w:t>
      </w:r>
    </w:p>
    <w:p w14:paraId="342136BC" w14:textId="77777777" w:rsidR="00833949" w:rsidRDefault="00833949" w:rsidP="00833949">
      <w:pPr>
        <w:spacing w:after="0" w:line="240" w:lineRule="auto"/>
        <w:ind w:left="708" w:hanging="708"/>
        <w:outlineLvl w:val="0"/>
        <w:rPr>
          <w:rFonts w:ascii="Arial" w:eastAsia="Times New Roman" w:hAnsi="Arial" w:cs="Arial"/>
          <w:bCs/>
          <w:color w:val="000000"/>
          <w:kern w:val="36"/>
          <w:lang w:eastAsia="nl-NL"/>
        </w:rPr>
      </w:pPr>
      <w:r w:rsidRPr="00C00874">
        <w:rPr>
          <w:rFonts w:ascii="Arial" w:eastAsia="Times New Roman" w:hAnsi="Arial" w:cs="Arial"/>
          <w:bCs/>
          <w:color w:val="000000"/>
          <w:kern w:val="36"/>
          <w:lang w:eastAsia="nl-NL"/>
        </w:rPr>
        <w:t>7</w:t>
      </w:r>
      <w:r w:rsidRPr="00C00874">
        <w:rPr>
          <w:rFonts w:ascii="Arial" w:eastAsia="Times New Roman" w:hAnsi="Arial" w:cs="Arial"/>
          <w:bCs/>
          <w:color w:val="000000"/>
          <w:kern w:val="36"/>
          <w:lang w:eastAsia="nl-NL"/>
        </w:rPr>
        <w:tab/>
        <w:t>Fosfaationen zitten in de b</w:t>
      </w:r>
      <w:r>
        <w:rPr>
          <w:rFonts w:ascii="Arial" w:eastAsia="Times New Roman" w:hAnsi="Arial" w:cs="Arial"/>
          <w:bCs/>
          <w:color w:val="000000"/>
          <w:kern w:val="36"/>
          <w:lang w:eastAsia="nl-NL"/>
        </w:rPr>
        <w:t>odem vaak als vast zout opgeslagen. In een zure omgeving wordt fosfaat omgezet in fosforzuur dat goed oplosbaar is in het vocht in de bodem.</w:t>
      </w:r>
    </w:p>
    <w:p w14:paraId="793DAB1A" w14:textId="2BB686D0" w:rsidR="00833949" w:rsidRPr="00672B25" w:rsidRDefault="00833949" w:rsidP="00833949">
      <w:pPr>
        <w:spacing w:after="0" w:line="240" w:lineRule="auto"/>
        <w:ind w:left="708" w:hanging="708"/>
        <w:outlineLvl w:val="0"/>
        <w:rPr>
          <w:rFonts w:ascii="Arial" w:eastAsia="Times New Roman" w:hAnsi="Arial" w:cs="Arial"/>
          <w:bCs/>
          <w:color w:val="000000"/>
          <w:kern w:val="36"/>
          <w:lang w:eastAsia="nl-NL"/>
        </w:rPr>
      </w:pPr>
      <w:r w:rsidRPr="00672B25">
        <w:rPr>
          <w:rFonts w:ascii="Arial" w:eastAsia="Times New Roman" w:hAnsi="Arial" w:cs="Arial"/>
          <w:bCs/>
          <w:color w:val="000000"/>
          <w:kern w:val="36"/>
          <w:lang w:eastAsia="nl-NL"/>
        </w:rPr>
        <w:t>8</w:t>
      </w:r>
      <w:r w:rsidRPr="00672B25">
        <w:rPr>
          <w:rFonts w:ascii="Arial" w:eastAsia="Times New Roman" w:hAnsi="Arial" w:cs="Arial"/>
          <w:bCs/>
          <w:color w:val="000000"/>
          <w:kern w:val="36"/>
          <w:lang w:eastAsia="nl-NL"/>
        </w:rPr>
        <w:tab/>
        <w:t>NH</w:t>
      </w:r>
      <w:r w:rsidRPr="00672B25">
        <w:rPr>
          <w:rFonts w:ascii="Arial" w:eastAsia="Times New Roman" w:hAnsi="Arial" w:cs="Arial"/>
          <w:bCs/>
          <w:color w:val="000000"/>
          <w:kern w:val="36"/>
          <w:vertAlign w:val="subscript"/>
          <w:lang w:eastAsia="nl-NL"/>
        </w:rPr>
        <w:t>4</w:t>
      </w:r>
      <w:r w:rsidRPr="00672B25">
        <w:rPr>
          <w:rFonts w:ascii="Arial" w:eastAsia="Times New Roman" w:hAnsi="Arial" w:cs="Arial"/>
          <w:bCs/>
          <w:color w:val="000000"/>
          <w:kern w:val="36"/>
          <w:vertAlign w:val="superscript"/>
          <w:lang w:eastAsia="nl-NL"/>
        </w:rPr>
        <w:t>+</w:t>
      </w:r>
      <w:r w:rsidRPr="00672B25">
        <w:rPr>
          <w:rFonts w:ascii="Arial" w:eastAsia="Times New Roman" w:hAnsi="Arial" w:cs="Arial"/>
          <w:bCs/>
          <w:color w:val="000000"/>
          <w:kern w:val="36"/>
          <w:lang w:eastAsia="nl-NL"/>
        </w:rPr>
        <w:t xml:space="preserve"> + 3 H</w:t>
      </w:r>
      <w:r w:rsidRPr="00672B25">
        <w:rPr>
          <w:rFonts w:ascii="Arial" w:eastAsia="Times New Roman" w:hAnsi="Arial" w:cs="Arial"/>
          <w:bCs/>
          <w:color w:val="000000"/>
          <w:kern w:val="36"/>
          <w:vertAlign w:val="subscript"/>
          <w:lang w:eastAsia="nl-NL"/>
        </w:rPr>
        <w:t>2</w:t>
      </w:r>
      <w:r w:rsidRPr="00672B25">
        <w:rPr>
          <w:rFonts w:ascii="Arial" w:eastAsia="Times New Roman" w:hAnsi="Arial" w:cs="Arial"/>
          <w:bCs/>
          <w:color w:val="000000"/>
          <w:kern w:val="36"/>
          <w:lang w:eastAsia="nl-NL"/>
        </w:rPr>
        <w:t xml:space="preserve">O </w:t>
      </w:r>
      <w:r>
        <w:rPr>
          <w:rFonts w:ascii="Arial" w:eastAsia="Times New Roman" w:hAnsi="Arial" w:cs="Arial"/>
          <w:bCs/>
          <w:color w:val="000000"/>
          <w:kern w:val="36"/>
          <w:lang w:val="en-US" w:eastAsia="nl-NL"/>
        </w:rPr>
        <w:sym w:font="Symbol" w:char="F0AE"/>
      </w:r>
      <w:r w:rsidRPr="00672B25">
        <w:rPr>
          <w:rFonts w:ascii="Arial" w:eastAsia="Times New Roman" w:hAnsi="Arial" w:cs="Arial"/>
          <w:bCs/>
          <w:color w:val="000000"/>
          <w:kern w:val="36"/>
          <w:lang w:eastAsia="nl-NL"/>
        </w:rPr>
        <w:t xml:space="preserve"> NO</w:t>
      </w:r>
      <w:r w:rsidRPr="00672B25">
        <w:rPr>
          <w:rFonts w:ascii="Arial" w:eastAsia="Times New Roman" w:hAnsi="Arial" w:cs="Arial"/>
          <w:bCs/>
          <w:color w:val="000000"/>
          <w:kern w:val="36"/>
          <w:vertAlign w:val="subscript"/>
          <w:lang w:eastAsia="nl-NL"/>
        </w:rPr>
        <w:t>3</w:t>
      </w:r>
      <w:r>
        <w:rPr>
          <w:rFonts w:ascii="Arial" w:eastAsia="Times New Roman" w:hAnsi="Arial" w:cs="Arial"/>
          <w:bCs/>
          <w:color w:val="000000"/>
          <w:kern w:val="36"/>
          <w:vertAlign w:val="superscript"/>
          <w:lang w:eastAsia="nl-NL"/>
        </w:rPr>
        <w:sym w:font="Symbol" w:char="F02D"/>
      </w:r>
      <w:r w:rsidRPr="00672B25">
        <w:rPr>
          <w:rFonts w:ascii="Arial" w:eastAsia="Times New Roman" w:hAnsi="Arial" w:cs="Arial"/>
          <w:bCs/>
          <w:color w:val="000000"/>
          <w:kern w:val="36"/>
          <w:lang w:eastAsia="nl-NL"/>
        </w:rPr>
        <w:t xml:space="preserve"> + 10 H</w:t>
      </w:r>
      <w:r w:rsidRPr="00672B25">
        <w:rPr>
          <w:rFonts w:ascii="Arial" w:eastAsia="Times New Roman" w:hAnsi="Arial" w:cs="Arial"/>
          <w:bCs/>
          <w:color w:val="000000"/>
          <w:kern w:val="36"/>
          <w:vertAlign w:val="superscript"/>
          <w:lang w:eastAsia="nl-NL"/>
        </w:rPr>
        <w:t>+</w:t>
      </w:r>
      <w:r w:rsidRPr="00672B25">
        <w:rPr>
          <w:rFonts w:ascii="Arial" w:eastAsia="Times New Roman" w:hAnsi="Arial" w:cs="Arial"/>
          <w:bCs/>
          <w:color w:val="000000"/>
          <w:kern w:val="36"/>
          <w:lang w:eastAsia="nl-NL"/>
        </w:rPr>
        <w:t xml:space="preserve"> + 8 e</w:t>
      </w:r>
      <w:r>
        <w:rPr>
          <w:rFonts w:ascii="Arial" w:eastAsia="Times New Roman" w:hAnsi="Arial" w:cs="Arial"/>
          <w:bCs/>
          <w:color w:val="000000"/>
          <w:kern w:val="36"/>
          <w:vertAlign w:val="superscript"/>
          <w:lang w:eastAsia="nl-NL"/>
        </w:rPr>
        <w:sym w:font="Symbol" w:char="F02D"/>
      </w:r>
      <w:r w:rsidRPr="00672B25">
        <w:rPr>
          <w:rFonts w:ascii="Arial" w:eastAsia="Times New Roman" w:hAnsi="Arial" w:cs="Arial"/>
          <w:bCs/>
          <w:color w:val="000000"/>
          <w:kern w:val="36"/>
          <w:lang w:eastAsia="nl-NL"/>
        </w:rPr>
        <w:t xml:space="preserve">. </w:t>
      </w:r>
    </w:p>
    <w:p w14:paraId="6545F29D" w14:textId="192A4EFE" w:rsidR="00FE6DF7" w:rsidRPr="00FE6DF7" w:rsidRDefault="00833949" w:rsidP="00833949">
      <w:pPr>
        <w:spacing w:after="0" w:line="240" w:lineRule="auto"/>
        <w:ind w:left="708" w:hanging="708"/>
        <w:outlineLvl w:val="0"/>
        <w:rPr>
          <w:rFonts w:ascii="Arial" w:eastAsia="Times New Roman" w:hAnsi="Arial" w:cs="Arial"/>
          <w:bCs/>
          <w:color w:val="000000"/>
          <w:kern w:val="36"/>
          <w:lang w:eastAsia="nl-NL"/>
        </w:rPr>
      </w:pPr>
      <w:r w:rsidRPr="00FE6DF7">
        <w:rPr>
          <w:rFonts w:ascii="Arial" w:eastAsia="Times New Roman" w:hAnsi="Arial" w:cs="Arial"/>
          <w:bCs/>
          <w:color w:val="000000"/>
          <w:kern w:val="36"/>
          <w:lang w:eastAsia="nl-NL"/>
        </w:rPr>
        <w:t>9</w:t>
      </w:r>
      <w:r w:rsidR="00FE6DF7" w:rsidRPr="00FE6DF7">
        <w:rPr>
          <w:rFonts w:ascii="Arial" w:eastAsia="Times New Roman" w:hAnsi="Arial" w:cs="Arial"/>
          <w:bCs/>
          <w:color w:val="000000"/>
          <w:kern w:val="36"/>
          <w:lang w:eastAsia="nl-NL"/>
        </w:rPr>
        <w:tab/>
        <w:t xml:space="preserve">Het zwakke zuur </w:t>
      </w:r>
      <w:proofErr w:type="spellStart"/>
      <w:r w:rsidR="00FE6DF7" w:rsidRPr="00FE6DF7">
        <w:rPr>
          <w:rFonts w:ascii="Arial" w:eastAsia="Times New Roman" w:hAnsi="Arial" w:cs="Arial"/>
          <w:bCs/>
          <w:color w:val="000000"/>
          <w:kern w:val="36"/>
          <w:lang w:eastAsia="nl-NL"/>
        </w:rPr>
        <w:t>ammoniuim</w:t>
      </w:r>
      <w:proofErr w:type="spellEnd"/>
      <w:r w:rsidR="00FE6DF7" w:rsidRPr="00FE6DF7">
        <w:rPr>
          <w:rFonts w:ascii="Arial" w:eastAsia="Times New Roman" w:hAnsi="Arial" w:cs="Arial"/>
          <w:bCs/>
          <w:color w:val="000000"/>
          <w:kern w:val="36"/>
          <w:lang w:eastAsia="nl-NL"/>
        </w:rPr>
        <w:t xml:space="preserve"> w</w:t>
      </w:r>
      <w:r w:rsidR="00FE6DF7">
        <w:rPr>
          <w:rFonts w:ascii="Arial" w:eastAsia="Times New Roman" w:hAnsi="Arial" w:cs="Arial"/>
          <w:bCs/>
          <w:color w:val="000000"/>
          <w:kern w:val="36"/>
          <w:lang w:eastAsia="nl-NL"/>
        </w:rPr>
        <w:t>ordt omgezet in het sterke zuur salpeterzuur. Verder ontstaan veel H</w:t>
      </w:r>
      <w:r w:rsidR="00FE6DF7">
        <w:rPr>
          <w:rFonts w:ascii="Arial" w:eastAsia="Times New Roman" w:hAnsi="Arial" w:cs="Arial"/>
          <w:bCs/>
          <w:color w:val="000000"/>
          <w:kern w:val="36"/>
          <w:vertAlign w:val="superscript"/>
          <w:lang w:eastAsia="nl-NL"/>
        </w:rPr>
        <w:t>+</w:t>
      </w:r>
      <w:r w:rsidR="00FE6DF7">
        <w:rPr>
          <w:rFonts w:ascii="Arial" w:eastAsia="Times New Roman" w:hAnsi="Arial" w:cs="Arial"/>
          <w:bCs/>
          <w:color w:val="000000"/>
          <w:kern w:val="36"/>
          <w:lang w:eastAsia="nl-NL"/>
        </w:rPr>
        <w:t xml:space="preserve"> volgens de halfreactie.</w:t>
      </w:r>
    </w:p>
    <w:p w14:paraId="4DD9F85C" w14:textId="24A22035" w:rsidR="00833949" w:rsidRDefault="00FE6DF7"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833949">
        <w:rPr>
          <w:rFonts w:ascii="Arial" w:eastAsia="Times New Roman" w:hAnsi="Arial" w:cs="Arial"/>
          <w:bCs/>
          <w:color w:val="000000"/>
          <w:kern w:val="36"/>
          <w:lang w:eastAsia="nl-NL"/>
        </w:rPr>
        <w:t>In het artikel staat dat het vrijkomen van ureum afhangt van de temperatuur. De groei van de plant is ook afhankelijk van de temperatuur dus dat speelt goed op elkaar in.</w:t>
      </w:r>
    </w:p>
    <w:p w14:paraId="3E19BB43" w14:textId="357F0ABE" w:rsidR="00833949" w:rsidRPr="00D43CD1" w:rsidRDefault="00833949" w:rsidP="0083394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FE6DF7">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Beide zouten zijn goed oplosbaar in water en als de plant deze stoffen niet opneemt zullen ze uitspoelen naar oppervlakte- en grondwater.</w:t>
      </w:r>
    </w:p>
    <w:p w14:paraId="26E5845D" w14:textId="145EAD1C" w:rsidR="00B941C6" w:rsidRDefault="00B941C6" w:rsidP="0001378F">
      <w:pPr>
        <w:spacing w:after="0" w:line="240" w:lineRule="auto"/>
        <w:ind w:left="708" w:hanging="708"/>
        <w:outlineLvl w:val="0"/>
        <w:rPr>
          <w:rFonts w:ascii="Arial" w:eastAsia="Times New Roman" w:hAnsi="Arial" w:cs="Arial"/>
          <w:bCs/>
          <w:color w:val="000000"/>
          <w:kern w:val="36"/>
          <w:lang w:eastAsia="nl-NL"/>
        </w:rPr>
      </w:pPr>
    </w:p>
    <w:p w14:paraId="3D671C47" w14:textId="001F457B" w:rsidR="002C107C" w:rsidRPr="003B697A" w:rsidRDefault="002C107C" w:rsidP="002C107C">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5350E6">
        <w:rPr>
          <w:rFonts w:ascii="Arial" w:eastAsia="Times New Roman" w:hAnsi="Arial" w:cs="Arial"/>
          <w:bCs/>
          <w:i/>
          <w:color w:val="000000"/>
          <w:kern w:val="36"/>
          <w:lang w:eastAsia="nl-NL"/>
        </w:rPr>
        <w:t xml:space="preserve"> 3</w:t>
      </w:r>
      <w:r>
        <w:rPr>
          <w:rFonts w:ascii="Arial" w:eastAsia="Times New Roman" w:hAnsi="Arial" w:cs="Arial"/>
          <w:bCs/>
          <w:i/>
          <w:color w:val="000000"/>
          <w:kern w:val="36"/>
          <w:lang w:eastAsia="nl-NL"/>
        </w:rPr>
        <w:t xml:space="preserve"> Oud eikenbos verdwijnt</w:t>
      </w:r>
    </w:p>
    <w:p w14:paraId="37B4A79C"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sidRPr="003B697A">
        <w:rPr>
          <w:rFonts w:ascii="Arial" w:eastAsia="Times New Roman" w:hAnsi="Arial" w:cs="Arial"/>
          <w:bCs/>
          <w:color w:val="000000"/>
          <w:kern w:val="36"/>
          <w:lang w:eastAsia="nl-NL"/>
        </w:rPr>
        <w:t>1</w:t>
      </w:r>
      <w:r w:rsidRPr="003B697A">
        <w:rPr>
          <w:rFonts w:ascii="Arial" w:eastAsia="Times New Roman" w:hAnsi="Arial" w:cs="Arial"/>
          <w:bCs/>
          <w:color w:val="000000"/>
          <w:kern w:val="36"/>
          <w:lang w:eastAsia="nl-NL"/>
        </w:rPr>
        <w:tab/>
      </w:r>
      <w:bookmarkStart w:id="6" w:name="_Hlk32477275"/>
      <w:r>
        <w:rPr>
          <w:rFonts w:ascii="Arial" w:eastAsia="Times New Roman" w:hAnsi="Arial" w:cs="Arial"/>
          <w:bCs/>
          <w:color w:val="000000"/>
          <w:kern w:val="36"/>
          <w:lang w:eastAsia="nl-NL"/>
        </w:rPr>
        <w:t>Ammoniak is een basische stof.</w:t>
      </w:r>
    </w:p>
    <w:p w14:paraId="288EE104" w14:textId="77777777" w:rsidR="002C107C" w:rsidRDefault="002C107C" w:rsidP="002C107C">
      <w:pPr>
        <w:spacing w:after="0" w:line="240" w:lineRule="auto"/>
        <w:ind w:left="708" w:hanging="708"/>
        <w:outlineLvl w:val="0"/>
        <w:rPr>
          <w:rFonts w:ascii="Arial" w:eastAsia="Times New Roman" w:hAnsi="Arial" w:cs="Arial"/>
          <w:bCs/>
          <w:color w:val="000000"/>
          <w:kern w:val="36"/>
          <w:lang w:val="en-US" w:eastAsia="nl-NL"/>
        </w:rPr>
      </w:pPr>
      <w:r w:rsidRPr="00BC7316">
        <w:rPr>
          <w:rFonts w:ascii="Arial" w:eastAsia="Times New Roman" w:hAnsi="Arial" w:cs="Arial"/>
          <w:bCs/>
          <w:color w:val="000000"/>
          <w:kern w:val="36"/>
          <w:lang w:val="en-US" w:eastAsia="nl-NL"/>
        </w:rPr>
        <w:t>2</w:t>
      </w:r>
      <w:r w:rsidRPr="00BC7316">
        <w:rPr>
          <w:rFonts w:ascii="Arial" w:eastAsia="Times New Roman" w:hAnsi="Arial" w:cs="Arial"/>
          <w:bCs/>
          <w:color w:val="000000"/>
          <w:kern w:val="36"/>
          <w:lang w:val="en-US" w:eastAsia="nl-NL"/>
        </w:rPr>
        <w:tab/>
      </w:r>
      <w:bookmarkStart w:id="7" w:name="_Hlk32909930"/>
      <w:r w:rsidRPr="00BC7316">
        <w:rPr>
          <w:rFonts w:ascii="Arial" w:eastAsia="Times New Roman" w:hAnsi="Arial" w:cs="Arial"/>
          <w:bCs/>
          <w:color w:val="000000"/>
          <w:kern w:val="36"/>
          <w:lang w:val="en-US" w:eastAsia="nl-NL"/>
        </w:rPr>
        <w:t>CaCO</w:t>
      </w:r>
      <w:r w:rsidRPr="00BC7316">
        <w:rPr>
          <w:rFonts w:ascii="Arial" w:eastAsia="Times New Roman" w:hAnsi="Arial" w:cs="Arial"/>
          <w:bCs/>
          <w:color w:val="000000"/>
          <w:kern w:val="36"/>
          <w:vertAlign w:val="subscript"/>
          <w:lang w:val="en-US" w:eastAsia="nl-NL"/>
        </w:rPr>
        <w:t>3</w:t>
      </w:r>
      <w:r w:rsidRPr="00BC7316">
        <w:rPr>
          <w:rFonts w:ascii="Arial" w:eastAsia="Times New Roman" w:hAnsi="Arial" w:cs="Arial"/>
          <w:bCs/>
          <w:color w:val="000000"/>
          <w:kern w:val="36"/>
          <w:lang w:val="en-US" w:eastAsia="nl-NL"/>
        </w:rPr>
        <w:t xml:space="preserve"> + 2 H</w:t>
      </w:r>
      <w:r w:rsidRPr="00BC7316">
        <w:rPr>
          <w:rFonts w:ascii="Arial" w:eastAsia="Times New Roman" w:hAnsi="Arial" w:cs="Arial"/>
          <w:bCs/>
          <w:color w:val="000000"/>
          <w:kern w:val="36"/>
          <w:vertAlign w:val="superscript"/>
          <w:lang w:val="en-US" w:eastAsia="nl-NL"/>
        </w:rPr>
        <w:t>+</w:t>
      </w:r>
      <w:r w:rsidRPr="00BC7316">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BC7316">
        <w:rPr>
          <w:rFonts w:ascii="Arial" w:eastAsia="Times New Roman" w:hAnsi="Arial" w:cs="Arial"/>
          <w:bCs/>
          <w:color w:val="000000"/>
          <w:kern w:val="36"/>
          <w:lang w:val="en-US" w:eastAsia="nl-NL"/>
        </w:rPr>
        <w:t xml:space="preserve"> Ca</w:t>
      </w:r>
      <w:r w:rsidRPr="00BC7316">
        <w:rPr>
          <w:rFonts w:ascii="Arial" w:eastAsia="Times New Roman" w:hAnsi="Arial" w:cs="Arial"/>
          <w:bCs/>
          <w:color w:val="000000"/>
          <w:kern w:val="36"/>
          <w:vertAlign w:val="superscript"/>
          <w:lang w:val="en-US" w:eastAsia="nl-NL"/>
        </w:rPr>
        <w:t>2+</w:t>
      </w:r>
      <w:r w:rsidRPr="00BC7316">
        <w:rPr>
          <w:rFonts w:ascii="Arial" w:eastAsia="Times New Roman" w:hAnsi="Arial" w:cs="Arial"/>
          <w:bCs/>
          <w:color w:val="000000"/>
          <w:kern w:val="36"/>
          <w:lang w:val="en-US" w:eastAsia="nl-NL"/>
        </w:rPr>
        <w:t xml:space="preserve"> + H</w:t>
      </w:r>
      <w:r w:rsidRPr="00BC7316">
        <w:rPr>
          <w:rFonts w:ascii="Arial" w:eastAsia="Times New Roman" w:hAnsi="Arial" w:cs="Arial"/>
          <w:bCs/>
          <w:color w:val="000000"/>
          <w:kern w:val="36"/>
          <w:vertAlign w:val="subscript"/>
          <w:lang w:val="en-US" w:eastAsia="nl-NL"/>
        </w:rPr>
        <w:t>2</w:t>
      </w:r>
      <w:r w:rsidRPr="00BC7316">
        <w:rPr>
          <w:rFonts w:ascii="Arial" w:eastAsia="Times New Roman" w:hAnsi="Arial" w:cs="Arial"/>
          <w:bCs/>
          <w:color w:val="000000"/>
          <w:kern w:val="36"/>
          <w:lang w:val="en-US" w:eastAsia="nl-NL"/>
        </w:rPr>
        <w:t>O + C</w:t>
      </w:r>
      <w:r>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 xml:space="preserve">. </w:t>
      </w:r>
    </w:p>
    <w:bookmarkEnd w:id="7"/>
    <w:p w14:paraId="0C5B2C06" w14:textId="77777777" w:rsidR="002C107C" w:rsidRDefault="002C107C" w:rsidP="002C107C">
      <w:pPr>
        <w:spacing w:after="0" w:line="240" w:lineRule="auto"/>
        <w:ind w:left="708"/>
        <w:outlineLvl w:val="0"/>
        <w:rPr>
          <w:rFonts w:ascii="Arial" w:eastAsia="Times New Roman" w:hAnsi="Arial" w:cs="Arial"/>
          <w:bCs/>
          <w:color w:val="000000"/>
          <w:kern w:val="36"/>
          <w:lang w:val="en-US" w:eastAsia="nl-NL"/>
        </w:rPr>
      </w:pPr>
      <w:r w:rsidRPr="00BC7316">
        <w:rPr>
          <w:rFonts w:ascii="Arial" w:eastAsia="Times New Roman" w:hAnsi="Arial" w:cs="Arial"/>
          <w:bCs/>
          <w:color w:val="000000"/>
          <w:kern w:val="36"/>
          <w:lang w:val="en-US" w:eastAsia="nl-NL"/>
        </w:rPr>
        <w:t>CaCO</w:t>
      </w:r>
      <w:r w:rsidRPr="00BC7316">
        <w:rPr>
          <w:rFonts w:ascii="Arial" w:eastAsia="Times New Roman" w:hAnsi="Arial" w:cs="Arial"/>
          <w:bCs/>
          <w:color w:val="000000"/>
          <w:kern w:val="36"/>
          <w:vertAlign w:val="subscript"/>
          <w:lang w:val="en-US" w:eastAsia="nl-NL"/>
        </w:rPr>
        <w:t>3</w:t>
      </w:r>
      <w:r w:rsidRPr="00BC7316">
        <w:rPr>
          <w:rFonts w:ascii="Arial" w:eastAsia="Times New Roman" w:hAnsi="Arial" w:cs="Arial"/>
          <w:bCs/>
          <w:color w:val="000000"/>
          <w:kern w:val="36"/>
          <w:lang w:val="en-US" w:eastAsia="nl-NL"/>
        </w:rPr>
        <w:t xml:space="preserve"> + 2 H</w:t>
      </w:r>
      <w:r>
        <w:rPr>
          <w:rFonts w:ascii="Arial" w:eastAsia="Times New Roman" w:hAnsi="Arial" w:cs="Arial"/>
          <w:bCs/>
          <w:color w:val="000000"/>
          <w:kern w:val="36"/>
          <w:vertAlign w:val="subscript"/>
          <w:lang w:val="en-US" w:eastAsia="nl-NL"/>
        </w:rPr>
        <w:t>3</w:t>
      </w:r>
      <w:r>
        <w:rPr>
          <w:rFonts w:ascii="Arial" w:eastAsia="Times New Roman" w:hAnsi="Arial" w:cs="Arial"/>
          <w:bCs/>
          <w:color w:val="000000"/>
          <w:kern w:val="36"/>
          <w:lang w:val="en-US" w:eastAsia="nl-NL"/>
        </w:rPr>
        <w:t>O</w:t>
      </w:r>
      <w:r w:rsidRPr="00BC7316">
        <w:rPr>
          <w:rFonts w:ascii="Arial" w:eastAsia="Times New Roman" w:hAnsi="Arial" w:cs="Arial"/>
          <w:bCs/>
          <w:color w:val="000000"/>
          <w:kern w:val="36"/>
          <w:vertAlign w:val="superscript"/>
          <w:lang w:val="en-US" w:eastAsia="nl-NL"/>
        </w:rPr>
        <w:t>+</w:t>
      </w:r>
      <w:r w:rsidRPr="00BC7316">
        <w:rPr>
          <w:rFonts w:ascii="Arial" w:eastAsia="Times New Roman" w:hAnsi="Arial" w:cs="Arial"/>
          <w:bCs/>
          <w:color w:val="000000"/>
          <w:kern w:val="36"/>
          <w:lang w:val="en-US" w:eastAsia="nl-NL"/>
        </w:rPr>
        <w:t xml:space="preserve"> </w:t>
      </w:r>
      <w:r>
        <w:rPr>
          <w:rFonts w:ascii="Arial" w:eastAsia="Times New Roman" w:hAnsi="Arial" w:cs="Arial"/>
          <w:bCs/>
          <w:color w:val="000000"/>
          <w:kern w:val="36"/>
          <w:lang w:eastAsia="nl-NL"/>
        </w:rPr>
        <w:sym w:font="Symbol" w:char="F0AE"/>
      </w:r>
      <w:r w:rsidRPr="00BC7316">
        <w:rPr>
          <w:rFonts w:ascii="Arial" w:eastAsia="Times New Roman" w:hAnsi="Arial" w:cs="Arial"/>
          <w:bCs/>
          <w:color w:val="000000"/>
          <w:kern w:val="36"/>
          <w:lang w:val="en-US" w:eastAsia="nl-NL"/>
        </w:rPr>
        <w:t xml:space="preserve"> Ca</w:t>
      </w:r>
      <w:r w:rsidRPr="00BC7316">
        <w:rPr>
          <w:rFonts w:ascii="Arial" w:eastAsia="Times New Roman" w:hAnsi="Arial" w:cs="Arial"/>
          <w:bCs/>
          <w:color w:val="000000"/>
          <w:kern w:val="36"/>
          <w:vertAlign w:val="superscript"/>
          <w:lang w:val="en-US" w:eastAsia="nl-NL"/>
        </w:rPr>
        <w:t>2+</w:t>
      </w:r>
      <w:r w:rsidRPr="00BC7316">
        <w:rPr>
          <w:rFonts w:ascii="Arial" w:eastAsia="Times New Roman" w:hAnsi="Arial" w:cs="Arial"/>
          <w:bCs/>
          <w:color w:val="000000"/>
          <w:kern w:val="36"/>
          <w:lang w:val="en-US" w:eastAsia="nl-NL"/>
        </w:rPr>
        <w:t xml:space="preserve"> + </w:t>
      </w:r>
      <w:r>
        <w:rPr>
          <w:rFonts w:ascii="Arial" w:eastAsia="Times New Roman" w:hAnsi="Arial" w:cs="Arial"/>
          <w:bCs/>
          <w:color w:val="000000"/>
          <w:kern w:val="36"/>
          <w:lang w:val="en-US" w:eastAsia="nl-NL"/>
        </w:rPr>
        <w:t xml:space="preserve">3 </w:t>
      </w:r>
      <w:r w:rsidRPr="00BC7316">
        <w:rPr>
          <w:rFonts w:ascii="Arial" w:eastAsia="Times New Roman" w:hAnsi="Arial" w:cs="Arial"/>
          <w:bCs/>
          <w:color w:val="000000"/>
          <w:kern w:val="36"/>
          <w:lang w:val="en-US" w:eastAsia="nl-NL"/>
        </w:rPr>
        <w:t>H</w:t>
      </w:r>
      <w:r w:rsidRPr="00BC7316">
        <w:rPr>
          <w:rFonts w:ascii="Arial" w:eastAsia="Times New Roman" w:hAnsi="Arial" w:cs="Arial"/>
          <w:bCs/>
          <w:color w:val="000000"/>
          <w:kern w:val="36"/>
          <w:vertAlign w:val="subscript"/>
          <w:lang w:val="en-US" w:eastAsia="nl-NL"/>
        </w:rPr>
        <w:t>2</w:t>
      </w:r>
      <w:r w:rsidRPr="00BC7316">
        <w:rPr>
          <w:rFonts w:ascii="Arial" w:eastAsia="Times New Roman" w:hAnsi="Arial" w:cs="Arial"/>
          <w:bCs/>
          <w:color w:val="000000"/>
          <w:kern w:val="36"/>
          <w:lang w:val="en-US" w:eastAsia="nl-NL"/>
        </w:rPr>
        <w:t>O + C</w:t>
      </w:r>
      <w:r>
        <w:rPr>
          <w:rFonts w:ascii="Arial" w:eastAsia="Times New Roman" w:hAnsi="Arial" w:cs="Arial"/>
          <w:bCs/>
          <w:color w:val="000000"/>
          <w:kern w:val="36"/>
          <w:lang w:val="en-US" w:eastAsia="nl-NL"/>
        </w:rPr>
        <w:t>O</w:t>
      </w:r>
      <w:r>
        <w:rPr>
          <w:rFonts w:ascii="Arial" w:eastAsia="Times New Roman" w:hAnsi="Arial" w:cs="Arial"/>
          <w:bCs/>
          <w:color w:val="000000"/>
          <w:kern w:val="36"/>
          <w:vertAlign w:val="subscript"/>
          <w:lang w:val="en-US" w:eastAsia="nl-NL"/>
        </w:rPr>
        <w:t>2</w:t>
      </w:r>
      <w:r>
        <w:rPr>
          <w:rFonts w:ascii="Arial" w:eastAsia="Times New Roman" w:hAnsi="Arial" w:cs="Arial"/>
          <w:bCs/>
          <w:color w:val="000000"/>
          <w:kern w:val="36"/>
          <w:lang w:val="en-US" w:eastAsia="nl-NL"/>
        </w:rPr>
        <w:t>.</w:t>
      </w:r>
    </w:p>
    <w:p w14:paraId="20B4A64B"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sidRPr="004F6199">
        <w:rPr>
          <w:rFonts w:ascii="Arial" w:eastAsia="Times New Roman" w:hAnsi="Arial" w:cs="Arial"/>
          <w:bCs/>
          <w:color w:val="000000"/>
          <w:kern w:val="36"/>
          <w:lang w:eastAsia="nl-NL"/>
        </w:rPr>
        <w:t>3</w:t>
      </w:r>
      <w:r w:rsidRPr="004F6199">
        <w:rPr>
          <w:rFonts w:ascii="Arial" w:eastAsia="Times New Roman" w:hAnsi="Arial" w:cs="Arial"/>
          <w:bCs/>
          <w:color w:val="000000"/>
          <w:kern w:val="36"/>
          <w:lang w:eastAsia="nl-NL"/>
        </w:rPr>
        <w:tab/>
        <w:t>Er ontstaat calciumnitraat dat g</w:t>
      </w:r>
      <w:r>
        <w:rPr>
          <w:rFonts w:ascii="Arial" w:eastAsia="Times New Roman" w:hAnsi="Arial" w:cs="Arial"/>
          <w:bCs/>
          <w:color w:val="000000"/>
          <w:kern w:val="36"/>
          <w:lang w:eastAsia="nl-NL"/>
        </w:rPr>
        <w:t>oed in water oplost en met het water verder de bodem inzakt.</w:t>
      </w:r>
    </w:p>
    <w:p w14:paraId="4D5C42FE"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Je bent dan bezig om het gevolg van de verzuring tegen te gaan in plaats van de uitstoot aan de bron (de veeteeltbedrijven) aan te pakken.</w:t>
      </w:r>
    </w:p>
    <w:p w14:paraId="6782E981" w14:textId="77777777" w:rsidR="002C107C" w:rsidRPr="004F6199"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Je moet de uitstoot aan de bron tegengaan door betere afvang van ammoniak of om veeteeltbedrijven in de buurt van natuurgebieden te sluiten of te verplaatsen.</w:t>
      </w:r>
    </w:p>
    <w:bookmarkEnd w:id="6"/>
    <w:p w14:paraId="2444F4E6" w14:textId="77777777" w:rsidR="002C107C" w:rsidRDefault="002C107C" w:rsidP="002C107C">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Natte depositie betekent dat de stoffen met water, bijvoorbeeld bij een regenbui, neerslaan op de bodem. Bij droge depositie staat de stof zelf neer op de bodem, zonder tussenkomst van water.</w:t>
      </w:r>
    </w:p>
    <w:p w14:paraId="2FBF3180" w14:textId="41FB08BE" w:rsidR="00833949" w:rsidRDefault="00833949" w:rsidP="0001378F">
      <w:pPr>
        <w:spacing w:after="0" w:line="240" w:lineRule="auto"/>
        <w:ind w:left="708" w:hanging="708"/>
        <w:outlineLvl w:val="0"/>
        <w:rPr>
          <w:rFonts w:ascii="Arial" w:eastAsia="Times New Roman" w:hAnsi="Arial" w:cs="Arial"/>
          <w:bCs/>
          <w:color w:val="000000"/>
          <w:kern w:val="36"/>
          <w:lang w:eastAsia="nl-NL"/>
        </w:rPr>
      </w:pPr>
    </w:p>
    <w:p w14:paraId="568B25CE" w14:textId="3C2EF19D" w:rsidR="00EF7888" w:rsidRDefault="00EF7888" w:rsidP="000137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Opgave</w:t>
      </w:r>
      <w:r w:rsidR="005350E6">
        <w:rPr>
          <w:rFonts w:ascii="Arial" w:eastAsia="Times New Roman" w:hAnsi="Arial" w:cs="Arial"/>
          <w:bCs/>
          <w:color w:val="000000"/>
          <w:kern w:val="36"/>
          <w:lang w:eastAsia="nl-NL"/>
        </w:rPr>
        <w:t xml:space="preserve"> 4</w:t>
      </w:r>
      <w:r>
        <w:rPr>
          <w:rFonts w:ascii="Arial" w:eastAsia="Times New Roman" w:hAnsi="Arial" w:cs="Arial"/>
          <w:bCs/>
          <w:color w:val="000000"/>
          <w:kern w:val="36"/>
          <w:lang w:eastAsia="nl-NL"/>
        </w:rPr>
        <w:t xml:space="preserve"> De meststof met de hoogste stikstofbenutting</w:t>
      </w:r>
    </w:p>
    <w:p w14:paraId="7C1C2699"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1</w:t>
      </w:r>
      <w:r w:rsidRPr="00EF7888">
        <w:rPr>
          <w:rFonts w:ascii="Arial" w:eastAsia="Times New Roman" w:hAnsi="Arial" w:cs="Arial"/>
          <w:bCs/>
          <w:color w:val="000000"/>
          <w:kern w:val="36"/>
          <w:lang w:eastAsia="nl-NL"/>
        </w:rPr>
        <w:tab/>
        <w:t>Microniveau want je spreekt op deeltjesniveau.</w:t>
      </w:r>
    </w:p>
    <w:p w14:paraId="5F01A441"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2</w:t>
      </w:r>
      <w:r w:rsidRPr="00EF7888">
        <w:rPr>
          <w:rFonts w:ascii="Arial" w:eastAsia="Times New Roman" w:hAnsi="Arial" w:cs="Arial"/>
          <w:bCs/>
          <w:color w:val="000000"/>
          <w:kern w:val="36"/>
          <w:lang w:eastAsia="nl-NL"/>
        </w:rPr>
        <w:tab/>
      </w:r>
      <w:bookmarkStart w:id="8" w:name="_Hlk98402390"/>
      <w:r w:rsidRPr="00EF7888">
        <w:rPr>
          <w:rFonts w:ascii="Arial" w:eastAsia="Times New Roman" w:hAnsi="Arial" w:cs="Arial"/>
          <w:bCs/>
          <w:color w:val="000000"/>
          <w:kern w:val="36"/>
          <w:lang w:eastAsia="nl-NL"/>
        </w:rPr>
        <w:t>Nitraatdeeltje is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en ammoniumdeeltje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w:t>
      </w:r>
      <w:bookmarkEnd w:id="8"/>
    </w:p>
    <w:p w14:paraId="5D074860"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3</w:t>
      </w:r>
      <w:r w:rsidRPr="00EF7888">
        <w:rPr>
          <w:rFonts w:ascii="Arial" w:eastAsia="Times New Roman" w:hAnsi="Arial" w:cs="Arial"/>
          <w:bCs/>
          <w:color w:val="000000"/>
          <w:kern w:val="36"/>
          <w:lang w:eastAsia="nl-NL"/>
        </w:rPr>
        <w:tab/>
        <w:t>Het zout is ammoniumnitraat met formule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lang w:eastAsia="nl-NL"/>
        </w:rPr>
        <w:t>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w:t>
      </w:r>
    </w:p>
    <w:p w14:paraId="7B7060E4"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4</w:t>
      </w:r>
      <w:r w:rsidRPr="00EF7888">
        <w:rPr>
          <w:rFonts w:ascii="Arial" w:eastAsia="Times New Roman" w:hAnsi="Arial" w:cs="Arial"/>
          <w:bCs/>
          <w:color w:val="000000"/>
          <w:kern w:val="36"/>
          <w:lang w:eastAsia="nl-NL"/>
        </w:rPr>
        <w:tab/>
        <w:t>De formule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lang w:eastAsia="nl-NL"/>
        </w:rPr>
        <w:t>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 xml:space="preserve"> met evenveel deeltjes ammonium en nitraat, dus van elk 50%. Het zijn dus deeltjespercentages.</w:t>
      </w:r>
    </w:p>
    <w:p w14:paraId="2141F8C0" w14:textId="77777777" w:rsidR="00EF7888" w:rsidRPr="00EF7888" w:rsidRDefault="00EF7888" w:rsidP="00725C2E">
      <w:pPr>
        <w:spacing w:after="0" w:line="240" w:lineRule="auto"/>
        <w:ind w:left="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Opmerking 1: een uitleg als ‘ammonium bevat 1 N per deeltje en nitraat ook 1 N per deeltje, dus het zijn deeltjespercentages’ is ook juist’.</w:t>
      </w:r>
    </w:p>
    <w:p w14:paraId="7AF0A335" w14:textId="77777777" w:rsidR="00EF7888" w:rsidRPr="00EF7888" w:rsidRDefault="00EF7888" w:rsidP="00725C2E">
      <w:pPr>
        <w:spacing w:after="0" w:line="240" w:lineRule="auto"/>
        <w:ind w:left="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Opmerking 2: een uitleg als ‘ammonium bevat net als nitraat 1 N dus de percentages kunnen zowel deeltjespercentages als massapercentages weergeven’ is ook juist.</w:t>
      </w:r>
    </w:p>
    <w:p w14:paraId="7CB210B3"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5</w:t>
      </w:r>
      <w:r w:rsidRPr="00EF7888">
        <w:rPr>
          <w:rFonts w:ascii="Arial" w:eastAsia="Times New Roman" w:hAnsi="Arial" w:cs="Arial"/>
          <w:bCs/>
          <w:color w:val="000000"/>
          <w:kern w:val="36"/>
          <w:lang w:eastAsia="nl-NL"/>
        </w:rPr>
        <w:tab/>
      </w:r>
      <w:proofErr w:type="spellStart"/>
      <w:r w:rsidRPr="00EF7888">
        <w:rPr>
          <w:rFonts w:ascii="Arial" w:eastAsia="Times New Roman" w:hAnsi="Arial" w:cs="Arial"/>
          <w:bCs/>
          <w:color w:val="000000"/>
          <w:kern w:val="36"/>
          <w:lang w:eastAsia="nl-NL"/>
        </w:rPr>
        <w:t>CaO</w:t>
      </w:r>
      <w:proofErr w:type="spellEnd"/>
      <w:r w:rsidRPr="00EF7888">
        <w:rPr>
          <w:rFonts w:ascii="Arial" w:eastAsia="Times New Roman" w:hAnsi="Arial" w:cs="Arial"/>
          <w:bCs/>
          <w:color w:val="000000"/>
          <w:kern w:val="36"/>
          <w:lang w:eastAsia="nl-NL"/>
        </w:rPr>
        <w:t xml:space="preserve"> + 2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vertAlign w:val="subscript"/>
          <w:lang w:eastAsia="nl-NL"/>
        </w:rPr>
        <w:t xml:space="preserve"> </w:t>
      </w:r>
      <w:r w:rsidRPr="00EF7888">
        <w:rPr>
          <w:rFonts w:ascii="Arial" w:eastAsia="Times New Roman" w:hAnsi="Arial" w:cs="Arial"/>
          <w:bCs/>
          <w:color w:val="000000"/>
          <w:kern w:val="36"/>
          <w:lang w:eastAsia="nl-NL"/>
        </w:rPr>
        <w:sym w:font="Symbol" w:char="F0AE"/>
      </w:r>
      <w:r w:rsidRPr="00EF7888">
        <w:rPr>
          <w:rFonts w:ascii="Arial" w:eastAsia="Times New Roman" w:hAnsi="Arial" w:cs="Arial"/>
          <w:bCs/>
          <w:color w:val="000000"/>
          <w:kern w:val="36"/>
          <w:lang w:eastAsia="nl-NL"/>
        </w:rPr>
        <w:t xml:space="preserve"> </w:t>
      </w:r>
      <w:bookmarkStart w:id="9" w:name="_Hlk77582103"/>
      <w:r w:rsidRPr="00EF7888">
        <w:rPr>
          <w:rFonts w:ascii="Arial" w:eastAsia="Times New Roman" w:hAnsi="Arial" w:cs="Arial"/>
          <w:bCs/>
          <w:color w:val="000000"/>
          <w:kern w:val="36"/>
          <w:lang w:eastAsia="nl-NL"/>
        </w:rPr>
        <w:t>Ca</w:t>
      </w:r>
      <w:r w:rsidRPr="00EF7888">
        <w:rPr>
          <w:rFonts w:ascii="Arial" w:eastAsia="Times New Roman" w:hAnsi="Arial" w:cs="Arial"/>
          <w:bCs/>
          <w:color w:val="000000"/>
          <w:kern w:val="36"/>
          <w:vertAlign w:val="superscript"/>
          <w:lang w:eastAsia="nl-NL"/>
        </w:rPr>
        <w:t>2+</w:t>
      </w:r>
      <w:r w:rsidRPr="00EF7888">
        <w:rPr>
          <w:rFonts w:ascii="Arial" w:eastAsia="Times New Roman" w:hAnsi="Arial" w:cs="Arial"/>
          <w:bCs/>
          <w:color w:val="000000"/>
          <w:kern w:val="36"/>
          <w:lang w:eastAsia="nl-NL"/>
        </w:rPr>
        <w:t xml:space="preserve"> + 2 NH</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lang w:eastAsia="nl-NL"/>
        </w:rPr>
        <w:t>.</w:t>
      </w:r>
    </w:p>
    <w:p w14:paraId="5637AB52" w14:textId="32A182F8"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6</w:t>
      </w:r>
      <w:r w:rsidRPr="00EF7888">
        <w:rPr>
          <w:rFonts w:ascii="Arial" w:eastAsia="Times New Roman" w:hAnsi="Arial" w:cs="Arial"/>
          <w:bCs/>
          <w:color w:val="000000"/>
          <w:kern w:val="36"/>
          <w:lang w:eastAsia="nl-NL"/>
        </w:rPr>
        <w:tab/>
        <w:t>Het oxide</w:t>
      </w:r>
      <w:r w:rsidR="00725C2E">
        <w:rPr>
          <w:rFonts w:ascii="Arial" w:eastAsia="Times New Roman" w:hAnsi="Arial" w:cs="Arial"/>
          <w:bCs/>
          <w:color w:val="000000"/>
          <w:kern w:val="36"/>
          <w:lang w:eastAsia="nl-NL"/>
        </w:rPr>
        <w:t>-</w:t>
      </w:r>
      <w:r w:rsidRPr="00EF7888">
        <w:rPr>
          <w:rFonts w:ascii="Arial" w:eastAsia="Times New Roman" w:hAnsi="Arial" w:cs="Arial"/>
          <w:bCs/>
          <w:color w:val="000000"/>
          <w:kern w:val="36"/>
          <w:lang w:eastAsia="nl-NL"/>
        </w:rPr>
        <w:t>ion in calciumoxide is een base en zal de bodem dus minder zuur maken. Dus de pH zal stijgen.7</w:t>
      </w:r>
    </w:p>
    <w:bookmarkEnd w:id="9"/>
    <w:p w14:paraId="30B45237"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7</w:t>
      </w:r>
      <w:r w:rsidRPr="00EF7888">
        <w:rPr>
          <w:rFonts w:ascii="Arial" w:eastAsia="Times New Roman" w:hAnsi="Arial" w:cs="Arial"/>
          <w:bCs/>
          <w:color w:val="000000"/>
          <w:kern w:val="36"/>
          <w:lang w:eastAsia="nl-NL"/>
        </w:rPr>
        <w:tab/>
        <w:t>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xml:space="preserve"> + 2 O</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 xml:space="preserve"> </w:t>
      </w:r>
      <w:r w:rsidRPr="00EF7888">
        <w:rPr>
          <w:rFonts w:ascii="Arial" w:eastAsia="Times New Roman" w:hAnsi="Arial" w:cs="Arial"/>
          <w:bCs/>
          <w:color w:val="000000"/>
          <w:kern w:val="36"/>
          <w:lang w:eastAsia="nl-NL"/>
        </w:rPr>
        <w:sym w:font="Symbol" w:char="F0AE"/>
      </w:r>
      <w:r w:rsidRPr="00EF7888">
        <w:rPr>
          <w:rFonts w:ascii="Arial" w:eastAsia="Times New Roman" w:hAnsi="Arial" w:cs="Arial"/>
          <w:bCs/>
          <w:color w:val="000000"/>
          <w:kern w:val="36"/>
          <w:lang w:eastAsia="nl-NL"/>
        </w:rPr>
        <w:t xml:space="preserve"> 2 H</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xml:space="preserve"> +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 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O.</w:t>
      </w:r>
    </w:p>
    <w:p w14:paraId="10C2D143"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8</w:t>
      </w:r>
      <w:r w:rsidRPr="00EF7888">
        <w:rPr>
          <w:rFonts w:ascii="Arial" w:eastAsia="Times New Roman" w:hAnsi="Arial" w:cs="Arial"/>
          <w:bCs/>
          <w:color w:val="000000"/>
          <w:kern w:val="36"/>
          <w:lang w:eastAsia="nl-NL"/>
        </w:rPr>
        <w:tab/>
        <w:t>Hiermee genereren ze energie die nodig is bij de groei van bacteriën.</w:t>
      </w:r>
    </w:p>
    <w:p w14:paraId="1CE2C38B" w14:textId="256F1C68"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lastRenderedPageBreak/>
        <w:t>9</w:t>
      </w:r>
      <w:r w:rsidRPr="00EF7888">
        <w:rPr>
          <w:rFonts w:ascii="Arial" w:eastAsia="Times New Roman" w:hAnsi="Arial" w:cs="Arial"/>
          <w:bCs/>
          <w:color w:val="000000"/>
          <w:kern w:val="36"/>
          <w:lang w:eastAsia="nl-NL"/>
        </w:rPr>
        <w:tab/>
        <w:t>Nitraatdeeltje is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ammoniumdeeltje is NH</w:t>
      </w:r>
      <w:r w:rsidRPr="00EF7888">
        <w:rPr>
          <w:rFonts w:ascii="Arial" w:eastAsia="Times New Roman" w:hAnsi="Arial" w:cs="Arial"/>
          <w:bCs/>
          <w:color w:val="000000"/>
          <w:kern w:val="36"/>
          <w:vertAlign w:val="subscript"/>
          <w:lang w:eastAsia="nl-NL"/>
        </w:rPr>
        <w:t>4</w:t>
      </w:r>
      <w:r w:rsidRPr="00EF7888">
        <w:rPr>
          <w:rFonts w:ascii="Arial" w:eastAsia="Times New Roman" w:hAnsi="Arial" w:cs="Arial"/>
          <w:bCs/>
          <w:color w:val="000000"/>
          <w:kern w:val="36"/>
          <w:vertAlign w:val="superscript"/>
          <w:lang w:eastAsia="nl-NL"/>
        </w:rPr>
        <w:t>+</w:t>
      </w:r>
      <w:r w:rsidRPr="00EF7888">
        <w:rPr>
          <w:rFonts w:ascii="Arial" w:eastAsia="Times New Roman" w:hAnsi="Arial" w:cs="Arial"/>
          <w:bCs/>
          <w:color w:val="000000"/>
          <w:kern w:val="36"/>
          <w:lang w:eastAsia="nl-NL"/>
        </w:rPr>
        <w:t>, en ureum NH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sym w:font="Symbol" w:char="F02D"/>
      </w:r>
      <w:r w:rsidRPr="00EF7888">
        <w:rPr>
          <w:rFonts w:ascii="Arial" w:eastAsia="Times New Roman" w:hAnsi="Arial" w:cs="Arial"/>
          <w:bCs/>
          <w:color w:val="000000"/>
          <w:kern w:val="36"/>
          <w:lang w:eastAsia="nl-NL"/>
        </w:rPr>
        <w:t>CO</w:t>
      </w:r>
      <w:r w:rsidRPr="00EF7888">
        <w:rPr>
          <w:rFonts w:ascii="Arial" w:eastAsia="Times New Roman" w:hAnsi="Arial" w:cs="Arial"/>
          <w:bCs/>
          <w:color w:val="000000"/>
          <w:kern w:val="36"/>
          <w:lang w:eastAsia="nl-NL"/>
        </w:rPr>
        <w:sym w:font="Symbol" w:char="F02D"/>
      </w:r>
      <w:r w:rsidRPr="00EF7888">
        <w:rPr>
          <w:rFonts w:ascii="Arial" w:eastAsia="Times New Roman" w:hAnsi="Arial" w:cs="Arial"/>
          <w:bCs/>
          <w:color w:val="000000"/>
          <w:kern w:val="36"/>
          <w:lang w:eastAsia="nl-NL"/>
        </w:rPr>
        <w:t>NH</w:t>
      </w:r>
      <w:r w:rsidRPr="00EF7888">
        <w:rPr>
          <w:rFonts w:ascii="Arial" w:eastAsia="Times New Roman" w:hAnsi="Arial" w:cs="Arial"/>
          <w:bCs/>
          <w:color w:val="000000"/>
          <w:kern w:val="36"/>
          <w:vertAlign w:val="subscript"/>
          <w:lang w:eastAsia="nl-NL"/>
        </w:rPr>
        <w:t>2</w:t>
      </w:r>
      <w:r w:rsidRPr="00EF7888">
        <w:rPr>
          <w:rFonts w:ascii="Arial" w:eastAsia="Times New Roman" w:hAnsi="Arial" w:cs="Arial"/>
          <w:bCs/>
          <w:color w:val="000000"/>
          <w:kern w:val="36"/>
          <w:lang w:eastAsia="nl-NL"/>
        </w:rPr>
        <w:t>. Nitraat bevat 1</w:t>
      </w:r>
      <w:r w:rsidR="00725C2E">
        <w:rPr>
          <w:rFonts w:ascii="Arial" w:eastAsia="Times New Roman" w:hAnsi="Arial" w:cs="Arial"/>
          <w:bCs/>
          <w:color w:val="000000"/>
          <w:kern w:val="36"/>
          <w:lang w:eastAsia="nl-NL"/>
        </w:rPr>
        <w:t xml:space="preserve"> </w:t>
      </w:r>
      <w:r w:rsidRPr="00EF7888">
        <w:rPr>
          <w:rFonts w:ascii="Arial" w:eastAsia="Times New Roman" w:hAnsi="Arial" w:cs="Arial"/>
          <w:bCs/>
          <w:color w:val="000000"/>
          <w:kern w:val="36"/>
          <w:lang w:eastAsia="nl-NL"/>
        </w:rPr>
        <w:t>N</w:t>
      </w:r>
      <w:r w:rsidR="00725C2E">
        <w:rPr>
          <w:rFonts w:ascii="Arial" w:eastAsia="Times New Roman" w:hAnsi="Arial" w:cs="Arial"/>
          <w:bCs/>
          <w:color w:val="000000"/>
          <w:kern w:val="36"/>
          <w:lang w:eastAsia="nl-NL"/>
        </w:rPr>
        <w:t>-deeltje</w:t>
      </w:r>
      <w:r w:rsidRPr="00EF7888">
        <w:rPr>
          <w:rFonts w:ascii="Arial" w:eastAsia="Times New Roman" w:hAnsi="Arial" w:cs="Arial"/>
          <w:bCs/>
          <w:color w:val="000000"/>
          <w:kern w:val="36"/>
          <w:lang w:eastAsia="nl-NL"/>
        </w:rPr>
        <w:t>, ammonium ook terwijl ureum 2 N</w:t>
      </w:r>
      <w:r w:rsidR="00725C2E">
        <w:rPr>
          <w:rFonts w:ascii="Arial" w:eastAsia="Times New Roman" w:hAnsi="Arial" w:cs="Arial"/>
          <w:bCs/>
          <w:color w:val="000000"/>
          <w:kern w:val="36"/>
          <w:lang w:eastAsia="nl-NL"/>
        </w:rPr>
        <w:t>-deeltjes</w:t>
      </w:r>
      <w:r w:rsidRPr="00EF7888">
        <w:rPr>
          <w:rFonts w:ascii="Arial" w:eastAsia="Times New Roman" w:hAnsi="Arial" w:cs="Arial"/>
          <w:bCs/>
          <w:color w:val="000000"/>
          <w:kern w:val="36"/>
          <w:lang w:eastAsia="nl-NL"/>
        </w:rPr>
        <w:t xml:space="preserve"> bevat dus </w:t>
      </w:r>
      <w:r w:rsidR="00725C2E">
        <w:rPr>
          <w:rFonts w:ascii="Arial" w:eastAsia="Times New Roman" w:hAnsi="Arial" w:cs="Arial"/>
          <w:bCs/>
          <w:color w:val="000000"/>
          <w:kern w:val="36"/>
          <w:lang w:eastAsia="nl-NL"/>
        </w:rPr>
        <w:t xml:space="preserve">de </w:t>
      </w:r>
      <w:r w:rsidRPr="00EF7888">
        <w:rPr>
          <w:rFonts w:ascii="Arial" w:eastAsia="Times New Roman" w:hAnsi="Arial" w:cs="Arial"/>
          <w:bCs/>
          <w:color w:val="000000"/>
          <w:kern w:val="36"/>
          <w:lang w:eastAsia="nl-NL"/>
        </w:rPr>
        <w:t xml:space="preserve">verhouding </w:t>
      </w:r>
      <w:r w:rsidR="00725C2E">
        <w:rPr>
          <w:rFonts w:ascii="Arial" w:eastAsia="Times New Roman" w:hAnsi="Arial" w:cs="Arial"/>
          <w:bCs/>
          <w:color w:val="000000"/>
          <w:kern w:val="36"/>
          <w:lang w:eastAsia="nl-NL"/>
        </w:rPr>
        <w:t xml:space="preserve">is </w:t>
      </w:r>
      <w:r w:rsidRPr="00EF7888">
        <w:rPr>
          <w:rFonts w:ascii="Arial" w:eastAsia="Times New Roman" w:hAnsi="Arial" w:cs="Arial"/>
          <w:bCs/>
          <w:color w:val="000000"/>
          <w:kern w:val="36"/>
          <w:lang w:eastAsia="nl-NL"/>
        </w:rPr>
        <w:t>1 : 1 : 2.</w:t>
      </w:r>
    </w:p>
    <w:p w14:paraId="42747AEC"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10</w:t>
      </w:r>
      <w:r w:rsidRPr="00EF7888">
        <w:rPr>
          <w:rFonts w:ascii="Arial" w:eastAsia="Times New Roman" w:hAnsi="Arial" w:cs="Arial"/>
          <w:bCs/>
          <w:color w:val="000000"/>
          <w:kern w:val="36"/>
          <w:lang w:eastAsia="nl-NL"/>
        </w:rPr>
        <w:tab/>
        <w:t>Stikstofgehalte N is 30%. Stikstofgehalte in NO</w:t>
      </w:r>
      <w:r w:rsidRPr="00EF7888">
        <w:rPr>
          <w:rFonts w:ascii="Arial" w:eastAsia="Times New Roman" w:hAnsi="Arial" w:cs="Arial"/>
          <w:bCs/>
          <w:color w:val="000000"/>
          <w:kern w:val="36"/>
          <w:vertAlign w:val="subscript"/>
          <w:lang w:eastAsia="nl-NL"/>
        </w:rPr>
        <w:t>3</w:t>
      </w:r>
      <w:r w:rsidRPr="00EF7888">
        <w:rPr>
          <w:rFonts w:ascii="Arial" w:eastAsia="Times New Roman" w:hAnsi="Arial" w:cs="Arial"/>
          <w:bCs/>
          <w:color w:val="000000"/>
          <w:kern w:val="36"/>
          <w:vertAlign w:val="superscript"/>
          <w:lang w:eastAsia="nl-NL"/>
        </w:rPr>
        <w:sym w:font="Symbol" w:char="F02D"/>
      </w:r>
      <w:r w:rsidRPr="00EF7888">
        <w:rPr>
          <w:rFonts w:ascii="Arial" w:eastAsia="Times New Roman" w:hAnsi="Arial" w:cs="Arial"/>
          <w:bCs/>
          <w:color w:val="000000"/>
          <w:kern w:val="36"/>
          <w:lang w:eastAsia="nl-NL"/>
        </w:rPr>
        <w:t xml:space="preserve"> 7,5% Dus massa stikstof in nitraat is 7,5 / 100 × 62,10 = 4,66 g. En stikstofgehalte in ammonium is 7,5% dus massa in ammonium is dan 7,5 / 100 × 18,04 = 1,35 g.</w:t>
      </w:r>
    </w:p>
    <w:p w14:paraId="099C77E5"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Ureum: stikstofgehalte is 15% dus massa stikstof in ureum is dan 15 / 100 × 60,06 = 9,01 g. Dus samen 4,66 + 1,35 + 9,01 g = 15,02 g.</w:t>
      </w:r>
    </w:p>
    <w:p w14:paraId="52B03C98"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Massapercentage N in nitraat = 4,66 / 15,02 × 100% = 31,0%</w:t>
      </w:r>
    </w:p>
    <w:p w14:paraId="4E117A18"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lang w:eastAsia="nl-NL"/>
        </w:rPr>
      </w:pPr>
      <w:r w:rsidRPr="00EF7888">
        <w:rPr>
          <w:rFonts w:ascii="Arial" w:eastAsia="Times New Roman" w:hAnsi="Arial" w:cs="Arial"/>
          <w:bCs/>
          <w:color w:val="000000"/>
          <w:kern w:val="36"/>
          <w:lang w:eastAsia="nl-NL"/>
        </w:rPr>
        <w:tab/>
        <w:t>Massapercentage N in ammonium = 1,35 / 15,02 × 100% = 8,99%.</w:t>
      </w:r>
    </w:p>
    <w:p w14:paraId="0F85D39F" w14:textId="77777777" w:rsidR="00EF7888" w:rsidRPr="00EF7888" w:rsidRDefault="00EF7888" w:rsidP="00EF7888">
      <w:pPr>
        <w:spacing w:after="0" w:line="240" w:lineRule="auto"/>
        <w:ind w:left="708" w:hanging="708"/>
        <w:outlineLvl w:val="0"/>
        <w:rPr>
          <w:rFonts w:ascii="Arial" w:eastAsia="Times New Roman" w:hAnsi="Arial" w:cs="Arial"/>
          <w:bCs/>
          <w:color w:val="000000"/>
          <w:kern w:val="36"/>
          <w:u w:val="double"/>
          <w:lang w:eastAsia="nl-NL"/>
        </w:rPr>
      </w:pPr>
      <w:r w:rsidRPr="00EF7888">
        <w:rPr>
          <w:rFonts w:ascii="Arial" w:eastAsia="Times New Roman" w:hAnsi="Arial" w:cs="Arial"/>
          <w:bCs/>
          <w:color w:val="000000"/>
          <w:kern w:val="36"/>
          <w:lang w:eastAsia="nl-NL"/>
        </w:rPr>
        <w:tab/>
        <w:t>Massapercentage N in ureum = 9,01 / 15,02 × 100% = 60,0%.</w:t>
      </w:r>
    </w:p>
    <w:p w14:paraId="28EF65E4" w14:textId="37B3B043" w:rsidR="00EF7888" w:rsidRDefault="00EF7888" w:rsidP="00FA6187">
      <w:pPr>
        <w:spacing w:after="0" w:line="240" w:lineRule="auto"/>
        <w:outlineLvl w:val="0"/>
        <w:rPr>
          <w:rFonts w:ascii="Arial" w:eastAsia="Times New Roman" w:hAnsi="Arial" w:cs="Arial"/>
          <w:bCs/>
          <w:color w:val="000000"/>
          <w:kern w:val="36"/>
          <w:lang w:eastAsia="nl-NL"/>
        </w:rPr>
      </w:pPr>
    </w:p>
    <w:p w14:paraId="037DC473" w14:textId="0AE6158B" w:rsidR="00FA6187" w:rsidRDefault="00FA6187" w:rsidP="00FA6187">
      <w:pPr>
        <w:spacing w:after="0" w:line="240" w:lineRule="auto"/>
        <w:outlineLvl w:val="0"/>
        <w:rPr>
          <w:rFonts w:ascii="Arial" w:eastAsia="Times New Roman" w:hAnsi="Arial" w:cs="Arial"/>
          <w:bCs/>
          <w:color w:val="000000"/>
          <w:kern w:val="36"/>
          <w:lang w:eastAsia="nl-NL"/>
        </w:rPr>
      </w:pPr>
    </w:p>
    <w:p w14:paraId="120B2336" w14:textId="27E3D08E" w:rsidR="00FA6187" w:rsidRPr="00FA6187" w:rsidRDefault="005350E6" w:rsidP="00FA6187">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5 </w:t>
      </w:r>
      <w:r w:rsidR="00FA6187" w:rsidRPr="00FA6187">
        <w:rPr>
          <w:rFonts w:ascii="Arial" w:eastAsia="Times New Roman" w:hAnsi="Arial" w:cs="Arial"/>
          <w:bCs/>
          <w:i/>
          <w:color w:val="000000"/>
          <w:kern w:val="36"/>
          <w:lang w:eastAsia="nl-NL"/>
        </w:rPr>
        <w:t>Hard water</w:t>
      </w:r>
    </w:p>
    <w:p w14:paraId="50529B0B"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1</w:t>
      </w:r>
      <w:r w:rsidRPr="00FA6187">
        <w:rPr>
          <w:rFonts w:ascii="Arial" w:eastAsia="Times New Roman" w:hAnsi="Arial" w:cs="Arial"/>
          <w:bCs/>
          <w:color w:val="000000"/>
          <w:kern w:val="36"/>
          <w:lang w:eastAsia="nl-NL"/>
        </w:rPr>
        <w:tab/>
      </w:r>
      <w:bookmarkStart w:id="10" w:name="_Hlk45014889"/>
      <w:r w:rsidRPr="00FA6187">
        <w:rPr>
          <w:rFonts w:ascii="Arial" w:eastAsia="Times New Roman" w:hAnsi="Arial" w:cs="Arial"/>
          <w:bCs/>
          <w:color w:val="000000"/>
          <w:kern w:val="36"/>
          <w:lang w:eastAsia="nl-NL"/>
        </w:rPr>
        <w:t>Calcium en magnesium zijn zeer onedele metalen dus reageren goed met andere stoffen waarbij calcium- en magnesiumionen ontstaan.</w:t>
      </w:r>
    </w:p>
    <w:p w14:paraId="0C12D954"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2</w:t>
      </w:r>
      <w:r w:rsidRPr="00FA6187">
        <w:rPr>
          <w:rFonts w:ascii="Arial" w:eastAsia="Times New Roman" w:hAnsi="Arial" w:cs="Arial"/>
          <w:bCs/>
          <w:color w:val="000000"/>
          <w:kern w:val="36"/>
          <w:lang w:eastAsia="nl-NL"/>
        </w:rPr>
        <w:tab/>
        <w:t>In de vorm van ionen, dus 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en Mg</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w:t>
      </w:r>
    </w:p>
    <w:p w14:paraId="4A28274F" w14:textId="77777777" w:rsidR="00FA6187" w:rsidRPr="00FA6187" w:rsidRDefault="00FA6187" w:rsidP="00FA6187">
      <w:pPr>
        <w:spacing w:after="0" w:line="240" w:lineRule="auto"/>
        <w:outlineLvl w:val="0"/>
        <w:rPr>
          <w:rFonts w:ascii="Arial" w:eastAsia="Times New Roman" w:hAnsi="Arial" w:cs="Arial"/>
          <w:bCs/>
          <w:color w:val="000000"/>
          <w:kern w:val="36"/>
          <w:lang w:val="en-US" w:eastAsia="nl-NL"/>
        </w:rPr>
      </w:pPr>
      <w:r w:rsidRPr="00FA6187">
        <w:rPr>
          <w:rFonts w:ascii="Arial" w:eastAsia="Times New Roman" w:hAnsi="Arial" w:cs="Arial"/>
          <w:bCs/>
          <w:color w:val="000000"/>
          <w:kern w:val="36"/>
          <w:lang w:val="en-US" w:eastAsia="nl-NL"/>
        </w:rPr>
        <w:t>3</w:t>
      </w:r>
      <w:r w:rsidRPr="00FA6187">
        <w:rPr>
          <w:rFonts w:ascii="Arial" w:eastAsia="Times New Roman" w:hAnsi="Arial" w:cs="Arial"/>
          <w:bCs/>
          <w:color w:val="000000"/>
          <w:kern w:val="36"/>
          <w:lang w:val="en-US" w:eastAsia="nl-NL"/>
        </w:rPr>
        <w:tab/>
      </w:r>
      <w:bookmarkStart w:id="11" w:name="_Hlk60212433"/>
      <w:r w:rsidRPr="00FA6187">
        <w:rPr>
          <w:rFonts w:ascii="Arial" w:eastAsia="Times New Roman" w:hAnsi="Arial" w:cs="Arial"/>
          <w:bCs/>
          <w:color w:val="000000"/>
          <w:kern w:val="36"/>
          <w:lang w:val="en-US" w:eastAsia="nl-NL"/>
        </w:rPr>
        <w:t>CO</w:t>
      </w:r>
      <w:r w:rsidRPr="00FA6187">
        <w:rPr>
          <w:rFonts w:ascii="Arial" w:eastAsia="Times New Roman" w:hAnsi="Arial" w:cs="Arial"/>
          <w:bCs/>
          <w:color w:val="000000"/>
          <w:kern w:val="36"/>
          <w:vertAlign w:val="subscript"/>
          <w:lang w:val="en-US" w:eastAsia="nl-NL"/>
        </w:rPr>
        <w:t>2</w:t>
      </w:r>
      <w:r w:rsidRPr="00FA6187">
        <w:rPr>
          <w:rFonts w:ascii="Arial" w:eastAsia="Times New Roman" w:hAnsi="Arial" w:cs="Arial"/>
          <w:bCs/>
          <w:color w:val="000000"/>
          <w:kern w:val="36"/>
          <w:lang w:val="en-US" w:eastAsia="nl-NL"/>
        </w:rPr>
        <w:t xml:space="preserve"> + H</w:t>
      </w:r>
      <w:r w:rsidRPr="00FA6187">
        <w:rPr>
          <w:rFonts w:ascii="Arial" w:eastAsia="Times New Roman" w:hAnsi="Arial" w:cs="Arial"/>
          <w:bCs/>
          <w:color w:val="000000"/>
          <w:kern w:val="36"/>
          <w:vertAlign w:val="subscript"/>
          <w:lang w:val="en-US" w:eastAsia="nl-NL"/>
        </w:rPr>
        <w:t>2</w:t>
      </w:r>
      <w:r w:rsidRPr="00FA6187">
        <w:rPr>
          <w:rFonts w:ascii="Arial" w:eastAsia="Times New Roman" w:hAnsi="Arial" w:cs="Arial"/>
          <w:bCs/>
          <w:color w:val="000000"/>
          <w:kern w:val="36"/>
          <w:lang w:val="en-US" w:eastAsia="nl-NL"/>
        </w:rPr>
        <w:t>O + CaCO</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lang w:val="en-US" w:eastAsia="nl-NL"/>
        </w:rPr>
        <w:t xml:space="preserve"> </w:t>
      </w:r>
      <w:bookmarkEnd w:id="11"/>
      <w:r w:rsidRPr="00FA6187">
        <w:rPr>
          <w:rFonts w:ascii="Arial" w:eastAsia="Times New Roman" w:hAnsi="Arial" w:cs="Arial"/>
          <w:bCs/>
          <w:color w:val="000000"/>
          <w:kern w:val="36"/>
          <w:lang w:eastAsia="nl-NL"/>
        </w:rPr>
        <w:sym w:font="Symbol" w:char="F0AE"/>
      </w:r>
      <w:r w:rsidRPr="00FA6187">
        <w:rPr>
          <w:rFonts w:ascii="Arial" w:eastAsia="Times New Roman" w:hAnsi="Arial" w:cs="Arial"/>
          <w:bCs/>
          <w:color w:val="000000"/>
          <w:kern w:val="36"/>
          <w:lang w:val="en-US" w:eastAsia="nl-NL"/>
        </w:rPr>
        <w:t xml:space="preserve"> </w:t>
      </w:r>
      <w:bookmarkStart w:id="12" w:name="_Hlk60212400"/>
      <w:r w:rsidRPr="00FA6187">
        <w:rPr>
          <w:rFonts w:ascii="Arial" w:eastAsia="Times New Roman" w:hAnsi="Arial" w:cs="Arial"/>
          <w:bCs/>
          <w:color w:val="000000"/>
          <w:kern w:val="36"/>
          <w:lang w:val="en-US" w:eastAsia="nl-NL"/>
        </w:rPr>
        <w:t>Ca</w:t>
      </w:r>
      <w:r w:rsidRPr="00FA6187">
        <w:rPr>
          <w:rFonts w:ascii="Arial" w:eastAsia="Times New Roman" w:hAnsi="Arial" w:cs="Arial"/>
          <w:bCs/>
          <w:color w:val="000000"/>
          <w:kern w:val="36"/>
          <w:vertAlign w:val="superscript"/>
          <w:lang w:val="en-US" w:eastAsia="nl-NL"/>
        </w:rPr>
        <w:t>2+</w:t>
      </w:r>
      <w:r w:rsidRPr="00FA6187">
        <w:rPr>
          <w:rFonts w:ascii="Arial" w:eastAsia="Times New Roman" w:hAnsi="Arial" w:cs="Arial"/>
          <w:bCs/>
          <w:color w:val="000000"/>
          <w:kern w:val="36"/>
          <w:lang w:val="en-US" w:eastAsia="nl-NL"/>
        </w:rPr>
        <w:t xml:space="preserve"> + 2 HCO</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vertAlign w:val="superscript"/>
          <w:lang w:val="en-US" w:eastAsia="nl-NL"/>
        </w:rPr>
        <w:sym w:font="Symbol" w:char="F02D"/>
      </w:r>
    </w:p>
    <w:bookmarkEnd w:id="12"/>
    <w:p w14:paraId="0178D998"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4</w:t>
      </w:r>
      <w:r w:rsidRPr="00FA6187">
        <w:rPr>
          <w:rFonts w:ascii="Arial" w:eastAsia="Times New Roman" w:hAnsi="Arial" w:cs="Arial"/>
          <w:bCs/>
          <w:color w:val="000000"/>
          <w:kern w:val="36"/>
          <w:lang w:eastAsia="nl-NL"/>
        </w:rPr>
        <w:tab/>
        <w:t>Koolzuur, H</w:t>
      </w:r>
      <w:r w:rsidRPr="00FA6187">
        <w:rPr>
          <w:rFonts w:ascii="Arial" w:eastAsia="Times New Roman" w:hAnsi="Arial" w:cs="Arial"/>
          <w:bCs/>
          <w:color w:val="000000"/>
          <w:kern w:val="36"/>
          <w:vertAlign w:val="subscript"/>
          <w:lang w:eastAsia="nl-NL"/>
        </w:rPr>
        <w:t>2</w:t>
      </w:r>
      <w:r w:rsidRPr="00FA6187">
        <w:rPr>
          <w:rFonts w:ascii="Arial" w:eastAsia="Times New Roman" w:hAnsi="Arial" w:cs="Arial"/>
          <w:bCs/>
          <w:color w:val="000000"/>
          <w:kern w:val="36"/>
          <w:lang w:eastAsia="nl-NL"/>
        </w:rPr>
        <w:t>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lang w:eastAsia="nl-NL"/>
        </w:rPr>
        <w:t>, staat een H</w:t>
      </w:r>
      <w:r w:rsidRPr="00FA6187">
        <w:rPr>
          <w:rFonts w:ascii="Arial" w:eastAsia="Times New Roman" w:hAnsi="Arial" w:cs="Arial"/>
          <w:bCs/>
          <w:color w:val="000000"/>
          <w:kern w:val="36"/>
          <w:vertAlign w:val="superscript"/>
          <w:lang w:eastAsia="nl-NL"/>
        </w:rPr>
        <w:t>+</w:t>
      </w:r>
      <w:r w:rsidRPr="00FA6187">
        <w:rPr>
          <w:rFonts w:ascii="Arial" w:eastAsia="Times New Roman" w:hAnsi="Arial" w:cs="Arial"/>
          <w:bCs/>
          <w:color w:val="000000"/>
          <w:kern w:val="36"/>
          <w:lang w:eastAsia="nl-NL"/>
        </w:rPr>
        <w:t xml:space="preserve"> af die dor 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vertAlign w:val="superscript"/>
          <w:lang w:val="en-US" w:eastAsia="nl-NL"/>
        </w:rPr>
        <w:sym w:font="Symbol" w:char="F02D"/>
      </w:r>
      <w:r w:rsidRPr="00FA6187">
        <w:rPr>
          <w:rFonts w:ascii="Arial" w:eastAsia="Times New Roman" w:hAnsi="Arial" w:cs="Arial"/>
          <w:bCs/>
          <w:color w:val="000000"/>
          <w:kern w:val="36"/>
          <w:lang w:eastAsia="nl-NL"/>
        </w:rPr>
        <w:t xml:space="preserve"> opgenomen wordt. In beide gevallen ontstaat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eastAsia="nl-NL"/>
        </w:rPr>
        <w:sym w:font="Symbol" w:char="F02D"/>
      </w:r>
      <w:r w:rsidRPr="00FA6187">
        <w:rPr>
          <w:rFonts w:ascii="Arial" w:eastAsia="Times New Roman" w:hAnsi="Arial" w:cs="Arial"/>
          <w:bCs/>
          <w:color w:val="000000"/>
          <w:kern w:val="36"/>
          <w:lang w:eastAsia="nl-NL"/>
        </w:rPr>
        <w:t>.</w:t>
      </w:r>
    </w:p>
    <w:p w14:paraId="1440522C"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5</w:t>
      </w:r>
      <w:r w:rsidRPr="00FA6187">
        <w:rPr>
          <w:rFonts w:ascii="Arial" w:eastAsia="Times New Roman" w:hAnsi="Arial" w:cs="Arial"/>
          <w:bCs/>
          <w:color w:val="000000"/>
          <w:kern w:val="36"/>
          <w:lang w:eastAsia="nl-NL"/>
        </w:rPr>
        <w:tab/>
        <w:t>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 </w:t>
      </w:r>
      <w:bookmarkStart w:id="13" w:name="_Hlk60216295"/>
      <w:r w:rsidRPr="00FA6187">
        <w:rPr>
          <w:rFonts w:ascii="Arial" w:eastAsia="Times New Roman" w:hAnsi="Arial" w:cs="Arial"/>
          <w:bCs/>
          <w:color w:val="000000"/>
          <w:kern w:val="36"/>
          <w:lang w:eastAsia="nl-NL"/>
        </w:rPr>
        <w:t>2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val="en-US" w:eastAsia="nl-NL"/>
        </w:rPr>
        <w:sym w:font="Symbol" w:char="F02D"/>
      </w:r>
      <w:r w:rsidRPr="00FA6187">
        <w:rPr>
          <w:rFonts w:ascii="Arial" w:eastAsia="Times New Roman" w:hAnsi="Arial" w:cs="Arial"/>
          <w:bCs/>
          <w:color w:val="000000"/>
          <w:kern w:val="36"/>
          <w:lang w:eastAsia="nl-NL"/>
        </w:rPr>
        <w:t xml:space="preserve"> </w:t>
      </w:r>
      <w:r w:rsidRPr="00FA6187">
        <w:rPr>
          <w:rFonts w:ascii="Arial" w:eastAsia="Times New Roman" w:hAnsi="Arial" w:cs="Arial"/>
          <w:bCs/>
          <w:color w:val="000000"/>
          <w:kern w:val="36"/>
          <w:lang w:val="en-US" w:eastAsia="nl-NL"/>
        </w:rPr>
        <w:sym w:font="Symbol" w:char="F0AE"/>
      </w:r>
      <w:r w:rsidRPr="00FA6187">
        <w:rPr>
          <w:rFonts w:ascii="Arial" w:eastAsia="Times New Roman" w:hAnsi="Arial" w:cs="Arial"/>
          <w:bCs/>
          <w:color w:val="000000"/>
          <w:kern w:val="36"/>
          <w:lang w:eastAsia="nl-NL"/>
        </w:rPr>
        <w:t xml:space="preserve"> CO</w:t>
      </w:r>
      <w:r w:rsidRPr="00FA6187">
        <w:rPr>
          <w:rFonts w:ascii="Arial" w:eastAsia="Times New Roman" w:hAnsi="Arial" w:cs="Arial"/>
          <w:bCs/>
          <w:color w:val="000000"/>
          <w:kern w:val="36"/>
          <w:vertAlign w:val="subscript"/>
          <w:lang w:eastAsia="nl-NL"/>
        </w:rPr>
        <w:t>2</w:t>
      </w:r>
      <w:r w:rsidRPr="00FA6187">
        <w:rPr>
          <w:rFonts w:ascii="Arial" w:eastAsia="Times New Roman" w:hAnsi="Arial" w:cs="Arial"/>
          <w:bCs/>
          <w:color w:val="000000"/>
          <w:kern w:val="36"/>
          <w:lang w:eastAsia="nl-NL"/>
        </w:rPr>
        <w:t xml:space="preserve"> + H</w:t>
      </w:r>
      <w:r w:rsidRPr="00FA6187">
        <w:rPr>
          <w:rFonts w:ascii="Arial" w:eastAsia="Times New Roman" w:hAnsi="Arial" w:cs="Arial"/>
          <w:bCs/>
          <w:color w:val="000000"/>
          <w:kern w:val="36"/>
          <w:vertAlign w:val="subscript"/>
          <w:lang w:eastAsia="nl-NL"/>
        </w:rPr>
        <w:t>2</w:t>
      </w:r>
      <w:r w:rsidRPr="00FA6187">
        <w:rPr>
          <w:rFonts w:ascii="Arial" w:eastAsia="Times New Roman" w:hAnsi="Arial" w:cs="Arial"/>
          <w:bCs/>
          <w:color w:val="000000"/>
          <w:kern w:val="36"/>
          <w:lang w:eastAsia="nl-NL"/>
        </w:rPr>
        <w:t>O + CaCO</w:t>
      </w:r>
      <w:r w:rsidRPr="00FA6187">
        <w:rPr>
          <w:rFonts w:ascii="Arial" w:eastAsia="Times New Roman" w:hAnsi="Arial" w:cs="Arial"/>
          <w:bCs/>
          <w:color w:val="000000"/>
          <w:kern w:val="36"/>
          <w:vertAlign w:val="subscript"/>
          <w:lang w:eastAsia="nl-NL"/>
        </w:rPr>
        <w:t>3</w:t>
      </w:r>
      <w:bookmarkEnd w:id="13"/>
    </w:p>
    <w:p w14:paraId="029D0D13"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6</w:t>
      </w:r>
      <w:r w:rsidRPr="00FA6187">
        <w:rPr>
          <w:rFonts w:ascii="Arial" w:eastAsia="Times New Roman" w:hAnsi="Arial" w:cs="Arial"/>
          <w:bCs/>
          <w:color w:val="000000"/>
          <w:kern w:val="36"/>
          <w:lang w:eastAsia="nl-NL"/>
        </w:rPr>
        <w:tab/>
        <w:t>Het ene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val="en-US" w:eastAsia="nl-NL"/>
        </w:rPr>
        <w:sym w:font="Symbol" w:char="F02D"/>
      </w:r>
      <w:r w:rsidRPr="00FA6187">
        <w:rPr>
          <w:rFonts w:ascii="Arial" w:eastAsia="Times New Roman" w:hAnsi="Arial" w:cs="Arial"/>
          <w:bCs/>
          <w:color w:val="000000"/>
          <w:kern w:val="36"/>
          <w:lang w:eastAsia="nl-NL"/>
        </w:rPr>
        <w:t xml:space="preserve"> staat een H</w:t>
      </w:r>
      <w:r w:rsidRPr="00FA6187">
        <w:rPr>
          <w:rFonts w:ascii="Arial" w:eastAsia="Times New Roman" w:hAnsi="Arial" w:cs="Arial"/>
          <w:bCs/>
          <w:color w:val="000000"/>
          <w:kern w:val="36"/>
          <w:vertAlign w:val="superscript"/>
          <w:lang w:eastAsia="nl-NL"/>
        </w:rPr>
        <w:t>+</w:t>
      </w:r>
      <w:r w:rsidRPr="00FA6187">
        <w:rPr>
          <w:rFonts w:ascii="Arial" w:eastAsia="Times New Roman" w:hAnsi="Arial" w:cs="Arial"/>
          <w:bCs/>
          <w:color w:val="000000"/>
          <w:kern w:val="36"/>
          <w:lang w:eastAsia="nl-NL"/>
        </w:rPr>
        <w:t xml:space="preserve"> af aan het andere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eastAsia="nl-NL"/>
        </w:rPr>
        <w:sym w:font="Symbol" w:char="F02D"/>
      </w:r>
      <w:r w:rsidRPr="00FA6187">
        <w:rPr>
          <w:rFonts w:ascii="Arial" w:eastAsia="Times New Roman" w:hAnsi="Arial" w:cs="Arial"/>
          <w:bCs/>
          <w:color w:val="000000"/>
          <w:kern w:val="36"/>
          <w:lang w:eastAsia="nl-NL"/>
        </w:rPr>
        <w:t xml:space="preserve"> en vormt koolzuur en kalksteen.</w:t>
      </w:r>
    </w:p>
    <w:p w14:paraId="5E0B3B86" w14:textId="77777777" w:rsidR="00FA6187" w:rsidRPr="00FA6187" w:rsidRDefault="00FA6187" w:rsidP="00FA6187">
      <w:pPr>
        <w:spacing w:after="0" w:line="240" w:lineRule="auto"/>
        <w:outlineLvl w:val="0"/>
        <w:rPr>
          <w:rFonts w:ascii="Arial" w:eastAsia="Times New Roman" w:hAnsi="Arial" w:cs="Arial"/>
          <w:bCs/>
          <w:color w:val="000000"/>
          <w:kern w:val="36"/>
          <w:lang w:val="en-US" w:eastAsia="nl-NL"/>
        </w:rPr>
      </w:pPr>
      <w:r w:rsidRPr="00FA6187">
        <w:rPr>
          <w:rFonts w:ascii="Arial" w:eastAsia="Times New Roman" w:hAnsi="Arial" w:cs="Arial"/>
          <w:bCs/>
          <w:color w:val="000000"/>
          <w:kern w:val="36"/>
          <w:lang w:val="en-US" w:eastAsia="nl-NL"/>
        </w:rPr>
        <w:t>7</w:t>
      </w:r>
      <w:r w:rsidRPr="00FA6187">
        <w:rPr>
          <w:rFonts w:ascii="Arial" w:eastAsia="Times New Roman" w:hAnsi="Arial" w:cs="Arial"/>
          <w:bCs/>
          <w:color w:val="000000"/>
          <w:kern w:val="36"/>
          <w:lang w:val="en-US" w:eastAsia="nl-NL"/>
        </w:rPr>
        <w:tab/>
        <w:t>CH</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lang w:val="en-US" w:eastAsia="nl-NL"/>
        </w:rPr>
        <w:t>COOH + CaCO</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lang w:val="en-US" w:eastAsia="nl-NL"/>
        </w:rPr>
        <w:t xml:space="preserve"> </w:t>
      </w:r>
      <w:r w:rsidRPr="00FA6187">
        <w:rPr>
          <w:rFonts w:ascii="Arial" w:eastAsia="Times New Roman" w:hAnsi="Arial" w:cs="Arial"/>
          <w:bCs/>
          <w:color w:val="000000"/>
          <w:kern w:val="36"/>
          <w:lang w:eastAsia="nl-NL"/>
        </w:rPr>
        <w:sym w:font="Symbol" w:char="F0AE"/>
      </w:r>
      <w:r w:rsidRPr="00FA6187">
        <w:rPr>
          <w:rFonts w:ascii="Arial" w:eastAsia="Times New Roman" w:hAnsi="Arial" w:cs="Arial"/>
          <w:bCs/>
          <w:color w:val="000000"/>
          <w:kern w:val="36"/>
          <w:lang w:val="en-US" w:eastAsia="nl-NL"/>
        </w:rPr>
        <w:t xml:space="preserve"> Ca</w:t>
      </w:r>
      <w:r w:rsidRPr="00FA6187">
        <w:rPr>
          <w:rFonts w:ascii="Arial" w:eastAsia="Times New Roman" w:hAnsi="Arial" w:cs="Arial"/>
          <w:bCs/>
          <w:color w:val="000000"/>
          <w:kern w:val="36"/>
          <w:vertAlign w:val="superscript"/>
          <w:lang w:val="en-US" w:eastAsia="nl-NL"/>
        </w:rPr>
        <w:t>2+</w:t>
      </w:r>
      <w:r w:rsidRPr="00FA6187">
        <w:rPr>
          <w:rFonts w:ascii="Arial" w:eastAsia="Times New Roman" w:hAnsi="Arial" w:cs="Arial"/>
          <w:bCs/>
          <w:color w:val="000000"/>
          <w:kern w:val="36"/>
          <w:lang w:val="en-US" w:eastAsia="nl-NL"/>
        </w:rPr>
        <w:t xml:space="preserve"> + HCO</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vertAlign w:val="superscript"/>
          <w:lang w:val="en-US" w:eastAsia="nl-NL"/>
        </w:rPr>
        <w:sym w:font="Symbol" w:char="F02D"/>
      </w:r>
      <w:r w:rsidRPr="00FA6187">
        <w:rPr>
          <w:rFonts w:ascii="Arial" w:eastAsia="Times New Roman" w:hAnsi="Arial" w:cs="Arial"/>
          <w:bCs/>
          <w:color w:val="000000"/>
          <w:kern w:val="36"/>
          <w:lang w:val="en-US" w:eastAsia="nl-NL"/>
        </w:rPr>
        <w:t xml:space="preserve"> + CH</w:t>
      </w:r>
      <w:r w:rsidRPr="00FA6187">
        <w:rPr>
          <w:rFonts w:ascii="Arial" w:eastAsia="Times New Roman" w:hAnsi="Arial" w:cs="Arial"/>
          <w:bCs/>
          <w:color w:val="000000"/>
          <w:kern w:val="36"/>
          <w:vertAlign w:val="subscript"/>
          <w:lang w:val="en-US" w:eastAsia="nl-NL"/>
        </w:rPr>
        <w:t>3</w:t>
      </w:r>
      <w:r w:rsidRPr="00FA6187">
        <w:rPr>
          <w:rFonts w:ascii="Arial" w:eastAsia="Times New Roman" w:hAnsi="Arial" w:cs="Arial"/>
          <w:bCs/>
          <w:color w:val="000000"/>
          <w:kern w:val="36"/>
          <w:lang w:val="en-US" w:eastAsia="nl-NL"/>
        </w:rPr>
        <w:t>COO</w:t>
      </w:r>
      <w:r w:rsidRPr="00FA6187">
        <w:rPr>
          <w:rFonts w:ascii="Arial" w:eastAsia="Times New Roman" w:hAnsi="Arial" w:cs="Arial"/>
          <w:bCs/>
          <w:color w:val="000000"/>
          <w:kern w:val="36"/>
          <w:vertAlign w:val="superscript"/>
          <w:lang w:val="en-US" w:eastAsia="nl-NL"/>
        </w:rPr>
        <w:sym w:font="Symbol" w:char="F02D"/>
      </w:r>
    </w:p>
    <w:p w14:paraId="6FF76CEB"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8</w:t>
      </w:r>
      <w:r w:rsidRPr="00FA6187">
        <w:rPr>
          <w:rFonts w:ascii="Arial" w:eastAsia="Times New Roman" w:hAnsi="Arial" w:cs="Arial"/>
          <w:bCs/>
          <w:color w:val="000000"/>
          <w:kern w:val="36"/>
          <w:lang w:eastAsia="nl-NL"/>
        </w:rPr>
        <w:tab/>
        <w:t>7,1 mg 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 7,1 / 40,08 = 0,18 </w:t>
      </w:r>
      <w:proofErr w:type="spellStart"/>
      <w:r w:rsidRPr="00FA6187">
        <w:rPr>
          <w:rFonts w:ascii="Arial" w:eastAsia="Times New Roman" w:hAnsi="Arial" w:cs="Arial"/>
          <w:bCs/>
          <w:color w:val="000000"/>
          <w:kern w:val="36"/>
          <w:lang w:eastAsia="nl-NL"/>
        </w:rPr>
        <w:t>mmol</w:t>
      </w:r>
      <w:proofErr w:type="spellEnd"/>
      <w:r w:rsidRPr="00FA6187">
        <w:rPr>
          <w:rFonts w:ascii="Arial" w:eastAsia="Times New Roman" w:hAnsi="Arial" w:cs="Arial"/>
          <w:bCs/>
          <w:color w:val="000000"/>
          <w:kern w:val="36"/>
          <w:lang w:eastAsia="nl-NL"/>
        </w:rPr>
        <w:t xml:space="preserve"> 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en 4,3 mg Mg</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 4,3 / 24,31 = 0,18 </w:t>
      </w:r>
      <w:proofErr w:type="spellStart"/>
      <w:r w:rsidRPr="00FA6187">
        <w:rPr>
          <w:rFonts w:ascii="Arial" w:eastAsia="Times New Roman" w:hAnsi="Arial" w:cs="Arial"/>
          <w:bCs/>
          <w:color w:val="000000"/>
          <w:kern w:val="36"/>
          <w:lang w:eastAsia="nl-NL"/>
        </w:rPr>
        <w:t>mmol</w:t>
      </w:r>
      <w:proofErr w:type="spellEnd"/>
      <w:r w:rsidRPr="00FA6187">
        <w:rPr>
          <w:rFonts w:ascii="Arial" w:eastAsia="Times New Roman" w:hAnsi="Arial" w:cs="Arial"/>
          <w:bCs/>
          <w:color w:val="000000"/>
          <w:kern w:val="36"/>
          <w:lang w:eastAsia="nl-NL"/>
        </w:rPr>
        <w:t xml:space="preserve"> Mg</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w:t>
      </w:r>
    </w:p>
    <w:p w14:paraId="021A5562"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9</w:t>
      </w:r>
      <w:r w:rsidRPr="00FA6187">
        <w:rPr>
          <w:rFonts w:ascii="Arial" w:eastAsia="Times New Roman" w:hAnsi="Arial" w:cs="Arial"/>
          <w:bCs/>
          <w:color w:val="000000"/>
          <w:kern w:val="36"/>
          <w:lang w:eastAsia="nl-NL"/>
        </w:rPr>
        <w:tab/>
        <w:t>7,6 °</w:t>
      </w:r>
      <w:proofErr w:type="spellStart"/>
      <w:r w:rsidRPr="00FA6187">
        <w:rPr>
          <w:rFonts w:ascii="Arial" w:eastAsia="Times New Roman" w:hAnsi="Arial" w:cs="Arial"/>
          <w:bCs/>
          <w:color w:val="000000"/>
          <w:kern w:val="36"/>
          <w:lang w:eastAsia="nl-NL"/>
        </w:rPr>
        <w:t>dH</w:t>
      </w:r>
      <w:proofErr w:type="spellEnd"/>
      <w:r w:rsidRPr="00FA6187">
        <w:rPr>
          <w:rFonts w:ascii="Arial" w:eastAsia="Times New Roman" w:hAnsi="Arial" w:cs="Arial"/>
          <w:bCs/>
          <w:color w:val="000000"/>
          <w:kern w:val="36"/>
          <w:lang w:eastAsia="nl-NL"/>
        </w:rPr>
        <w:t xml:space="preserve"> = 7,6 x 7,1 = 54 mg 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 xml:space="preserve"> = 0,054 g = 0,054 / 40,08 = 1,3·10</w:t>
      </w:r>
      <w:r w:rsidRPr="00FA6187">
        <w:rPr>
          <w:rFonts w:ascii="Arial" w:eastAsia="Times New Roman" w:hAnsi="Arial" w:cs="Arial"/>
          <w:bCs/>
          <w:color w:val="000000"/>
          <w:kern w:val="36"/>
          <w:vertAlign w:val="superscript"/>
          <w:lang w:eastAsia="nl-NL"/>
        </w:rPr>
        <w:sym w:font="Symbol" w:char="F02D"/>
      </w:r>
      <w:r w:rsidRPr="00FA6187">
        <w:rPr>
          <w:rFonts w:ascii="Arial" w:eastAsia="Times New Roman" w:hAnsi="Arial" w:cs="Arial"/>
          <w:bCs/>
          <w:color w:val="000000"/>
          <w:kern w:val="36"/>
          <w:vertAlign w:val="superscript"/>
          <w:lang w:eastAsia="nl-NL"/>
        </w:rPr>
        <w:t>3</w:t>
      </w:r>
      <w:r w:rsidRPr="00FA6187">
        <w:rPr>
          <w:rFonts w:ascii="Arial" w:eastAsia="Times New Roman" w:hAnsi="Arial" w:cs="Arial"/>
          <w:bCs/>
          <w:color w:val="000000"/>
          <w:kern w:val="36"/>
          <w:lang w:eastAsia="nl-NL"/>
        </w:rPr>
        <w:t xml:space="preserve"> mol per L.</w:t>
      </w:r>
    </w:p>
    <w:p w14:paraId="474A3431"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10</w:t>
      </w:r>
      <w:r w:rsidRPr="00FA6187">
        <w:rPr>
          <w:rFonts w:ascii="Arial" w:eastAsia="Times New Roman" w:hAnsi="Arial" w:cs="Arial"/>
          <w:bCs/>
          <w:color w:val="000000"/>
          <w:kern w:val="36"/>
          <w:lang w:eastAsia="nl-NL"/>
        </w:rPr>
        <w:tab/>
        <w:t>Voeg aan het kraanwater natriumcarbonaat toe. De aanwezige carbonaationen reageren dan met de aanwezige calciumionen tot de vaste stof calciumcarbonaat die door filtering te verwijderen is.</w:t>
      </w:r>
    </w:p>
    <w:p w14:paraId="04C1205C"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11</w:t>
      </w:r>
      <w:r w:rsidRPr="00FA6187">
        <w:rPr>
          <w:rFonts w:ascii="Arial" w:eastAsia="Times New Roman" w:hAnsi="Arial" w:cs="Arial"/>
          <w:bCs/>
          <w:color w:val="000000"/>
          <w:kern w:val="36"/>
          <w:lang w:eastAsia="nl-NL"/>
        </w:rPr>
        <w:tab/>
        <w:t>Leid het harde water over een ionenwisselaarhars waaraan natriumionen gehecht zitten. De natriumionen gaan dan in oplossing, terwijl calciumionen zich binden aan de hars.</w:t>
      </w:r>
    </w:p>
    <w:p w14:paraId="00032AC3"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12</w:t>
      </w:r>
      <w:r w:rsidRPr="00FA6187">
        <w:rPr>
          <w:rFonts w:ascii="Arial" w:eastAsia="Times New Roman" w:hAnsi="Arial" w:cs="Arial"/>
          <w:bCs/>
          <w:color w:val="000000"/>
          <w:kern w:val="36"/>
          <w:lang w:eastAsia="nl-NL"/>
        </w:rPr>
        <w:tab/>
        <w:t>De lading moet hetzelfde blijven dus twee Na</w:t>
      </w:r>
      <w:r w:rsidRPr="00FA6187">
        <w:rPr>
          <w:rFonts w:ascii="Arial" w:eastAsia="Times New Roman" w:hAnsi="Arial" w:cs="Arial"/>
          <w:bCs/>
          <w:color w:val="000000"/>
          <w:kern w:val="36"/>
          <w:vertAlign w:val="superscript"/>
          <w:lang w:eastAsia="nl-NL"/>
        </w:rPr>
        <w:t>+</w:t>
      </w:r>
      <w:r w:rsidRPr="00FA6187">
        <w:rPr>
          <w:rFonts w:ascii="Arial" w:eastAsia="Times New Roman" w:hAnsi="Arial" w:cs="Arial"/>
          <w:bCs/>
          <w:color w:val="000000"/>
          <w:kern w:val="36"/>
          <w:lang w:eastAsia="nl-NL"/>
        </w:rPr>
        <w:t xml:space="preserve"> uitwisselen tegen één Ca</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lang w:eastAsia="nl-NL"/>
        </w:rPr>
        <w:t>.</w:t>
      </w:r>
    </w:p>
    <w:p w14:paraId="148C3D4E"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13</w:t>
      </w:r>
      <w:r w:rsidRPr="00FA6187">
        <w:rPr>
          <w:rFonts w:ascii="Arial" w:eastAsia="Times New Roman" w:hAnsi="Arial" w:cs="Arial"/>
          <w:bCs/>
          <w:color w:val="000000"/>
          <w:kern w:val="36"/>
          <w:lang w:eastAsia="nl-NL"/>
        </w:rPr>
        <w:tab/>
        <w:t>Er zijn dan nog wel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eastAsia="nl-NL"/>
        </w:rPr>
        <w:sym w:font="Symbol" w:char="F02D"/>
      </w:r>
      <w:r w:rsidRPr="00FA6187">
        <w:rPr>
          <w:rFonts w:ascii="Arial" w:eastAsia="Times New Roman" w:hAnsi="Arial" w:cs="Arial"/>
          <w:bCs/>
          <w:color w:val="000000"/>
          <w:kern w:val="36"/>
          <w:lang w:eastAsia="nl-NL"/>
        </w:rPr>
        <w:t xml:space="preserve"> aanwezig die met elkaar reageren, maar er zijn geen calciumionen meer aanwezig. </w:t>
      </w:r>
    </w:p>
    <w:p w14:paraId="6318913B"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r w:rsidRPr="00FA6187">
        <w:rPr>
          <w:rFonts w:ascii="Arial" w:eastAsia="Times New Roman" w:hAnsi="Arial" w:cs="Arial"/>
          <w:bCs/>
          <w:color w:val="000000"/>
          <w:kern w:val="36"/>
          <w:lang w:eastAsia="nl-NL"/>
        </w:rPr>
        <w:t>De reactie die optreedt is: 2 HCO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val="en-US" w:eastAsia="nl-NL"/>
        </w:rPr>
        <w:sym w:font="Symbol" w:char="F02D"/>
      </w:r>
      <w:r w:rsidRPr="00FA6187">
        <w:rPr>
          <w:rFonts w:ascii="Arial" w:eastAsia="Times New Roman" w:hAnsi="Arial" w:cs="Arial"/>
          <w:bCs/>
          <w:color w:val="000000"/>
          <w:kern w:val="36"/>
          <w:lang w:eastAsia="nl-NL"/>
        </w:rPr>
        <w:t xml:space="preserve"> </w:t>
      </w:r>
      <w:r w:rsidRPr="00FA6187">
        <w:rPr>
          <w:rFonts w:ascii="Arial" w:eastAsia="Times New Roman" w:hAnsi="Arial" w:cs="Arial"/>
          <w:bCs/>
          <w:color w:val="000000"/>
          <w:kern w:val="36"/>
          <w:lang w:val="en-US" w:eastAsia="nl-NL"/>
        </w:rPr>
        <w:sym w:font="Symbol" w:char="F0AE"/>
      </w:r>
      <w:r w:rsidRPr="00FA6187">
        <w:rPr>
          <w:rFonts w:ascii="Arial" w:eastAsia="Times New Roman" w:hAnsi="Arial" w:cs="Arial"/>
          <w:bCs/>
          <w:color w:val="000000"/>
          <w:kern w:val="36"/>
          <w:lang w:eastAsia="nl-NL"/>
        </w:rPr>
        <w:t xml:space="preserve"> CO</w:t>
      </w:r>
      <w:r w:rsidRPr="00FA6187">
        <w:rPr>
          <w:rFonts w:ascii="Arial" w:eastAsia="Times New Roman" w:hAnsi="Arial" w:cs="Arial"/>
          <w:bCs/>
          <w:color w:val="000000"/>
          <w:kern w:val="36"/>
          <w:vertAlign w:val="subscript"/>
          <w:lang w:eastAsia="nl-NL"/>
        </w:rPr>
        <w:t>2</w:t>
      </w:r>
      <w:r w:rsidRPr="00FA6187">
        <w:rPr>
          <w:rFonts w:ascii="Arial" w:eastAsia="Times New Roman" w:hAnsi="Arial" w:cs="Arial"/>
          <w:bCs/>
          <w:color w:val="000000"/>
          <w:kern w:val="36"/>
          <w:lang w:eastAsia="nl-NL"/>
        </w:rPr>
        <w:t xml:space="preserve"> + H</w:t>
      </w:r>
      <w:r w:rsidRPr="00FA6187">
        <w:rPr>
          <w:rFonts w:ascii="Arial" w:eastAsia="Times New Roman" w:hAnsi="Arial" w:cs="Arial"/>
          <w:bCs/>
          <w:color w:val="000000"/>
          <w:kern w:val="36"/>
          <w:vertAlign w:val="subscript"/>
          <w:lang w:eastAsia="nl-NL"/>
        </w:rPr>
        <w:t>2</w:t>
      </w:r>
      <w:r w:rsidRPr="00FA6187">
        <w:rPr>
          <w:rFonts w:ascii="Arial" w:eastAsia="Times New Roman" w:hAnsi="Arial" w:cs="Arial"/>
          <w:bCs/>
          <w:color w:val="000000"/>
          <w:kern w:val="36"/>
          <w:lang w:eastAsia="nl-NL"/>
        </w:rPr>
        <w:t>O + CO</w:t>
      </w:r>
      <w:r w:rsidRPr="00FA6187">
        <w:rPr>
          <w:rFonts w:ascii="Arial" w:eastAsia="Times New Roman" w:hAnsi="Arial" w:cs="Arial"/>
          <w:bCs/>
          <w:color w:val="000000"/>
          <w:kern w:val="36"/>
          <w:vertAlign w:val="subscript"/>
          <w:lang w:eastAsia="nl-NL"/>
        </w:rPr>
        <w:t>3</w:t>
      </w:r>
      <w:r w:rsidRPr="00FA6187">
        <w:rPr>
          <w:rFonts w:ascii="Arial" w:eastAsia="Times New Roman" w:hAnsi="Arial" w:cs="Arial"/>
          <w:bCs/>
          <w:color w:val="000000"/>
          <w:kern w:val="36"/>
          <w:vertAlign w:val="superscript"/>
          <w:lang w:eastAsia="nl-NL"/>
        </w:rPr>
        <w:t>2</w:t>
      </w:r>
      <w:r w:rsidRPr="00FA6187">
        <w:rPr>
          <w:rFonts w:ascii="Arial" w:eastAsia="Times New Roman" w:hAnsi="Arial" w:cs="Arial"/>
          <w:bCs/>
          <w:color w:val="000000"/>
          <w:kern w:val="36"/>
          <w:vertAlign w:val="superscript"/>
          <w:lang w:val="en-US" w:eastAsia="nl-NL"/>
        </w:rPr>
        <w:sym w:font="Symbol" w:char="F02D"/>
      </w:r>
    </w:p>
    <w:bookmarkEnd w:id="10"/>
    <w:p w14:paraId="40887F6E" w14:textId="77777777" w:rsidR="00FA6187" w:rsidRPr="00FA6187" w:rsidRDefault="00FA6187" w:rsidP="00FA6187">
      <w:pPr>
        <w:spacing w:after="0" w:line="240" w:lineRule="auto"/>
        <w:outlineLvl w:val="0"/>
        <w:rPr>
          <w:rFonts w:ascii="Arial" w:eastAsia="Times New Roman" w:hAnsi="Arial" w:cs="Arial"/>
          <w:bCs/>
          <w:color w:val="000000"/>
          <w:kern w:val="36"/>
          <w:lang w:eastAsia="nl-NL"/>
        </w:rPr>
      </w:pPr>
    </w:p>
    <w:p w14:paraId="37D53DF4" w14:textId="39BED7BF" w:rsidR="00FA6187" w:rsidRDefault="005350E6" w:rsidP="00FA6187">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i/>
          <w:iCs/>
          <w:color w:val="000000"/>
          <w:kern w:val="36"/>
          <w:lang w:eastAsia="nl-NL"/>
        </w:rPr>
        <w:t xml:space="preserve">Opgave 6 </w:t>
      </w:r>
      <w:r w:rsidR="005B1431">
        <w:rPr>
          <w:rFonts w:ascii="Arial" w:eastAsia="Times New Roman" w:hAnsi="Arial" w:cs="Arial"/>
          <w:bCs/>
          <w:i/>
          <w:iCs/>
          <w:color w:val="000000"/>
          <w:kern w:val="36"/>
          <w:lang w:eastAsia="nl-NL"/>
        </w:rPr>
        <w:t xml:space="preserve">Zwavelrichtlijn: </w:t>
      </w:r>
      <w:proofErr w:type="spellStart"/>
      <w:r w:rsidR="005B1431">
        <w:rPr>
          <w:rFonts w:ascii="Arial" w:eastAsia="Times New Roman" w:hAnsi="Arial" w:cs="Arial"/>
          <w:bCs/>
          <w:i/>
          <w:iCs/>
          <w:color w:val="000000"/>
          <w:kern w:val="36"/>
          <w:lang w:eastAsia="nl-NL"/>
        </w:rPr>
        <w:t>scrubbers</w:t>
      </w:r>
      <w:proofErr w:type="spellEnd"/>
      <w:r w:rsidR="005B1431">
        <w:rPr>
          <w:rFonts w:ascii="Arial" w:eastAsia="Times New Roman" w:hAnsi="Arial" w:cs="Arial"/>
          <w:bCs/>
          <w:i/>
          <w:iCs/>
          <w:color w:val="000000"/>
          <w:kern w:val="36"/>
          <w:lang w:eastAsia="nl-NL"/>
        </w:rPr>
        <w:t xml:space="preserve"> in scheepvaart onder vuur</w:t>
      </w:r>
    </w:p>
    <w:p w14:paraId="1CBEA584" w14:textId="77777777" w:rsidR="00265AB5"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1</w:t>
      </w:r>
      <w:r w:rsidRPr="00250B30">
        <w:rPr>
          <w:rFonts w:ascii="Arial" w:eastAsia="Times New Roman" w:hAnsi="Arial" w:cs="Arial"/>
          <w:bCs/>
          <w:color w:val="000000"/>
          <w:kern w:val="36"/>
          <w:lang w:eastAsia="nl-NL"/>
        </w:rPr>
        <w:tab/>
        <w:t xml:space="preserve">1 ton = 1000 kg zware stookolie bevat 3,5 massa% = </w:t>
      </w:r>
      <w:bookmarkStart w:id="14" w:name="_Hlk91746088"/>
    </w:p>
    <w:p w14:paraId="7830DD4B" w14:textId="2AEB378B"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object w:dxaOrig="2860" w:dyaOrig="620" w14:anchorId="5E84A0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95pt;height:30.65pt" o:ole="">
            <v:imagedata r:id="rId16" o:title=""/>
          </v:shape>
          <o:OLEObject Type="Embed" ProgID="Equation.DSMT4" ShapeID="_x0000_i1025" DrawAspect="Content" ObjectID="_1716193889" r:id="rId17"/>
        </w:object>
      </w:r>
      <w:bookmarkEnd w:id="14"/>
      <w:r w:rsidRPr="00250B30">
        <w:rPr>
          <w:rFonts w:ascii="Arial" w:eastAsia="Times New Roman" w:hAnsi="Arial" w:cs="Arial"/>
          <w:bCs/>
          <w:color w:val="000000"/>
          <w:kern w:val="36"/>
          <w:lang w:eastAsia="nl-NL"/>
        </w:rPr>
        <w:t xml:space="preserve"> </w:t>
      </w:r>
    </w:p>
    <w:p w14:paraId="05A67C56"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ab/>
        <w:t xml:space="preserve">1 ton = 1000 kg lichte stookolie bevat maximaal 0,5 massa% = </w:t>
      </w:r>
      <w:r w:rsidRPr="00250B30">
        <w:rPr>
          <w:rFonts w:ascii="Arial" w:eastAsia="Times New Roman" w:hAnsi="Arial" w:cs="Arial"/>
          <w:bCs/>
          <w:color w:val="000000"/>
          <w:kern w:val="36"/>
          <w:lang w:eastAsia="nl-NL"/>
        </w:rPr>
        <w:object w:dxaOrig="2740" w:dyaOrig="620" w14:anchorId="2105D7B4">
          <v:shape id="_x0000_i1026" type="#_x0000_t75" style="width:137pt;height:30.65pt" o:ole="">
            <v:imagedata r:id="rId18" o:title=""/>
          </v:shape>
          <o:OLEObject Type="Embed" ProgID="Equation.DSMT4" ShapeID="_x0000_i1026" DrawAspect="Content" ObjectID="_1716193890" r:id="rId19"/>
        </w:object>
      </w:r>
      <w:r w:rsidRPr="00250B30">
        <w:rPr>
          <w:rFonts w:ascii="Arial" w:eastAsia="Times New Roman" w:hAnsi="Arial" w:cs="Arial"/>
          <w:bCs/>
          <w:color w:val="000000"/>
          <w:kern w:val="36"/>
          <w:lang w:eastAsia="nl-NL"/>
        </w:rPr>
        <w:t xml:space="preserve"> Er moet dus 30 kg zwavel verwijderd worden door reactie met waterstof: </w:t>
      </w:r>
      <w:bookmarkStart w:id="15" w:name="_Hlk91746654"/>
      <w:r w:rsidRPr="00250B30">
        <w:rPr>
          <w:rFonts w:ascii="Arial" w:eastAsia="Times New Roman" w:hAnsi="Arial" w:cs="Arial"/>
          <w:bCs/>
          <w:color w:val="000000"/>
          <w:kern w:val="36"/>
          <w:lang w:eastAsia="nl-NL"/>
        </w:rPr>
        <w:t>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 S </w:t>
      </w:r>
      <w:r w:rsidRPr="00250B30">
        <w:rPr>
          <w:rFonts w:ascii="Arial" w:eastAsia="Times New Roman" w:hAnsi="Arial" w:cs="Arial"/>
          <w:bCs/>
          <w:color w:val="000000"/>
          <w:kern w:val="36"/>
          <w:lang w:eastAsia="nl-NL"/>
        </w:rPr>
        <w:sym w:font="Symbol" w:char="F0AE"/>
      </w:r>
      <w:r w:rsidRPr="00250B30">
        <w:rPr>
          <w:rFonts w:ascii="Arial" w:eastAsia="Times New Roman" w:hAnsi="Arial" w:cs="Arial"/>
          <w:bCs/>
          <w:color w:val="000000"/>
          <w:kern w:val="36"/>
          <w:lang w:eastAsia="nl-NL"/>
        </w:rPr>
        <w:t xml:space="preserve">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S</w:t>
      </w:r>
      <w:bookmarkEnd w:id="15"/>
      <w:r w:rsidRPr="00250B30">
        <w:rPr>
          <w:rFonts w:ascii="Arial" w:eastAsia="Times New Roman" w:hAnsi="Arial" w:cs="Arial"/>
          <w:bCs/>
          <w:color w:val="000000"/>
          <w:kern w:val="36"/>
          <w:lang w:eastAsia="nl-NL"/>
        </w:rPr>
        <w:t xml:space="preserve">. </w:t>
      </w:r>
    </w:p>
    <w:p w14:paraId="5EFCACE8"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ab/>
        <w:t>30 kg S = 30 000 g S = 30 000 / 32,06 = 936 mol S, dus nodig:</w:t>
      </w:r>
      <w:r w:rsidRPr="00250B30">
        <w:rPr>
          <w:rFonts w:ascii="Arial" w:eastAsia="Times New Roman" w:hAnsi="Arial" w:cs="Arial"/>
          <w:bCs/>
          <w:color w:val="000000"/>
          <w:kern w:val="36"/>
          <w:lang w:eastAsia="nl-NL"/>
        </w:rPr>
        <w:br/>
        <w:t>936 mol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 936 × 2,016 = 1,9·10</w:t>
      </w:r>
      <w:r w:rsidRPr="00250B30">
        <w:rPr>
          <w:rFonts w:ascii="Arial" w:eastAsia="Times New Roman" w:hAnsi="Arial" w:cs="Arial"/>
          <w:bCs/>
          <w:color w:val="000000"/>
          <w:kern w:val="36"/>
          <w:vertAlign w:val="superscript"/>
          <w:lang w:eastAsia="nl-NL"/>
        </w:rPr>
        <w:t>3</w:t>
      </w:r>
      <w:r w:rsidRPr="00250B30">
        <w:rPr>
          <w:rFonts w:ascii="Arial" w:eastAsia="Times New Roman" w:hAnsi="Arial" w:cs="Arial"/>
          <w:bCs/>
          <w:color w:val="000000"/>
          <w:kern w:val="36"/>
          <w:lang w:eastAsia="nl-NL"/>
        </w:rPr>
        <w:t xml:space="preserve"> g = 1,9 kg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w:t>
      </w:r>
    </w:p>
    <w:p w14:paraId="1E822CEE"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2</w:t>
      </w:r>
      <w:r w:rsidRPr="00250B30">
        <w:rPr>
          <w:rFonts w:ascii="Arial" w:eastAsia="Times New Roman" w:hAnsi="Arial" w:cs="Arial"/>
          <w:bCs/>
          <w:color w:val="000000"/>
          <w:kern w:val="36"/>
          <w:lang w:eastAsia="nl-NL"/>
        </w:rPr>
        <w:tab/>
        <w:t xml:space="preserve">Waterstof reageert met onverzadigde koolwaterstoffen, waarbij verzadigde koolwaterstoffen ontstaan. </w:t>
      </w:r>
    </w:p>
    <w:p w14:paraId="0302687A"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3</w:t>
      </w:r>
      <w:r w:rsidRPr="00250B30">
        <w:rPr>
          <w:rFonts w:ascii="Arial" w:eastAsia="Times New Roman" w:hAnsi="Arial" w:cs="Arial"/>
          <w:bCs/>
          <w:color w:val="000000"/>
          <w:kern w:val="36"/>
          <w:lang w:eastAsia="nl-NL"/>
        </w:rPr>
        <w:tab/>
        <w:t>Verzadigde koolwaterstoffen verbranden beter dan onverzadigde koolwaterstoffen, dus het decaangetal van ruwe stookolie stijgt.</w:t>
      </w:r>
    </w:p>
    <w:p w14:paraId="0E6EC4C6"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4</w:t>
      </w:r>
      <w:r w:rsidRPr="00250B30">
        <w:rPr>
          <w:rFonts w:ascii="Arial" w:eastAsia="Times New Roman" w:hAnsi="Arial" w:cs="Arial"/>
          <w:bCs/>
          <w:color w:val="000000"/>
          <w:kern w:val="36"/>
          <w:lang w:eastAsia="nl-NL"/>
        </w:rPr>
        <w:tab/>
        <w:t xml:space="preserve">Er ontstaat dan zwaveldioxide dat bij contact met water omgezet wordt in </w:t>
      </w:r>
      <w:proofErr w:type="spellStart"/>
      <w:r w:rsidRPr="00250B30">
        <w:rPr>
          <w:rFonts w:ascii="Arial" w:eastAsia="Times New Roman" w:hAnsi="Arial" w:cs="Arial"/>
          <w:bCs/>
          <w:color w:val="000000"/>
          <w:kern w:val="36"/>
          <w:lang w:eastAsia="nl-NL"/>
        </w:rPr>
        <w:t>zwaveligzuur</w:t>
      </w:r>
      <w:proofErr w:type="spellEnd"/>
      <w:r w:rsidRPr="00250B30">
        <w:rPr>
          <w:rFonts w:ascii="Arial" w:eastAsia="Times New Roman" w:hAnsi="Arial" w:cs="Arial"/>
          <w:bCs/>
          <w:color w:val="000000"/>
          <w:kern w:val="36"/>
          <w:lang w:eastAsia="nl-NL"/>
        </w:rPr>
        <w:t>,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SO</w:t>
      </w:r>
      <w:r w:rsidRPr="00250B30">
        <w:rPr>
          <w:rFonts w:ascii="Arial" w:eastAsia="Times New Roman" w:hAnsi="Arial" w:cs="Arial"/>
          <w:bCs/>
          <w:color w:val="000000"/>
          <w:kern w:val="36"/>
          <w:vertAlign w:val="subscript"/>
          <w:lang w:eastAsia="nl-NL"/>
        </w:rPr>
        <w:t>3</w:t>
      </w:r>
      <w:r w:rsidRPr="00250B30">
        <w:rPr>
          <w:rFonts w:ascii="Arial" w:eastAsia="Times New Roman" w:hAnsi="Arial" w:cs="Arial"/>
          <w:bCs/>
          <w:color w:val="000000"/>
          <w:kern w:val="36"/>
          <w:lang w:eastAsia="nl-NL"/>
        </w:rPr>
        <w:t>, dat door oxidatie omgezet kan worden in zwavelzuur.</w:t>
      </w:r>
    </w:p>
    <w:p w14:paraId="4A7F991A"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5</w:t>
      </w:r>
      <w:r w:rsidRPr="00250B30">
        <w:rPr>
          <w:rFonts w:ascii="Arial" w:eastAsia="Times New Roman" w:hAnsi="Arial" w:cs="Arial"/>
          <w:bCs/>
          <w:color w:val="000000"/>
          <w:kern w:val="36"/>
          <w:lang w:eastAsia="nl-NL"/>
        </w:rPr>
        <w:tab/>
        <w:t>2 C</w:t>
      </w:r>
      <w:r w:rsidRPr="00250B30">
        <w:rPr>
          <w:rFonts w:ascii="Arial" w:eastAsia="Times New Roman" w:hAnsi="Arial" w:cs="Arial"/>
          <w:bCs/>
          <w:color w:val="000000"/>
          <w:kern w:val="36"/>
          <w:vertAlign w:val="subscript"/>
          <w:lang w:eastAsia="nl-NL"/>
        </w:rPr>
        <w:t>10</w:t>
      </w:r>
      <w:r w:rsidRPr="00250B30">
        <w:rPr>
          <w:rFonts w:ascii="Arial" w:eastAsia="Times New Roman" w:hAnsi="Arial" w:cs="Arial"/>
          <w:bCs/>
          <w:color w:val="000000"/>
          <w:kern w:val="36"/>
          <w:lang w:eastAsia="nl-NL"/>
        </w:rPr>
        <w:t>H</w:t>
      </w:r>
      <w:r w:rsidRPr="00250B30">
        <w:rPr>
          <w:rFonts w:ascii="Arial" w:eastAsia="Times New Roman" w:hAnsi="Arial" w:cs="Arial"/>
          <w:bCs/>
          <w:color w:val="000000"/>
          <w:kern w:val="36"/>
          <w:vertAlign w:val="subscript"/>
          <w:lang w:eastAsia="nl-NL"/>
        </w:rPr>
        <w:t>22</w:t>
      </w:r>
      <w:r w:rsidRPr="00250B30">
        <w:rPr>
          <w:rFonts w:ascii="Arial" w:eastAsia="Times New Roman" w:hAnsi="Arial" w:cs="Arial"/>
          <w:bCs/>
          <w:color w:val="000000"/>
          <w:kern w:val="36"/>
          <w:lang w:eastAsia="nl-NL"/>
        </w:rPr>
        <w:t>S + 33 O</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w:t>
      </w:r>
      <w:r w:rsidRPr="00250B30">
        <w:rPr>
          <w:rFonts w:ascii="Arial" w:eastAsia="Times New Roman" w:hAnsi="Arial" w:cs="Arial"/>
          <w:bCs/>
          <w:color w:val="000000"/>
          <w:kern w:val="36"/>
          <w:lang w:eastAsia="nl-NL"/>
        </w:rPr>
        <w:sym w:font="Symbol" w:char="F0AE"/>
      </w:r>
      <w:r w:rsidRPr="00250B30">
        <w:rPr>
          <w:rFonts w:ascii="Arial" w:eastAsia="Times New Roman" w:hAnsi="Arial" w:cs="Arial"/>
          <w:bCs/>
          <w:color w:val="000000"/>
          <w:kern w:val="36"/>
          <w:lang w:eastAsia="nl-NL"/>
        </w:rPr>
        <w:t xml:space="preserve"> 2 SO</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+ 20 CO</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+ 22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O</w:t>
      </w:r>
    </w:p>
    <w:p w14:paraId="1C215BA1"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lastRenderedPageBreak/>
        <w:t>6</w:t>
      </w:r>
      <w:r w:rsidRPr="00250B30">
        <w:rPr>
          <w:rFonts w:ascii="Arial" w:eastAsia="Times New Roman" w:hAnsi="Arial" w:cs="Arial"/>
          <w:bCs/>
          <w:color w:val="000000"/>
          <w:kern w:val="36"/>
          <w:lang w:eastAsia="nl-NL"/>
        </w:rPr>
        <w:tab/>
        <w:t>De lichte stookolie is het duurst, want die vraagt om een extra stap in de bewerking (verwijdering van zwavel) die doorberekend wordt.</w:t>
      </w:r>
    </w:p>
    <w:p w14:paraId="46C4F984" w14:textId="77777777" w:rsidR="00250B30" w:rsidRPr="00250B30" w:rsidRDefault="00250B30" w:rsidP="00250B30">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7</w:t>
      </w:r>
      <w:r w:rsidRPr="00250B30">
        <w:rPr>
          <w:rFonts w:ascii="Arial" w:eastAsia="Times New Roman" w:hAnsi="Arial" w:cs="Arial"/>
          <w:bCs/>
          <w:color w:val="000000"/>
          <w:kern w:val="36"/>
          <w:lang w:eastAsia="nl-NL"/>
        </w:rPr>
        <w:tab/>
        <w:t xml:space="preserve">Zwaveldioxide reageert met water tot </w:t>
      </w:r>
      <w:proofErr w:type="spellStart"/>
      <w:r w:rsidRPr="00250B30">
        <w:rPr>
          <w:rFonts w:ascii="Arial" w:eastAsia="Times New Roman" w:hAnsi="Arial" w:cs="Arial"/>
          <w:bCs/>
          <w:color w:val="000000"/>
          <w:kern w:val="36"/>
          <w:lang w:eastAsia="nl-NL"/>
        </w:rPr>
        <w:t>zwaveligzuur</w:t>
      </w:r>
      <w:proofErr w:type="spellEnd"/>
      <w:r w:rsidRPr="00250B30">
        <w:rPr>
          <w:rFonts w:ascii="Arial" w:eastAsia="Times New Roman" w:hAnsi="Arial" w:cs="Arial"/>
          <w:bCs/>
          <w:color w:val="000000"/>
          <w:kern w:val="36"/>
          <w:lang w:eastAsia="nl-NL"/>
        </w:rPr>
        <w:t>: SO</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 xml:space="preserve"> +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O</w:t>
      </w:r>
      <w:r w:rsidRPr="00250B30">
        <w:rPr>
          <w:rFonts w:ascii="Arial" w:eastAsia="Times New Roman" w:hAnsi="Arial" w:cs="Arial"/>
          <w:bCs/>
          <w:color w:val="000000"/>
          <w:kern w:val="36"/>
          <w:vertAlign w:val="subscript"/>
          <w:lang w:eastAsia="nl-NL"/>
        </w:rPr>
        <w:t xml:space="preserve"> </w:t>
      </w:r>
      <w:r w:rsidRPr="00250B30">
        <w:rPr>
          <w:rFonts w:ascii="Arial" w:eastAsia="Times New Roman" w:hAnsi="Arial" w:cs="Arial"/>
          <w:bCs/>
          <w:color w:val="000000"/>
          <w:kern w:val="36"/>
          <w:lang w:eastAsia="nl-NL"/>
        </w:rPr>
        <w:sym w:font="Symbol" w:char="F0AE"/>
      </w:r>
      <w:r w:rsidRPr="00250B30">
        <w:rPr>
          <w:rFonts w:ascii="Arial" w:eastAsia="Times New Roman" w:hAnsi="Arial" w:cs="Arial"/>
          <w:bCs/>
          <w:color w:val="000000"/>
          <w:kern w:val="36"/>
          <w:lang w:eastAsia="nl-NL"/>
        </w:rPr>
        <w:t xml:space="preserve"> H</w:t>
      </w:r>
      <w:r w:rsidRPr="00250B30">
        <w:rPr>
          <w:rFonts w:ascii="Arial" w:eastAsia="Times New Roman" w:hAnsi="Arial" w:cs="Arial"/>
          <w:bCs/>
          <w:color w:val="000000"/>
          <w:kern w:val="36"/>
          <w:vertAlign w:val="subscript"/>
          <w:lang w:eastAsia="nl-NL"/>
        </w:rPr>
        <w:t>2</w:t>
      </w:r>
      <w:r w:rsidRPr="00250B30">
        <w:rPr>
          <w:rFonts w:ascii="Arial" w:eastAsia="Times New Roman" w:hAnsi="Arial" w:cs="Arial"/>
          <w:bCs/>
          <w:color w:val="000000"/>
          <w:kern w:val="36"/>
          <w:lang w:eastAsia="nl-NL"/>
        </w:rPr>
        <w:t>SO</w:t>
      </w:r>
      <w:r w:rsidRPr="00250B30">
        <w:rPr>
          <w:rFonts w:ascii="Arial" w:eastAsia="Times New Roman" w:hAnsi="Arial" w:cs="Arial"/>
          <w:bCs/>
          <w:color w:val="000000"/>
          <w:kern w:val="36"/>
          <w:vertAlign w:val="subscript"/>
          <w:lang w:eastAsia="nl-NL"/>
        </w:rPr>
        <w:t>3</w:t>
      </w:r>
      <w:r w:rsidRPr="00250B30">
        <w:rPr>
          <w:rFonts w:ascii="Arial" w:eastAsia="Times New Roman" w:hAnsi="Arial" w:cs="Arial"/>
          <w:bCs/>
          <w:color w:val="000000"/>
          <w:kern w:val="36"/>
          <w:lang w:eastAsia="nl-NL"/>
        </w:rPr>
        <w:t>.</w:t>
      </w:r>
    </w:p>
    <w:p w14:paraId="5A7D92AA" w14:textId="1E706039" w:rsidR="008F2199" w:rsidRPr="00250B30" w:rsidRDefault="00250B30" w:rsidP="00FA6187">
      <w:pPr>
        <w:spacing w:after="0" w:line="240" w:lineRule="auto"/>
        <w:outlineLvl w:val="0"/>
        <w:rPr>
          <w:rFonts w:ascii="Arial" w:eastAsia="Times New Roman" w:hAnsi="Arial" w:cs="Arial"/>
          <w:bCs/>
          <w:color w:val="000000"/>
          <w:kern w:val="36"/>
          <w:lang w:eastAsia="nl-NL"/>
        </w:rPr>
      </w:pPr>
      <w:r w:rsidRPr="00250B30">
        <w:rPr>
          <w:rFonts w:ascii="Arial" w:eastAsia="Times New Roman" w:hAnsi="Arial" w:cs="Arial"/>
          <w:bCs/>
          <w:color w:val="000000"/>
          <w:kern w:val="36"/>
          <w:lang w:eastAsia="nl-NL"/>
        </w:rPr>
        <w:t>8</w:t>
      </w:r>
      <w:r w:rsidRPr="00250B30">
        <w:rPr>
          <w:rFonts w:ascii="Arial" w:eastAsia="Times New Roman" w:hAnsi="Arial" w:cs="Arial"/>
          <w:bCs/>
          <w:color w:val="000000"/>
          <w:kern w:val="36"/>
          <w:lang w:eastAsia="nl-NL"/>
        </w:rPr>
        <w:tab/>
        <w:t>Het waswater is een zure oplossing geworden. Bij verdunning van een zure oplossing zal de pH gaan stijgen.</w:t>
      </w:r>
    </w:p>
    <w:sectPr w:rsidR="008F2199" w:rsidRPr="00250B30" w:rsidSect="002258A4">
      <w:pgSz w:w="11906" w:h="16838"/>
      <w:pgMar w:top="1247"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96834" w14:textId="77777777" w:rsidR="000E64F9" w:rsidRDefault="000E64F9" w:rsidP="00CF46D2">
      <w:pPr>
        <w:spacing w:after="0" w:line="240" w:lineRule="auto"/>
      </w:pPr>
      <w:r>
        <w:separator/>
      </w:r>
    </w:p>
  </w:endnote>
  <w:endnote w:type="continuationSeparator" w:id="0">
    <w:p w14:paraId="18F10F6A" w14:textId="77777777" w:rsidR="000E64F9" w:rsidRDefault="000E64F9" w:rsidP="00CF4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B9F10" w14:textId="77777777" w:rsidR="000E64F9" w:rsidRDefault="000E64F9" w:rsidP="00CF46D2">
      <w:pPr>
        <w:spacing w:after="0" w:line="240" w:lineRule="auto"/>
      </w:pPr>
      <w:r>
        <w:separator/>
      </w:r>
    </w:p>
  </w:footnote>
  <w:footnote w:type="continuationSeparator" w:id="0">
    <w:p w14:paraId="498FF2FE" w14:textId="77777777" w:rsidR="000E64F9" w:rsidRDefault="000E64F9" w:rsidP="00CF46D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675D3D"/>
    <w:multiLevelType w:val="multilevel"/>
    <w:tmpl w:val="94EA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7433C4"/>
    <w:multiLevelType w:val="multilevel"/>
    <w:tmpl w:val="609A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333890"/>
    <w:multiLevelType w:val="multilevel"/>
    <w:tmpl w:val="7BAA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975906"/>
    <w:multiLevelType w:val="multilevel"/>
    <w:tmpl w:val="FBCC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1847E0"/>
    <w:multiLevelType w:val="multilevel"/>
    <w:tmpl w:val="5C6E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1A1252"/>
    <w:multiLevelType w:val="multilevel"/>
    <w:tmpl w:val="EB7A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B090003"/>
    <w:multiLevelType w:val="multilevel"/>
    <w:tmpl w:val="4D7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96974DA"/>
    <w:multiLevelType w:val="multilevel"/>
    <w:tmpl w:val="44F0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39231406">
    <w:abstractNumId w:val="12"/>
  </w:num>
  <w:num w:numId="2" w16cid:durableId="663629138">
    <w:abstractNumId w:val="1"/>
  </w:num>
  <w:num w:numId="3" w16cid:durableId="1093667540">
    <w:abstractNumId w:val="10"/>
  </w:num>
  <w:num w:numId="4" w16cid:durableId="1950621114">
    <w:abstractNumId w:val="24"/>
  </w:num>
  <w:num w:numId="5" w16cid:durableId="1391614865">
    <w:abstractNumId w:val="5"/>
  </w:num>
  <w:num w:numId="6" w16cid:durableId="1556503318">
    <w:abstractNumId w:val="20"/>
  </w:num>
  <w:num w:numId="7" w16cid:durableId="805702336">
    <w:abstractNumId w:val="18"/>
  </w:num>
  <w:num w:numId="8" w16cid:durableId="1005596759">
    <w:abstractNumId w:val="6"/>
  </w:num>
  <w:num w:numId="9" w16cid:durableId="413892001">
    <w:abstractNumId w:val="8"/>
  </w:num>
  <w:num w:numId="10" w16cid:durableId="705373118">
    <w:abstractNumId w:val="4"/>
  </w:num>
  <w:num w:numId="11" w16cid:durableId="407728334">
    <w:abstractNumId w:val="9"/>
  </w:num>
  <w:num w:numId="12" w16cid:durableId="479461898">
    <w:abstractNumId w:val="23"/>
  </w:num>
  <w:num w:numId="13" w16cid:durableId="120391915">
    <w:abstractNumId w:val="22"/>
  </w:num>
  <w:num w:numId="14" w16cid:durableId="1883711464">
    <w:abstractNumId w:val="0"/>
  </w:num>
  <w:num w:numId="15" w16cid:durableId="828180571">
    <w:abstractNumId w:val="15"/>
  </w:num>
  <w:num w:numId="16" w16cid:durableId="2039112790">
    <w:abstractNumId w:val="17"/>
  </w:num>
  <w:num w:numId="17" w16cid:durableId="1813255452">
    <w:abstractNumId w:val="26"/>
  </w:num>
  <w:num w:numId="18" w16cid:durableId="1224296299">
    <w:abstractNumId w:val="11"/>
  </w:num>
  <w:num w:numId="19" w16cid:durableId="34546138">
    <w:abstractNumId w:val="16"/>
  </w:num>
  <w:num w:numId="20" w16cid:durableId="375392784">
    <w:abstractNumId w:val="3"/>
  </w:num>
  <w:num w:numId="21" w16cid:durableId="1473017798">
    <w:abstractNumId w:val="2"/>
  </w:num>
  <w:num w:numId="22" w16cid:durableId="861824083">
    <w:abstractNumId w:val="19"/>
  </w:num>
  <w:num w:numId="23" w16cid:durableId="1993753618">
    <w:abstractNumId w:val="7"/>
  </w:num>
  <w:num w:numId="24" w16cid:durableId="608439474">
    <w:abstractNumId w:val="25"/>
  </w:num>
  <w:num w:numId="25" w16cid:durableId="1043941437">
    <w:abstractNumId w:val="21"/>
  </w:num>
  <w:num w:numId="26" w16cid:durableId="40060430">
    <w:abstractNumId w:val="13"/>
  </w:num>
  <w:num w:numId="27" w16cid:durableId="2021394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2408"/>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D22"/>
    <w:rsid w:val="00011EBB"/>
    <w:rsid w:val="000120F9"/>
    <w:rsid w:val="00012B7D"/>
    <w:rsid w:val="00012EB6"/>
    <w:rsid w:val="00012EF3"/>
    <w:rsid w:val="00013718"/>
    <w:rsid w:val="0001378F"/>
    <w:rsid w:val="00014FFF"/>
    <w:rsid w:val="0001615A"/>
    <w:rsid w:val="0001634E"/>
    <w:rsid w:val="000167B9"/>
    <w:rsid w:val="00016F93"/>
    <w:rsid w:val="000175F0"/>
    <w:rsid w:val="000178E0"/>
    <w:rsid w:val="00017E8C"/>
    <w:rsid w:val="00020592"/>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1A94"/>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B5"/>
    <w:rsid w:val="000559EE"/>
    <w:rsid w:val="000559F3"/>
    <w:rsid w:val="00055A4B"/>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440"/>
    <w:rsid w:val="0006567F"/>
    <w:rsid w:val="00065779"/>
    <w:rsid w:val="00065C02"/>
    <w:rsid w:val="00065E4D"/>
    <w:rsid w:val="00065E86"/>
    <w:rsid w:val="0006616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6E78"/>
    <w:rsid w:val="00097399"/>
    <w:rsid w:val="00097733"/>
    <w:rsid w:val="00097B6F"/>
    <w:rsid w:val="00097E01"/>
    <w:rsid w:val="00097EA8"/>
    <w:rsid w:val="00097EDA"/>
    <w:rsid w:val="000A00C9"/>
    <w:rsid w:val="000A0177"/>
    <w:rsid w:val="000A02F0"/>
    <w:rsid w:val="000A0639"/>
    <w:rsid w:val="000A094A"/>
    <w:rsid w:val="000A0B7C"/>
    <w:rsid w:val="000A1244"/>
    <w:rsid w:val="000A131D"/>
    <w:rsid w:val="000A1A97"/>
    <w:rsid w:val="000A234C"/>
    <w:rsid w:val="000A25E1"/>
    <w:rsid w:val="000A2F27"/>
    <w:rsid w:val="000A4208"/>
    <w:rsid w:val="000A57CE"/>
    <w:rsid w:val="000A5D68"/>
    <w:rsid w:val="000A71A1"/>
    <w:rsid w:val="000B00A8"/>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513A"/>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4F9"/>
    <w:rsid w:val="000E686B"/>
    <w:rsid w:val="000E6A6E"/>
    <w:rsid w:val="000E6E24"/>
    <w:rsid w:val="000E6FC0"/>
    <w:rsid w:val="000E7C41"/>
    <w:rsid w:val="000E7E7E"/>
    <w:rsid w:val="000F03D8"/>
    <w:rsid w:val="000F1058"/>
    <w:rsid w:val="000F13DB"/>
    <w:rsid w:val="000F1941"/>
    <w:rsid w:val="000F27C4"/>
    <w:rsid w:val="000F2914"/>
    <w:rsid w:val="000F2B73"/>
    <w:rsid w:val="000F30D8"/>
    <w:rsid w:val="000F3172"/>
    <w:rsid w:val="000F3775"/>
    <w:rsid w:val="000F377E"/>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0A25"/>
    <w:rsid w:val="00111584"/>
    <w:rsid w:val="00111740"/>
    <w:rsid w:val="00112034"/>
    <w:rsid w:val="001120D8"/>
    <w:rsid w:val="0011225E"/>
    <w:rsid w:val="001123EB"/>
    <w:rsid w:val="001129EB"/>
    <w:rsid w:val="001130B1"/>
    <w:rsid w:val="001132C7"/>
    <w:rsid w:val="00113853"/>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5E4"/>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87E"/>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5FEA"/>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4B5"/>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009"/>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246"/>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60E3"/>
    <w:rsid w:val="001D6896"/>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6F4F"/>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1E95"/>
    <w:rsid w:val="002022C6"/>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7F4"/>
    <w:rsid w:val="00211868"/>
    <w:rsid w:val="00211AD3"/>
    <w:rsid w:val="0021230B"/>
    <w:rsid w:val="00212F4D"/>
    <w:rsid w:val="00213897"/>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352"/>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4F6D"/>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0B30"/>
    <w:rsid w:val="002512BA"/>
    <w:rsid w:val="00251D26"/>
    <w:rsid w:val="00252602"/>
    <w:rsid w:val="00252D2C"/>
    <w:rsid w:val="00252D84"/>
    <w:rsid w:val="00252E51"/>
    <w:rsid w:val="002530E2"/>
    <w:rsid w:val="0025349F"/>
    <w:rsid w:val="00253589"/>
    <w:rsid w:val="00253799"/>
    <w:rsid w:val="00253A0C"/>
    <w:rsid w:val="00254169"/>
    <w:rsid w:val="00254465"/>
    <w:rsid w:val="00254911"/>
    <w:rsid w:val="00254F03"/>
    <w:rsid w:val="00255448"/>
    <w:rsid w:val="00255C2B"/>
    <w:rsid w:val="002566F9"/>
    <w:rsid w:val="00256925"/>
    <w:rsid w:val="00256A18"/>
    <w:rsid w:val="00256C66"/>
    <w:rsid w:val="00256E31"/>
    <w:rsid w:val="002572E5"/>
    <w:rsid w:val="00257A1D"/>
    <w:rsid w:val="00257ABF"/>
    <w:rsid w:val="002605A5"/>
    <w:rsid w:val="002605E0"/>
    <w:rsid w:val="002609F0"/>
    <w:rsid w:val="00261145"/>
    <w:rsid w:val="00261401"/>
    <w:rsid w:val="002615E6"/>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BA6"/>
    <w:rsid w:val="00264D6D"/>
    <w:rsid w:val="00264E82"/>
    <w:rsid w:val="002651E2"/>
    <w:rsid w:val="00265437"/>
    <w:rsid w:val="0026575C"/>
    <w:rsid w:val="00265833"/>
    <w:rsid w:val="0026597C"/>
    <w:rsid w:val="00265AB5"/>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5F76"/>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5C94"/>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BBF"/>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9EB"/>
    <w:rsid w:val="002C0470"/>
    <w:rsid w:val="002C107C"/>
    <w:rsid w:val="002C11E4"/>
    <w:rsid w:val="002C1BAD"/>
    <w:rsid w:val="002C2406"/>
    <w:rsid w:val="002C24F8"/>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D33"/>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B41"/>
    <w:rsid w:val="002F0C60"/>
    <w:rsid w:val="002F0D6C"/>
    <w:rsid w:val="002F0DF1"/>
    <w:rsid w:val="002F0E54"/>
    <w:rsid w:val="002F0FF9"/>
    <w:rsid w:val="002F1EAB"/>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2D0"/>
    <w:rsid w:val="003628C7"/>
    <w:rsid w:val="003631CE"/>
    <w:rsid w:val="0036368C"/>
    <w:rsid w:val="00363926"/>
    <w:rsid w:val="003639DB"/>
    <w:rsid w:val="00363A8D"/>
    <w:rsid w:val="0036401D"/>
    <w:rsid w:val="0036444D"/>
    <w:rsid w:val="00365017"/>
    <w:rsid w:val="00365E07"/>
    <w:rsid w:val="00366336"/>
    <w:rsid w:val="0036635A"/>
    <w:rsid w:val="00366371"/>
    <w:rsid w:val="00366405"/>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107"/>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87AA3"/>
    <w:rsid w:val="00390053"/>
    <w:rsid w:val="0039067C"/>
    <w:rsid w:val="003906B4"/>
    <w:rsid w:val="00390EB0"/>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974"/>
    <w:rsid w:val="003A5D00"/>
    <w:rsid w:val="003A5D2F"/>
    <w:rsid w:val="003A5E71"/>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30B"/>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A15"/>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3F32"/>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19E"/>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01B"/>
    <w:rsid w:val="0045346C"/>
    <w:rsid w:val="004537D4"/>
    <w:rsid w:val="00453FFF"/>
    <w:rsid w:val="00455203"/>
    <w:rsid w:val="00455498"/>
    <w:rsid w:val="00455558"/>
    <w:rsid w:val="00455C7D"/>
    <w:rsid w:val="004565BC"/>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59"/>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6B1"/>
    <w:rsid w:val="00471B15"/>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3DF"/>
    <w:rsid w:val="00480843"/>
    <w:rsid w:val="00480F64"/>
    <w:rsid w:val="00481475"/>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36C"/>
    <w:rsid w:val="00492654"/>
    <w:rsid w:val="00492AB9"/>
    <w:rsid w:val="00493079"/>
    <w:rsid w:val="004930E6"/>
    <w:rsid w:val="00493CA0"/>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0B34"/>
    <w:rsid w:val="004A1058"/>
    <w:rsid w:val="004A20EF"/>
    <w:rsid w:val="004A24E3"/>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A46"/>
    <w:rsid w:val="004C0C64"/>
    <w:rsid w:val="004C0D20"/>
    <w:rsid w:val="004C0E99"/>
    <w:rsid w:val="004C11FE"/>
    <w:rsid w:val="004C120A"/>
    <w:rsid w:val="004C1695"/>
    <w:rsid w:val="004C1781"/>
    <w:rsid w:val="004C2092"/>
    <w:rsid w:val="004C226F"/>
    <w:rsid w:val="004C227B"/>
    <w:rsid w:val="004C2543"/>
    <w:rsid w:val="004C2B9E"/>
    <w:rsid w:val="004C33ED"/>
    <w:rsid w:val="004C4298"/>
    <w:rsid w:val="004C42FE"/>
    <w:rsid w:val="004C4854"/>
    <w:rsid w:val="004C4E06"/>
    <w:rsid w:val="004C55AD"/>
    <w:rsid w:val="004C5EBC"/>
    <w:rsid w:val="004C6430"/>
    <w:rsid w:val="004C6AF4"/>
    <w:rsid w:val="004C720B"/>
    <w:rsid w:val="004C74E9"/>
    <w:rsid w:val="004C78BE"/>
    <w:rsid w:val="004D0634"/>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12"/>
    <w:rsid w:val="004E4B68"/>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5F54"/>
    <w:rsid w:val="00516702"/>
    <w:rsid w:val="00516CE2"/>
    <w:rsid w:val="00516E27"/>
    <w:rsid w:val="00516F07"/>
    <w:rsid w:val="00517306"/>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356"/>
    <w:rsid w:val="005325D0"/>
    <w:rsid w:val="005329B1"/>
    <w:rsid w:val="00533A3C"/>
    <w:rsid w:val="00533CDA"/>
    <w:rsid w:val="00533E29"/>
    <w:rsid w:val="0053450A"/>
    <w:rsid w:val="005350E6"/>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16D"/>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BA5"/>
    <w:rsid w:val="00567E96"/>
    <w:rsid w:val="00567EBF"/>
    <w:rsid w:val="00570176"/>
    <w:rsid w:val="005704FE"/>
    <w:rsid w:val="00570AFA"/>
    <w:rsid w:val="00570D68"/>
    <w:rsid w:val="005710FB"/>
    <w:rsid w:val="00571803"/>
    <w:rsid w:val="0057183F"/>
    <w:rsid w:val="00571A72"/>
    <w:rsid w:val="00572629"/>
    <w:rsid w:val="0057262C"/>
    <w:rsid w:val="005728D2"/>
    <w:rsid w:val="00572A8C"/>
    <w:rsid w:val="00572BB9"/>
    <w:rsid w:val="0057327E"/>
    <w:rsid w:val="00573408"/>
    <w:rsid w:val="00573542"/>
    <w:rsid w:val="0057363E"/>
    <w:rsid w:val="0057371A"/>
    <w:rsid w:val="00573B87"/>
    <w:rsid w:val="005744B5"/>
    <w:rsid w:val="0057492F"/>
    <w:rsid w:val="00574A7D"/>
    <w:rsid w:val="00574AAA"/>
    <w:rsid w:val="00574C22"/>
    <w:rsid w:val="00574C37"/>
    <w:rsid w:val="0057628D"/>
    <w:rsid w:val="00576AA7"/>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79D"/>
    <w:rsid w:val="00591BF7"/>
    <w:rsid w:val="00592363"/>
    <w:rsid w:val="00592421"/>
    <w:rsid w:val="00593D35"/>
    <w:rsid w:val="00595445"/>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431"/>
    <w:rsid w:val="005B177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793"/>
    <w:rsid w:val="005E3BEB"/>
    <w:rsid w:val="005E3D65"/>
    <w:rsid w:val="005E4084"/>
    <w:rsid w:val="005E4098"/>
    <w:rsid w:val="005E4173"/>
    <w:rsid w:val="005E4699"/>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00"/>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2FB7"/>
    <w:rsid w:val="006135B8"/>
    <w:rsid w:val="00613AF6"/>
    <w:rsid w:val="00613D1C"/>
    <w:rsid w:val="006142F5"/>
    <w:rsid w:val="0061435C"/>
    <w:rsid w:val="0061492A"/>
    <w:rsid w:val="00615657"/>
    <w:rsid w:val="006156CE"/>
    <w:rsid w:val="00615F9F"/>
    <w:rsid w:val="00616247"/>
    <w:rsid w:val="00616BC5"/>
    <w:rsid w:val="00616F3E"/>
    <w:rsid w:val="0061721A"/>
    <w:rsid w:val="0061733D"/>
    <w:rsid w:val="006175EA"/>
    <w:rsid w:val="00617654"/>
    <w:rsid w:val="00617D1F"/>
    <w:rsid w:val="00617F66"/>
    <w:rsid w:val="0062044D"/>
    <w:rsid w:val="006205C2"/>
    <w:rsid w:val="00620BFA"/>
    <w:rsid w:val="0062186B"/>
    <w:rsid w:val="00622960"/>
    <w:rsid w:val="00622A22"/>
    <w:rsid w:val="006231F6"/>
    <w:rsid w:val="006234AE"/>
    <w:rsid w:val="0062449A"/>
    <w:rsid w:val="00624D8C"/>
    <w:rsid w:val="00625064"/>
    <w:rsid w:val="00625AA2"/>
    <w:rsid w:val="006265D5"/>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C"/>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377"/>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B25"/>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524"/>
    <w:rsid w:val="006D663E"/>
    <w:rsid w:val="006D6B79"/>
    <w:rsid w:val="006D6DFE"/>
    <w:rsid w:val="006D7034"/>
    <w:rsid w:val="006D7039"/>
    <w:rsid w:val="006D703C"/>
    <w:rsid w:val="006D7A37"/>
    <w:rsid w:val="006E0555"/>
    <w:rsid w:val="006E0E76"/>
    <w:rsid w:val="006E0EA3"/>
    <w:rsid w:val="006E0EF9"/>
    <w:rsid w:val="006E0F8F"/>
    <w:rsid w:val="006E12C4"/>
    <w:rsid w:val="006E12E0"/>
    <w:rsid w:val="006E12F4"/>
    <w:rsid w:val="006E1683"/>
    <w:rsid w:val="006E16E3"/>
    <w:rsid w:val="006E1B28"/>
    <w:rsid w:val="006E1B93"/>
    <w:rsid w:val="006E2691"/>
    <w:rsid w:val="006E298D"/>
    <w:rsid w:val="006E2CB6"/>
    <w:rsid w:val="006E3120"/>
    <w:rsid w:val="006E3424"/>
    <w:rsid w:val="006E3585"/>
    <w:rsid w:val="006E3F32"/>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9A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5C2E"/>
    <w:rsid w:val="00726840"/>
    <w:rsid w:val="007273D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0CD9"/>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D41"/>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98"/>
    <w:rsid w:val="00786A75"/>
    <w:rsid w:val="0078703B"/>
    <w:rsid w:val="00787156"/>
    <w:rsid w:val="00787627"/>
    <w:rsid w:val="007876C3"/>
    <w:rsid w:val="007879EC"/>
    <w:rsid w:val="00787B63"/>
    <w:rsid w:val="00787FF4"/>
    <w:rsid w:val="00790274"/>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0CBD"/>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A8B"/>
    <w:rsid w:val="007B4F41"/>
    <w:rsid w:val="007B5236"/>
    <w:rsid w:val="007B5E84"/>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3F0B"/>
    <w:rsid w:val="007C4118"/>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31E"/>
    <w:rsid w:val="007D3CBB"/>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3AC"/>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475"/>
    <w:rsid w:val="00800B04"/>
    <w:rsid w:val="00800C68"/>
    <w:rsid w:val="00800D17"/>
    <w:rsid w:val="008016BB"/>
    <w:rsid w:val="008016D8"/>
    <w:rsid w:val="00801C47"/>
    <w:rsid w:val="00801E68"/>
    <w:rsid w:val="00802207"/>
    <w:rsid w:val="00802C5B"/>
    <w:rsid w:val="008031AC"/>
    <w:rsid w:val="0080321B"/>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3949"/>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1A4D"/>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7B"/>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6F28"/>
    <w:rsid w:val="008973C1"/>
    <w:rsid w:val="00897595"/>
    <w:rsid w:val="00897C4D"/>
    <w:rsid w:val="008A04E1"/>
    <w:rsid w:val="008A076F"/>
    <w:rsid w:val="008A0D46"/>
    <w:rsid w:val="008A0D77"/>
    <w:rsid w:val="008A2080"/>
    <w:rsid w:val="008A2D64"/>
    <w:rsid w:val="008A2DB5"/>
    <w:rsid w:val="008A2FC0"/>
    <w:rsid w:val="008A313D"/>
    <w:rsid w:val="008A31A4"/>
    <w:rsid w:val="008A3620"/>
    <w:rsid w:val="008A3699"/>
    <w:rsid w:val="008A41B2"/>
    <w:rsid w:val="008A43E8"/>
    <w:rsid w:val="008A49BA"/>
    <w:rsid w:val="008A6284"/>
    <w:rsid w:val="008A6517"/>
    <w:rsid w:val="008A7593"/>
    <w:rsid w:val="008B03CC"/>
    <w:rsid w:val="008B04B5"/>
    <w:rsid w:val="008B108B"/>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C2E"/>
    <w:rsid w:val="008C6FD7"/>
    <w:rsid w:val="008C7120"/>
    <w:rsid w:val="008C783E"/>
    <w:rsid w:val="008D0075"/>
    <w:rsid w:val="008D04F2"/>
    <w:rsid w:val="008D0C14"/>
    <w:rsid w:val="008D0D1A"/>
    <w:rsid w:val="008D0EB3"/>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C29"/>
    <w:rsid w:val="008D6D53"/>
    <w:rsid w:val="008D7F16"/>
    <w:rsid w:val="008E176D"/>
    <w:rsid w:val="008E277F"/>
    <w:rsid w:val="008E29DA"/>
    <w:rsid w:val="008E3020"/>
    <w:rsid w:val="008E3272"/>
    <w:rsid w:val="008E3421"/>
    <w:rsid w:val="008E3D5A"/>
    <w:rsid w:val="008E4089"/>
    <w:rsid w:val="008E418E"/>
    <w:rsid w:val="008E42E5"/>
    <w:rsid w:val="008E635F"/>
    <w:rsid w:val="008E6578"/>
    <w:rsid w:val="008E6D92"/>
    <w:rsid w:val="008E76A0"/>
    <w:rsid w:val="008F0240"/>
    <w:rsid w:val="008F03AC"/>
    <w:rsid w:val="008F0D43"/>
    <w:rsid w:val="008F0F8B"/>
    <w:rsid w:val="008F167C"/>
    <w:rsid w:val="008F1A22"/>
    <w:rsid w:val="008F2199"/>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4F0F"/>
    <w:rsid w:val="009167EB"/>
    <w:rsid w:val="00916A26"/>
    <w:rsid w:val="00916AC3"/>
    <w:rsid w:val="00916FE7"/>
    <w:rsid w:val="00917346"/>
    <w:rsid w:val="00920167"/>
    <w:rsid w:val="009203DB"/>
    <w:rsid w:val="009206D6"/>
    <w:rsid w:val="00921341"/>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B47"/>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AD4"/>
    <w:rsid w:val="00944F9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39F"/>
    <w:rsid w:val="009646E6"/>
    <w:rsid w:val="009649A5"/>
    <w:rsid w:val="00964CFF"/>
    <w:rsid w:val="00964EBE"/>
    <w:rsid w:val="009652D1"/>
    <w:rsid w:val="0096541E"/>
    <w:rsid w:val="00965F0F"/>
    <w:rsid w:val="009665DB"/>
    <w:rsid w:val="0096661C"/>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73"/>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9FE"/>
    <w:rsid w:val="00992A63"/>
    <w:rsid w:val="00993559"/>
    <w:rsid w:val="00993CED"/>
    <w:rsid w:val="00994266"/>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430B"/>
    <w:rsid w:val="009A5209"/>
    <w:rsid w:val="009A58B5"/>
    <w:rsid w:val="009A61AC"/>
    <w:rsid w:val="009A62FF"/>
    <w:rsid w:val="009A6564"/>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D1"/>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44D"/>
    <w:rsid w:val="00A078F5"/>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4FF2"/>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8F2"/>
    <w:rsid w:val="00A60A90"/>
    <w:rsid w:val="00A6148B"/>
    <w:rsid w:val="00A61BAA"/>
    <w:rsid w:val="00A61E6B"/>
    <w:rsid w:val="00A620CB"/>
    <w:rsid w:val="00A6237F"/>
    <w:rsid w:val="00A628A6"/>
    <w:rsid w:val="00A62BAD"/>
    <w:rsid w:val="00A6300D"/>
    <w:rsid w:val="00A6328F"/>
    <w:rsid w:val="00A63B9B"/>
    <w:rsid w:val="00A6425B"/>
    <w:rsid w:val="00A64387"/>
    <w:rsid w:val="00A64DCA"/>
    <w:rsid w:val="00A65024"/>
    <w:rsid w:val="00A65137"/>
    <w:rsid w:val="00A652B4"/>
    <w:rsid w:val="00A6544E"/>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DA0"/>
    <w:rsid w:val="00A74F8C"/>
    <w:rsid w:val="00A750A6"/>
    <w:rsid w:val="00A750CA"/>
    <w:rsid w:val="00A75512"/>
    <w:rsid w:val="00A76065"/>
    <w:rsid w:val="00A7623E"/>
    <w:rsid w:val="00A76300"/>
    <w:rsid w:val="00A77605"/>
    <w:rsid w:val="00A77C9F"/>
    <w:rsid w:val="00A77DD5"/>
    <w:rsid w:val="00A80295"/>
    <w:rsid w:val="00A80652"/>
    <w:rsid w:val="00A80DC1"/>
    <w:rsid w:val="00A81698"/>
    <w:rsid w:val="00A818B4"/>
    <w:rsid w:val="00A81DA3"/>
    <w:rsid w:val="00A82D14"/>
    <w:rsid w:val="00A82D41"/>
    <w:rsid w:val="00A8312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4F82"/>
    <w:rsid w:val="00AC591A"/>
    <w:rsid w:val="00AC5ED3"/>
    <w:rsid w:val="00AC6662"/>
    <w:rsid w:val="00AC69B0"/>
    <w:rsid w:val="00AC6A24"/>
    <w:rsid w:val="00AC6C3D"/>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6AF"/>
    <w:rsid w:val="00B0482C"/>
    <w:rsid w:val="00B04DE7"/>
    <w:rsid w:val="00B05187"/>
    <w:rsid w:val="00B05739"/>
    <w:rsid w:val="00B05D8A"/>
    <w:rsid w:val="00B060E5"/>
    <w:rsid w:val="00B06248"/>
    <w:rsid w:val="00B067F3"/>
    <w:rsid w:val="00B06CB3"/>
    <w:rsid w:val="00B07536"/>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664"/>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1C3C"/>
    <w:rsid w:val="00B2203D"/>
    <w:rsid w:val="00B22064"/>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784"/>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5FD8"/>
    <w:rsid w:val="00B6660D"/>
    <w:rsid w:val="00B66A74"/>
    <w:rsid w:val="00B671D1"/>
    <w:rsid w:val="00B67E65"/>
    <w:rsid w:val="00B701F4"/>
    <w:rsid w:val="00B70652"/>
    <w:rsid w:val="00B7080D"/>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0225"/>
    <w:rsid w:val="00B91290"/>
    <w:rsid w:val="00B91352"/>
    <w:rsid w:val="00B91CA5"/>
    <w:rsid w:val="00B924BC"/>
    <w:rsid w:val="00B92932"/>
    <w:rsid w:val="00B92AB5"/>
    <w:rsid w:val="00B933C9"/>
    <w:rsid w:val="00B939B5"/>
    <w:rsid w:val="00B93DA8"/>
    <w:rsid w:val="00B93DE5"/>
    <w:rsid w:val="00B9402E"/>
    <w:rsid w:val="00B940F1"/>
    <w:rsid w:val="00B941C6"/>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365"/>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8D9"/>
    <w:rsid w:val="00BE006E"/>
    <w:rsid w:val="00BE04A4"/>
    <w:rsid w:val="00BE0DB6"/>
    <w:rsid w:val="00BE1781"/>
    <w:rsid w:val="00BE1AF7"/>
    <w:rsid w:val="00BE1DFB"/>
    <w:rsid w:val="00BE1FE2"/>
    <w:rsid w:val="00BE2BF4"/>
    <w:rsid w:val="00BE2D36"/>
    <w:rsid w:val="00BE318E"/>
    <w:rsid w:val="00BE3307"/>
    <w:rsid w:val="00BE330C"/>
    <w:rsid w:val="00BE3990"/>
    <w:rsid w:val="00BE3BFF"/>
    <w:rsid w:val="00BE414B"/>
    <w:rsid w:val="00BE4B56"/>
    <w:rsid w:val="00BE4C08"/>
    <w:rsid w:val="00BE4E9A"/>
    <w:rsid w:val="00BE5871"/>
    <w:rsid w:val="00BE5BC5"/>
    <w:rsid w:val="00BE5D82"/>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874"/>
    <w:rsid w:val="00C009D1"/>
    <w:rsid w:val="00C00A1A"/>
    <w:rsid w:val="00C00A5D"/>
    <w:rsid w:val="00C01502"/>
    <w:rsid w:val="00C01C1E"/>
    <w:rsid w:val="00C01C69"/>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2FDD"/>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3C1"/>
    <w:rsid w:val="00C51814"/>
    <w:rsid w:val="00C51AAA"/>
    <w:rsid w:val="00C51B28"/>
    <w:rsid w:val="00C51D00"/>
    <w:rsid w:val="00C51E83"/>
    <w:rsid w:val="00C52816"/>
    <w:rsid w:val="00C52D82"/>
    <w:rsid w:val="00C52FBA"/>
    <w:rsid w:val="00C5322F"/>
    <w:rsid w:val="00C535C8"/>
    <w:rsid w:val="00C54450"/>
    <w:rsid w:val="00C547D7"/>
    <w:rsid w:val="00C54E89"/>
    <w:rsid w:val="00C556D3"/>
    <w:rsid w:val="00C56722"/>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0A8E"/>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82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1F84"/>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0AD9"/>
    <w:rsid w:val="00CE0D62"/>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59B2"/>
    <w:rsid w:val="00CE6387"/>
    <w:rsid w:val="00CE64C8"/>
    <w:rsid w:val="00CE6C9C"/>
    <w:rsid w:val="00CE7EBC"/>
    <w:rsid w:val="00CE7EC6"/>
    <w:rsid w:val="00CF00E4"/>
    <w:rsid w:val="00CF00FB"/>
    <w:rsid w:val="00CF040B"/>
    <w:rsid w:val="00CF09CA"/>
    <w:rsid w:val="00CF0ED1"/>
    <w:rsid w:val="00CF0FAD"/>
    <w:rsid w:val="00CF1951"/>
    <w:rsid w:val="00CF1E8F"/>
    <w:rsid w:val="00CF2F49"/>
    <w:rsid w:val="00CF2F77"/>
    <w:rsid w:val="00CF326C"/>
    <w:rsid w:val="00CF37FB"/>
    <w:rsid w:val="00CF3A69"/>
    <w:rsid w:val="00CF3BA1"/>
    <w:rsid w:val="00CF40D1"/>
    <w:rsid w:val="00CF46D2"/>
    <w:rsid w:val="00CF48F8"/>
    <w:rsid w:val="00CF5237"/>
    <w:rsid w:val="00CF544A"/>
    <w:rsid w:val="00CF5789"/>
    <w:rsid w:val="00CF5E4E"/>
    <w:rsid w:val="00CF5FD7"/>
    <w:rsid w:val="00CF677A"/>
    <w:rsid w:val="00CF67F5"/>
    <w:rsid w:val="00CF6B2E"/>
    <w:rsid w:val="00CF6D90"/>
    <w:rsid w:val="00CF6F9A"/>
    <w:rsid w:val="00CF743A"/>
    <w:rsid w:val="00CF78E4"/>
    <w:rsid w:val="00CF7C39"/>
    <w:rsid w:val="00CF7EEE"/>
    <w:rsid w:val="00D0019B"/>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6EA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1D0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DB"/>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4D3"/>
    <w:rsid w:val="00D55CA0"/>
    <w:rsid w:val="00D55F55"/>
    <w:rsid w:val="00D56DAF"/>
    <w:rsid w:val="00D571E4"/>
    <w:rsid w:val="00D57615"/>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074"/>
    <w:rsid w:val="00D86170"/>
    <w:rsid w:val="00D86546"/>
    <w:rsid w:val="00D86781"/>
    <w:rsid w:val="00D86C03"/>
    <w:rsid w:val="00D86F79"/>
    <w:rsid w:val="00D87197"/>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04C"/>
    <w:rsid w:val="00DA513C"/>
    <w:rsid w:val="00DA5ADD"/>
    <w:rsid w:val="00DA67F7"/>
    <w:rsid w:val="00DA68EF"/>
    <w:rsid w:val="00DA69CE"/>
    <w:rsid w:val="00DA6B04"/>
    <w:rsid w:val="00DA6C1F"/>
    <w:rsid w:val="00DA70E9"/>
    <w:rsid w:val="00DA7888"/>
    <w:rsid w:val="00DB04EB"/>
    <w:rsid w:val="00DB19B9"/>
    <w:rsid w:val="00DB1AA9"/>
    <w:rsid w:val="00DB24D2"/>
    <w:rsid w:val="00DB3434"/>
    <w:rsid w:val="00DB34E5"/>
    <w:rsid w:val="00DB37E7"/>
    <w:rsid w:val="00DB3A78"/>
    <w:rsid w:val="00DB41EC"/>
    <w:rsid w:val="00DB4660"/>
    <w:rsid w:val="00DB47FE"/>
    <w:rsid w:val="00DB51A8"/>
    <w:rsid w:val="00DB54F0"/>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820"/>
    <w:rsid w:val="00E15954"/>
    <w:rsid w:val="00E15A38"/>
    <w:rsid w:val="00E15EF8"/>
    <w:rsid w:val="00E15F93"/>
    <w:rsid w:val="00E16193"/>
    <w:rsid w:val="00E1662B"/>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0AA0"/>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279"/>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048"/>
    <w:rsid w:val="00E46944"/>
    <w:rsid w:val="00E46A41"/>
    <w:rsid w:val="00E46BC4"/>
    <w:rsid w:val="00E46D7B"/>
    <w:rsid w:val="00E46E30"/>
    <w:rsid w:val="00E46E49"/>
    <w:rsid w:val="00E473D9"/>
    <w:rsid w:val="00E50239"/>
    <w:rsid w:val="00E50993"/>
    <w:rsid w:val="00E50BEC"/>
    <w:rsid w:val="00E50C5D"/>
    <w:rsid w:val="00E5112D"/>
    <w:rsid w:val="00E514F9"/>
    <w:rsid w:val="00E51627"/>
    <w:rsid w:val="00E52C43"/>
    <w:rsid w:val="00E536DE"/>
    <w:rsid w:val="00E53CB2"/>
    <w:rsid w:val="00E53D9A"/>
    <w:rsid w:val="00E5405D"/>
    <w:rsid w:val="00E54097"/>
    <w:rsid w:val="00E54B30"/>
    <w:rsid w:val="00E54F3A"/>
    <w:rsid w:val="00E5544B"/>
    <w:rsid w:val="00E55AC4"/>
    <w:rsid w:val="00E55C40"/>
    <w:rsid w:val="00E56956"/>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4AB7"/>
    <w:rsid w:val="00E7534D"/>
    <w:rsid w:val="00E7545F"/>
    <w:rsid w:val="00E75598"/>
    <w:rsid w:val="00E75803"/>
    <w:rsid w:val="00E75A52"/>
    <w:rsid w:val="00E75AB9"/>
    <w:rsid w:val="00E75C81"/>
    <w:rsid w:val="00E76088"/>
    <w:rsid w:val="00E7680D"/>
    <w:rsid w:val="00E768BC"/>
    <w:rsid w:val="00E769B7"/>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1F7"/>
    <w:rsid w:val="00E91568"/>
    <w:rsid w:val="00E91694"/>
    <w:rsid w:val="00E91A56"/>
    <w:rsid w:val="00E91ADC"/>
    <w:rsid w:val="00E91BB4"/>
    <w:rsid w:val="00E92128"/>
    <w:rsid w:val="00E92244"/>
    <w:rsid w:val="00E925E4"/>
    <w:rsid w:val="00E931C9"/>
    <w:rsid w:val="00E93541"/>
    <w:rsid w:val="00E935B5"/>
    <w:rsid w:val="00E939AA"/>
    <w:rsid w:val="00E93B68"/>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4EE4"/>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32A"/>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B5C"/>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888"/>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6FC6"/>
    <w:rsid w:val="00F0719E"/>
    <w:rsid w:val="00F078A6"/>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281C"/>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5B47"/>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5D99"/>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95D"/>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5653"/>
    <w:rsid w:val="00FA6187"/>
    <w:rsid w:val="00FA66BB"/>
    <w:rsid w:val="00FA67B3"/>
    <w:rsid w:val="00FA67D3"/>
    <w:rsid w:val="00FA6802"/>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2DF"/>
    <w:rsid w:val="00FC73A9"/>
    <w:rsid w:val="00FC75A6"/>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6DF7"/>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18ECF"/>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Koptekst">
    <w:name w:val="header"/>
    <w:basedOn w:val="Standaard"/>
    <w:link w:val="KoptekstChar"/>
    <w:uiPriority w:val="99"/>
    <w:unhideWhenUsed/>
    <w:rsid w:val="00CF46D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F46D2"/>
  </w:style>
  <w:style w:type="paragraph" w:styleId="Voettekst">
    <w:name w:val="footer"/>
    <w:basedOn w:val="Standaard"/>
    <w:link w:val="VoettekstChar"/>
    <w:uiPriority w:val="99"/>
    <w:unhideWhenUsed/>
    <w:rsid w:val="00CF46D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F46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48580443">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729236065">
      <w:bodyDiv w:val="1"/>
      <w:marLeft w:val="0"/>
      <w:marRight w:val="0"/>
      <w:marTop w:val="0"/>
      <w:marBottom w:val="0"/>
      <w:divBdr>
        <w:top w:val="none" w:sz="0" w:space="0" w:color="auto"/>
        <w:left w:val="none" w:sz="0" w:space="0" w:color="auto"/>
        <w:bottom w:val="none" w:sz="0" w:space="0" w:color="auto"/>
        <w:right w:val="none" w:sz="0" w:space="0" w:color="auto"/>
      </w:divBdr>
      <w:divsChild>
        <w:div w:id="460923869">
          <w:marLeft w:val="0"/>
          <w:marRight w:val="0"/>
          <w:marTop w:val="0"/>
          <w:marBottom w:val="0"/>
          <w:divBdr>
            <w:top w:val="none" w:sz="0" w:space="0" w:color="auto"/>
            <w:left w:val="none" w:sz="0" w:space="0" w:color="auto"/>
            <w:bottom w:val="single" w:sz="12" w:space="17" w:color="F1F1F1"/>
            <w:right w:val="none" w:sz="0" w:space="0" w:color="auto"/>
          </w:divBdr>
          <w:divsChild>
            <w:div w:id="1822573824">
              <w:marLeft w:val="0"/>
              <w:marRight w:val="0"/>
              <w:marTop w:val="0"/>
              <w:marBottom w:val="0"/>
              <w:divBdr>
                <w:top w:val="none" w:sz="0" w:space="0" w:color="auto"/>
                <w:left w:val="none" w:sz="0" w:space="0" w:color="auto"/>
                <w:bottom w:val="none" w:sz="0" w:space="0" w:color="auto"/>
                <w:right w:val="none" w:sz="0" w:space="0" w:color="auto"/>
              </w:divBdr>
              <w:divsChild>
                <w:div w:id="11491304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606691539">
          <w:marLeft w:val="0"/>
          <w:marRight w:val="0"/>
          <w:marTop w:val="0"/>
          <w:marBottom w:val="0"/>
          <w:divBdr>
            <w:top w:val="none" w:sz="0" w:space="0" w:color="auto"/>
            <w:left w:val="none" w:sz="0" w:space="0" w:color="auto"/>
            <w:bottom w:val="none" w:sz="0" w:space="0" w:color="auto"/>
            <w:right w:val="none" w:sz="0" w:space="0" w:color="auto"/>
          </w:divBdr>
          <w:divsChild>
            <w:div w:id="1829126133">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 w:id="304241875">
          <w:marLeft w:val="0"/>
          <w:marRight w:val="0"/>
          <w:marTop w:val="0"/>
          <w:marBottom w:val="0"/>
          <w:divBdr>
            <w:top w:val="none" w:sz="0" w:space="0" w:color="auto"/>
            <w:left w:val="none" w:sz="0" w:space="0" w:color="auto"/>
            <w:bottom w:val="none" w:sz="0" w:space="0" w:color="auto"/>
            <w:right w:val="none" w:sz="0" w:space="0" w:color="auto"/>
          </w:divBdr>
        </w:div>
      </w:divsChild>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8488">
      <w:bodyDiv w:val="1"/>
      <w:marLeft w:val="0"/>
      <w:marRight w:val="0"/>
      <w:marTop w:val="0"/>
      <w:marBottom w:val="0"/>
      <w:divBdr>
        <w:top w:val="none" w:sz="0" w:space="0" w:color="auto"/>
        <w:left w:val="none" w:sz="0" w:space="0" w:color="auto"/>
        <w:bottom w:val="none" w:sz="0" w:space="0" w:color="auto"/>
        <w:right w:val="none" w:sz="0" w:space="0" w:color="auto"/>
      </w:divBdr>
      <w:divsChild>
        <w:div w:id="894319191">
          <w:marLeft w:val="0"/>
          <w:marRight w:val="0"/>
          <w:marTop w:val="0"/>
          <w:marBottom w:val="0"/>
          <w:divBdr>
            <w:top w:val="none" w:sz="0" w:space="0" w:color="auto"/>
            <w:left w:val="none" w:sz="0" w:space="0" w:color="auto"/>
            <w:bottom w:val="none" w:sz="0" w:space="0" w:color="auto"/>
            <w:right w:val="none" w:sz="0" w:space="0" w:color="auto"/>
          </w:divBdr>
          <w:divsChild>
            <w:div w:id="2843131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16533">
          <w:marLeft w:val="0"/>
          <w:marRight w:val="0"/>
          <w:marTop w:val="0"/>
          <w:marBottom w:val="0"/>
          <w:divBdr>
            <w:top w:val="none" w:sz="0" w:space="0" w:color="auto"/>
            <w:left w:val="none" w:sz="0" w:space="0" w:color="auto"/>
            <w:bottom w:val="none" w:sz="0" w:space="0" w:color="auto"/>
            <w:right w:val="none" w:sz="0" w:space="0" w:color="auto"/>
          </w:divBdr>
        </w:div>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0831446">
      <w:bodyDiv w:val="1"/>
      <w:marLeft w:val="0"/>
      <w:marRight w:val="0"/>
      <w:marTop w:val="0"/>
      <w:marBottom w:val="0"/>
      <w:divBdr>
        <w:top w:val="none" w:sz="0" w:space="0" w:color="auto"/>
        <w:left w:val="none" w:sz="0" w:space="0" w:color="auto"/>
        <w:bottom w:val="none" w:sz="0" w:space="0" w:color="auto"/>
        <w:right w:val="none" w:sz="0" w:space="0" w:color="auto"/>
      </w:divBdr>
    </w:div>
    <w:div w:id="1156604614">
      <w:bodyDiv w:val="1"/>
      <w:marLeft w:val="0"/>
      <w:marRight w:val="0"/>
      <w:marTop w:val="0"/>
      <w:marBottom w:val="0"/>
      <w:divBdr>
        <w:top w:val="none" w:sz="0" w:space="0" w:color="auto"/>
        <w:left w:val="none" w:sz="0" w:space="0" w:color="auto"/>
        <w:bottom w:val="none" w:sz="0" w:space="0" w:color="auto"/>
        <w:right w:val="none" w:sz="0" w:space="0" w:color="auto"/>
      </w:divBdr>
      <w:divsChild>
        <w:div w:id="344016883">
          <w:marLeft w:val="0"/>
          <w:marRight w:val="0"/>
          <w:marTop w:val="0"/>
          <w:marBottom w:val="0"/>
          <w:divBdr>
            <w:top w:val="none" w:sz="0" w:space="0" w:color="auto"/>
            <w:left w:val="none" w:sz="0" w:space="0" w:color="auto"/>
            <w:bottom w:val="none" w:sz="0" w:space="0" w:color="auto"/>
            <w:right w:val="none" w:sz="0" w:space="0" w:color="auto"/>
          </w:divBdr>
          <w:divsChild>
            <w:div w:id="376902317">
              <w:marLeft w:val="0"/>
              <w:marRight w:val="0"/>
              <w:marTop w:val="0"/>
              <w:marBottom w:val="0"/>
              <w:divBdr>
                <w:top w:val="none" w:sz="0" w:space="0" w:color="auto"/>
                <w:left w:val="none" w:sz="0" w:space="0" w:color="auto"/>
                <w:bottom w:val="none" w:sz="0" w:space="0" w:color="auto"/>
                <w:right w:val="none" w:sz="0" w:space="0" w:color="auto"/>
              </w:divBdr>
              <w:divsChild>
                <w:div w:id="395978652">
                  <w:marLeft w:val="0"/>
                  <w:marRight w:val="0"/>
                  <w:marTop w:val="0"/>
                  <w:marBottom w:val="0"/>
                  <w:divBdr>
                    <w:top w:val="none" w:sz="0" w:space="0" w:color="auto"/>
                    <w:left w:val="none" w:sz="0" w:space="0" w:color="auto"/>
                    <w:bottom w:val="none" w:sz="0" w:space="0" w:color="auto"/>
                    <w:right w:val="none" w:sz="0" w:space="0" w:color="auto"/>
                  </w:divBdr>
                  <w:divsChild>
                    <w:div w:id="1407069434">
                      <w:marLeft w:val="0"/>
                      <w:marRight w:val="0"/>
                      <w:marTop w:val="0"/>
                      <w:marBottom w:val="0"/>
                      <w:divBdr>
                        <w:top w:val="none" w:sz="0" w:space="0" w:color="auto"/>
                        <w:left w:val="none" w:sz="0" w:space="0" w:color="auto"/>
                        <w:bottom w:val="none" w:sz="0" w:space="0" w:color="auto"/>
                        <w:right w:val="none" w:sz="0" w:space="0" w:color="auto"/>
                      </w:divBdr>
                      <w:divsChild>
                        <w:div w:id="1050882671">
                          <w:marLeft w:val="0"/>
                          <w:marRight w:val="0"/>
                          <w:marTop w:val="0"/>
                          <w:marBottom w:val="900"/>
                          <w:divBdr>
                            <w:top w:val="none" w:sz="0" w:space="0" w:color="auto"/>
                            <w:left w:val="none" w:sz="0" w:space="0" w:color="auto"/>
                            <w:bottom w:val="none" w:sz="0" w:space="0" w:color="auto"/>
                            <w:right w:val="none" w:sz="0" w:space="0" w:color="auto"/>
                          </w:divBdr>
                          <w:divsChild>
                            <w:div w:id="743532660">
                              <w:marLeft w:val="0"/>
                              <w:marRight w:val="0"/>
                              <w:marTop w:val="0"/>
                              <w:marBottom w:val="0"/>
                              <w:divBdr>
                                <w:top w:val="none" w:sz="0" w:space="0" w:color="auto"/>
                                <w:left w:val="none" w:sz="0" w:space="0" w:color="auto"/>
                                <w:bottom w:val="none" w:sz="0" w:space="0" w:color="auto"/>
                                <w:right w:val="none" w:sz="0" w:space="0" w:color="auto"/>
                              </w:divBdr>
                              <w:divsChild>
                                <w:div w:id="313489480">
                                  <w:marLeft w:val="0"/>
                                  <w:marRight w:val="0"/>
                                  <w:marTop w:val="0"/>
                                  <w:marBottom w:val="0"/>
                                  <w:divBdr>
                                    <w:top w:val="none" w:sz="0" w:space="0" w:color="auto"/>
                                    <w:left w:val="none" w:sz="0" w:space="0" w:color="auto"/>
                                    <w:bottom w:val="none" w:sz="0" w:space="0" w:color="auto"/>
                                    <w:right w:val="none" w:sz="0" w:space="0" w:color="auto"/>
                                  </w:divBdr>
                                  <w:divsChild>
                                    <w:div w:id="655577090">
                                      <w:marLeft w:val="0"/>
                                      <w:marRight w:val="0"/>
                                      <w:marTop w:val="0"/>
                                      <w:marBottom w:val="0"/>
                                      <w:divBdr>
                                        <w:top w:val="none" w:sz="0" w:space="0" w:color="auto"/>
                                        <w:left w:val="none" w:sz="0" w:space="0" w:color="auto"/>
                                        <w:bottom w:val="none" w:sz="0" w:space="0" w:color="auto"/>
                                        <w:right w:val="none" w:sz="0" w:space="0" w:color="auto"/>
                                      </w:divBdr>
                                    </w:div>
                                    <w:div w:id="2049135946">
                                      <w:marLeft w:val="0"/>
                                      <w:marRight w:val="0"/>
                                      <w:marTop w:val="0"/>
                                      <w:marBottom w:val="0"/>
                                      <w:divBdr>
                                        <w:top w:val="none" w:sz="0" w:space="0" w:color="auto"/>
                                        <w:left w:val="none" w:sz="0" w:space="0" w:color="auto"/>
                                        <w:bottom w:val="none" w:sz="0" w:space="0" w:color="auto"/>
                                        <w:right w:val="none" w:sz="0" w:space="0" w:color="auto"/>
                                      </w:divBdr>
                                    </w:div>
                                  </w:divsChild>
                                </w:div>
                                <w:div w:id="1430152256">
                                  <w:marLeft w:val="0"/>
                                  <w:marRight w:val="0"/>
                                  <w:marTop w:val="0"/>
                                  <w:marBottom w:val="0"/>
                                  <w:divBdr>
                                    <w:top w:val="none" w:sz="0" w:space="0" w:color="auto"/>
                                    <w:left w:val="none" w:sz="0" w:space="0" w:color="auto"/>
                                    <w:bottom w:val="single" w:sz="12" w:space="17" w:color="F1F1F1"/>
                                    <w:right w:val="none" w:sz="0" w:space="0" w:color="auto"/>
                                  </w:divBdr>
                                  <w:divsChild>
                                    <w:div w:id="1287005139">
                                      <w:marLeft w:val="0"/>
                                      <w:marRight w:val="0"/>
                                      <w:marTop w:val="0"/>
                                      <w:marBottom w:val="0"/>
                                      <w:divBdr>
                                        <w:top w:val="none" w:sz="0" w:space="0" w:color="auto"/>
                                        <w:left w:val="none" w:sz="0" w:space="0" w:color="auto"/>
                                        <w:bottom w:val="none" w:sz="0" w:space="0" w:color="auto"/>
                                        <w:right w:val="none" w:sz="0" w:space="0" w:color="auto"/>
                                      </w:divBdr>
                                      <w:divsChild>
                                        <w:div w:id="18206084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866360569">
                                  <w:marLeft w:val="0"/>
                                  <w:marRight w:val="0"/>
                                  <w:marTop w:val="0"/>
                                  <w:marBottom w:val="0"/>
                                  <w:divBdr>
                                    <w:top w:val="none" w:sz="0" w:space="0" w:color="auto"/>
                                    <w:left w:val="none" w:sz="0" w:space="0" w:color="auto"/>
                                    <w:bottom w:val="none" w:sz="0" w:space="0" w:color="auto"/>
                                    <w:right w:val="none" w:sz="0" w:space="0" w:color="auto"/>
                                  </w:divBdr>
                                  <w:divsChild>
                                    <w:div w:id="443423261">
                                      <w:marLeft w:val="0"/>
                                      <w:marRight w:val="0"/>
                                      <w:marTop w:val="0"/>
                                      <w:marBottom w:val="0"/>
                                      <w:divBdr>
                                        <w:top w:val="single" w:sz="6" w:space="4" w:color="CCCCCC"/>
                                        <w:left w:val="single" w:sz="6" w:space="8" w:color="CCCCCC"/>
                                        <w:bottom w:val="single" w:sz="6" w:space="4" w:color="CCCCCC"/>
                                        <w:right w:val="single" w:sz="6" w:space="8" w:color="CCCCCC"/>
                                      </w:divBdr>
                                    </w:div>
                                    <w:div w:id="119803724">
                                      <w:marLeft w:val="0"/>
                                      <w:marRight w:val="0"/>
                                      <w:marTop w:val="0"/>
                                      <w:marBottom w:val="0"/>
                                      <w:divBdr>
                                        <w:top w:val="none" w:sz="0" w:space="0" w:color="auto"/>
                                        <w:left w:val="none" w:sz="0" w:space="0" w:color="auto"/>
                                        <w:bottom w:val="none" w:sz="0" w:space="0" w:color="auto"/>
                                        <w:right w:val="none" w:sz="0" w:space="0" w:color="auto"/>
                                      </w:divBdr>
                                    </w:div>
                                  </w:divsChild>
                                </w:div>
                                <w:div w:id="1510212932">
                                  <w:marLeft w:val="0"/>
                                  <w:marRight w:val="0"/>
                                  <w:marTop w:val="0"/>
                                  <w:marBottom w:val="0"/>
                                  <w:divBdr>
                                    <w:top w:val="none" w:sz="0" w:space="0" w:color="auto"/>
                                    <w:left w:val="none" w:sz="0" w:space="0" w:color="auto"/>
                                    <w:bottom w:val="none" w:sz="0" w:space="0" w:color="auto"/>
                                    <w:right w:val="none" w:sz="0" w:space="0" w:color="auto"/>
                                  </w:divBdr>
                                  <w:divsChild>
                                    <w:div w:id="1974486430">
                                      <w:marLeft w:val="0"/>
                                      <w:marRight w:val="0"/>
                                      <w:marTop w:val="0"/>
                                      <w:marBottom w:val="0"/>
                                      <w:divBdr>
                                        <w:top w:val="none" w:sz="0" w:space="0" w:color="auto"/>
                                        <w:left w:val="none" w:sz="0" w:space="0" w:color="auto"/>
                                        <w:bottom w:val="none" w:sz="0" w:space="0" w:color="auto"/>
                                        <w:right w:val="none" w:sz="0" w:space="0" w:color="auto"/>
                                      </w:divBdr>
                                      <w:divsChild>
                                        <w:div w:id="741952647">
                                          <w:marLeft w:val="0"/>
                                          <w:marRight w:val="102"/>
                                          <w:marTop w:val="0"/>
                                          <w:marBottom w:val="150"/>
                                          <w:divBdr>
                                            <w:top w:val="none" w:sz="0" w:space="0" w:color="auto"/>
                                            <w:left w:val="none" w:sz="0" w:space="0" w:color="auto"/>
                                            <w:bottom w:val="none" w:sz="0" w:space="0" w:color="auto"/>
                                            <w:right w:val="none" w:sz="0" w:space="0" w:color="auto"/>
                                          </w:divBdr>
                                          <w:divsChild>
                                            <w:div w:id="2145585319">
                                              <w:marLeft w:val="0"/>
                                              <w:marRight w:val="0"/>
                                              <w:marTop w:val="0"/>
                                              <w:marBottom w:val="0"/>
                                              <w:divBdr>
                                                <w:top w:val="none" w:sz="0" w:space="0" w:color="auto"/>
                                                <w:left w:val="none" w:sz="0" w:space="0" w:color="auto"/>
                                                <w:bottom w:val="none" w:sz="0" w:space="0" w:color="auto"/>
                                                <w:right w:val="none" w:sz="0" w:space="0" w:color="auto"/>
                                              </w:divBdr>
                                            </w:div>
                                            <w:div w:id="103229207">
                                              <w:marLeft w:val="0"/>
                                              <w:marRight w:val="0"/>
                                              <w:marTop w:val="0"/>
                                              <w:marBottom w:val="0"/>
                                              <w:divBdr>
                                                <w:top w:val="none" w:sz="0" w:space="0" w:color="auto"/>
                                                <w:left w:val="none" w:sz="0" w:space="0" w:color="auto"/>
                                                <w:bottom w:val="none" w:sz="0" w:space="0" w:color="auto"/>
                                                <w:right w:val="none" w:sz="0" w:space="0" w:color="auto"/>
                                              </w:divBdr>
                                            </w:div>
                                          </w:divsChild>
                                        </w:div>
                                        <w:div w:id="769617731">
                                          <w:marLeft w:val="0"/>
                                          <w:marRight w:val="0"/>
                                          <w:marTop w:val="0"/>
                                          <w:marBottom w:val="150"/>
                                          <w:divBdr>
                                            <w:top w:val="none" w:sz="0" w:space="0" w:color="auto"/>
                                            <w:left w:val="none" w:sz="0" w:space="0" w:color="auto"/>
                                            <w:bottom w:val="none" w:sz="0" w:space="0" w:color="auto"/>
                                            <w:right w:val="none" w:sz="0" w:space="0" w:color="auto"/>
                                          </w:divBdr>
                                          <w:divsChild>
                                            <w:div w:id="2118786797">
                                              <w:marLeft w:val="0"/>
                                              <w:marRight w:val="0"/>
                                              <w:marTop w:val="0"/>
                                              <w:marBottom w:val="0"/>
                                              <w:divBdr>
                                                <w:top w:val="none" w:sz="0" w:space="0" w:color="auto"/>
                                                <w:left w:val="none" w:sz="0" w:space="0" w:color="auto"/>
                                                <w:bottom w:val="none" w:sz="0" w:space="0" w:color="auto"/>
                                                <w:right w:val="none" w:sz="0" w:space="0" w:color="auto"/>
                                              </w:divBdr>
                                            </w:div>
                                            <w:div w:id="1784111736">
                                              <w:marLeft w:val="0"/>
                                              <w:marRight w:val="0"/>
                                              <w:marTop w:val="0"/>
                                              <w:marBottom w:val="0"/>
                                              <w:divBdr>
                                                <w:top w:val="none" w:sz="0" w:space="0" w:color="auto"/>
                                                <w:left w:val="none" w:sz="0" w:space="0" w:color="auto"/>
                                                <w:bottom w:val="none" w:sz="0" w:space="0" w:color="auto"/>
                                                <w:right w:val="none" w:sz="0" w:space="0" w:color="auto"/>
                                              </w:divBdr>
                                            </w:div>
                                          </w:divsChild>
                                        </w:div>
                                        <w:div w:id="1847399762">
                                          <w:marLeft w:val="0"/>
                                          <w:marRight w:val="102"/>
                                          <w:marTop w:val="0"/>
                                          <w:marBottom w:val="150"/>
                                          <w:divBdr>
                                            <w:top w:val="none" w:sz="0" w:space="0" w:color="auto"/>
                                            <w:left w:val="none" w:sz="0" w:space="0" w:color="auto"/>
                                            <w:bottom w:val="none" w:sz="0" w:space="0" w:color="auto"/>
                                            <w:right w:val="none" w:sz="0" w:space="0" w:color="auto"/>
                                          </w:divBdr>
                                          <w:divsChild>
                                            <w:div w:id="252475338">
                                              <w:marLeft w:val="0"/>
                                              <w:marRight w:val="0"/>
                                              <w:marTop w:val="0"/>
                                              <w:marBottom w:val="0"/>
                                              <w:divBdr>
                                                <w:top w:val="none" w:sz="0" w:space="0" w:color="auto"/>
                                                <w:left w:val="none" w:sz="0" w:space="0" w:color="auto"/>
                                                <w:bottom w:val="none" w:sz="0" w:space="0" w:color="auto"/>
                                                <w:right w:val="none" w:sz="0" w:space="0" w:color="auto"/>
                                              </w:divBdr>
                                            </w:div>
                                            <w:div w:id="793910907">
                                              <w:marLeft w:val="0"/>
                                              <w:marRight w:val="0"/>
                                              <w:marTop w:val="0"/>
                                              <w:marBottom w:val="0"/>
                                              <w:divBdr>
                                                <w:top w:val="none" w:sz="0" w:space="0" w:color="auto"/>
                                                <w:left w:val="none" w:sz="0" w:space="0" w:color="auto"/>
                                                <w:bottom w:val="none" w:sz="0" w:space="0" w:color="auto"/>
                                                <w:right w:val="none" w:sz="0" w:space="0" w:color="auto"/>
                                              </w:divBdr>
                                            </w:div>
                                          </w:divsChild>
                                        </w:div>
                                        <w:div w:id="1368529272">
                                          <w:marLeft w:val="0"/>
                                          <w:marRight w:val="0"/>
                                          <w:marTop w:val="0"/>
                                          <w:marBottom w:val="150"/>
                                          <w:divBdr>
                                            <w:top w:val="none" w:sz="0" w:space="0" w:color="auto"/>
                                            <w:left w:val="none" w:sz="0" w:space="0" w:color="auto"/>
                                            <w:bottom w:val="none" w:sz="0" w:space="0" w:color="auto"/>
                                            <w:right w:val="none" w:sz="0" w:space="0" w:color="auto"/>
                                          </w:divBdr>
                                          <w:divsChild>
                                            <w:div w:id="1961112083">
                                              <w:marLeft w:val="0"/>
                                              <w:marRight w:val="0"/>
                                              <w:marTop w:val="0"/>
                                              <w:marBottom w:val="0"/>
                                              <w:divBdr>
                                                <w:top w:val="none" w:sz="0" w:space="0" w:color="auto"/>
                                                <w:left w:val="none" w:sz="0" w:space="0" w:color="auto"/>
                                                <w:bottom w:val="none" w:sz="0" w:space="0" w:color="auto"/>
                                                <w:right w:val="none" w:sz="0" w:space="0" w:color="auto"/>
                                              </w:divBdr>
                                            </w:div>
                                            <w:div w:id="314847284">
                                              <w:marLeft w:val="0"/>
                                              <w:marRight w:val="0"/>
                                              <w:marTop w:val="0"/>
                                              <w:marBottom w:val="0"/>
                                              <w:divBdr>
                                                <w:top w:val="none" w:sz="0" w:space="0" w:color="auto"/>
                                                <w:left w:val="none" w:sz="0" w:space="0" w:color="auto"/>
                                                <w:bottom w:val="none" w:sz="0" w:space="0" w:color="auto"/>
                                                <w:right w:val="none" w:sz="0" w:space="0" w:color="auto"/>
                                              </w:divBdr>
                                            </w:div>
                                          </w:divsChild>
                                        </w:div>
                                        <w:div w:id="255406950">
                                          <w:marLeft w:val="0"/>
                                          <w:marRight w:val="102"/>
                                          <w:marTop w:val="0"/>
                                          <w:marBottom w:val="150"/>
                                          <w:divBdr>
                                            <w:top w:val="none" w:sz="0" w:space="0" w:color="auto"/>
                                            <w:left w:val="none" w:sz="0" w:space="0" w:color="auto"/>
                                            <w:bottom w:val="none" w:sz="0" w:space="0" w:color="auto"/>
                                            <w:right w:val="none" w:sz="0" w:space="0" w:color="auto"/>
                                          </w:divBdr>
                                          <w:divsChild>
                                            <w:div w:id="458761305">
                                              <w:marLeft w:val="0"/>
                                              <w:marRight w:val="0"/>
                                              <w:marTop w:val="0"/>
                                              <w:marBottom w:val="0"/>
                                              <w:divBdr>
                                                <w:top w:val="none" w:sz="0" w:space="0" w:color="auto"/>
                                                <w:left w:val="none" w:sz="0" w:space="0" w:color="auto"/>
                                                <w:bottom w:val="none" w:sz="0" w:space="0" w:color="auto"/>
                                                <w:right w:val="none" w:sz="0" w:space="0" w:color="auto"/>
                                              </w:divBdr>
                                            </w:div>
                                            <w:div w:id="236136761">
                                              <w:marLeft w:val="0"/>
                                              <w:marRight w:val="0"/>
                                              <w:marTop w:val="0"/>
                                              <w:marBottom w:val="0"/>
                                              <w:divBdr>
                                                <w:top w:val="none" w:sz="0" w:space="0" w:color="auto"/>
                                                <w:left w:val="none" w:sz="0" w:space="0" w:color="auto"/>
                                                <w:bottom w:val="none" w:sz="0" w:space="0" w:color="auto"/>
                                                <w:right w:val="none" w:sz="0" w:space="0" w:color="auto"/>
                                              </w:divBdr>
                                            </w:div>
                                          </w:divsChild>
                                        </w:div>
                                        <w:div w:id="1776972801">
                                          <w:marLeft w:val="0"/>
                                          <w:marRight w:val="0"/>
                                          <w:marTop w:val="0"/>
                                          <w:marBottom w:val="150"/>
                                          <w:divBdr>
                                            <w:top w:val="none" w:sz="0" w:space="0" w:color="auto"/>
                                            <w:left w:val="none" w:sz="0" w:space="0" w:color="auto"/>
                                            <w:bottom w:val="none" w:sz="0" w:space="0" w:color="auto"/>
                                            <w:right w:val="none" w:sz="0" w:space="0" w:color="auto"/>
                                          </w:divBdr>
                                          <w:divsChild>
                                            <w:div w:id="1540514086">
                                              <w:marLeft w:val="0"/>
                                              <w:marRight w:val="0"/>
                                              <w:marTop w:val="0"/>
                                              <w:marBottom w:val="0"/>
                                              <w:divBdr>
                                                <w:top w:val="none" w:sz="0" w:space="0" w:color="auto"/>
                                                <w:left w:val="none" w:sz="0" w:space="0" w:color="auto"/>
                                                <w:bottom w:val="none" w:sz="0" w:space="0" w:color="auto"/>
                                                <w:right w:val="none" w:sz="0" w:space="0" w:color="auto"/>
                                              </w:divBdr>
                                            </w:div>
                                            <w:div w:id="394864582">
                                              <w:marLeft w:val="0"/>
                                              <w:marRight w:val="0"/>
                                              <w:marTop w:val="0"/>
                                              <w:marBottom w:val="0"/>
                                              <w:divBdr>
                                                <w:top w:val="none" w:sz="0" w:space="0" w:color="auto"/>
                                                <w:left w:val="none" w:sz="0" w:space="0" w:color="auto"/>
                                                <w:bottom w:val="none" w:sz="0" w:space="0" w:color="auto"/>
                                                <w:right w:val="none" w:sz="0" w:space="0" w:color="auto"/>
                                              </w:divBdr>
                                            </w:div>
                                          </w:divsChild>
                                        </w:div>
                                        <w:div w:id="550296">
                                          <w:marLeft w:val="0"/>
                                          <w:marRight w:val="102"/>
                                          <w:marTop w:val="0"/>
                                          <w:marBottom w:val="150"/>
                                          <w:divBdr>
                                            <w:top w:val="none" w:sz="0" w:space="0" w:color="auto"/>
                                            <w:left w:val="none" w:sz="0" w:space="0" w:color="auto"/>
                                            <w:bottom w:val="none" w:sz="0" w:space="0" w:color="auto"/>
                                            <w:right w:val="none" w:sz="0" w:space="0" w:color="auto"/>
                                          </w:divBdr>
                                          <w:divsChild>
                                            <w:div w:id="2004435380">
                                              <w:marLeft w:val="0"/>
                                              <w:marRight w:val="0"/>
                                              <w:marTop w:val="0"/>
                                              <w:marBottom w:val="0"/>
                                              <w:divBdr>
                                                <w:top w:val="none" w:sz="0" w:space="0" w:color="auto"/>
                                                <w:left w:val="none" w:sz="0" w:space="0" w:color="auto"/>
                                                <w:bottom w:val="none" w:sz="0" w:space="0" w:color="auto"/>
                                                <w:right w:val="none" w:sz="0" w:space="0" w:color="auto"/>
                                              </w:divBdr>
                                            </w:div>
                                            <w:div w:id="843125731">
                                              <w:marLeft w:val="0"/>
                                              <w:marRight w:val="0"/>
                                              <w:marTop w:val="0"/>
                                              <w:marBottom w:val="0"/>
                                              <w:divBdr>
                                                <w:top w:val="none" w:sz="0" w:space="0" w:color="auto"/>
                                                <w:left w:val="none" w:sz="0" w:space="0" w:color="auto"/>
                                                <w:bottom w:val="none" w:sz="0" w:space="0" w:color="auto"/>
                                                <w:right w:val="none" w:sz="0" w:space="0" w:color="auto"/>
                                              </w:divBdr>
                                            </w:div>
                                          </w:divsChild>
                                        </w:div>
                                        <w:div w:id="1526285690">
                                          <w:marLeft w:val="0"/>
                                          <w:marRight w:val="0"/>
                                          <w:marTop w:val="0"/>
                                          <w:marBottom w:val="150"/>
                                          <w:divBdr>
                                            <w:top w:val="none" w:sz="0" w:space="0" w:color="auto"/>
                                            <w:left w:val="none" w:sz="0" w:space="0" w:color="auto"/>
                                            <w:bottom w:val="none" w:sz="0" w:space="0" w:color="auto"/>
                                            <w:right w:val="none" w:sz="0" w:space="0" w:color="auto"/>
                                          </w:divBdr>
                                          <w:divsChild>
                                            <w:div w:id="613908059">
                                              <w:marLeft w:val="0"/>
                                              <w:marRight w:val="0"/>
                                              <w:marTop w:val="0"/>
                                              <w:marBottom w:val="0"/>
                                              <w:divBdr>
                                                <w:top w:val="none" w:sz="0" w:space="0" w:color="auto"/>
                                                <w:left w:val="none" w:sz="0" w:space="0" w:color="auto"/>
                                                <w:bottom w:val="none" w:sz="0" w:space="0" w:color="auto"/>
                                                <w:right w:val="none" w:sz="0" w:space="0" w:color="auto"/>
                                              </w:divBdr>
                                            </w:div>
                                            <w:div w:id="774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797079">
                                  <w:marLeft w:val="0"/>
                                  <w:marRight w:val="0"/>
                                  <w:marTop w:val="0"/>
                                  <w:marBottom w:val="0"/>
                                  <w:divBdr>
                                    <w:top w:val="none" w:sz="0" w:space="0" w:color="auto"/>
                                    <w:left w:val="none" w:sz="0" w:space="0" w:color="auto"/>
                                    <w:bottom w:val="none" w:sz="0" w:space="0" w:color="auto"/>
                                    <w:right w:val="none" w:sz="0" w:space="0" w:color="auto"/>
                                  </w:divBdr>
                                  <w:divsChild>
                                    <w:div w:id="47537020">
                                      <w:marLeft w:val="0"/>
                                      <w:marRight w:val="0"/>
                                      <w:marTop w:val="0"/>
                                      <w:marBottom w:val="300"/>
                                      <w:divBdr>
                                        <w:top w:val="none" w:sz="0" w:space="0" w:color="auto"/>
                                        <w:left w:val="none" w:sz="0" w:space="0" w:color="auto"/>
                                        <w:bottom w:val="none" w:sz="0" w:space="0" w:color="auto"/>
                                        <w:right w:val="none" w:sz="0" w:space="0" w:color="auto"/>
                                      </w:divBdr>
                                      <w:divsChild>
                                        <w:div w:id="886257020">
                                          <w:marLeft w:val="0"/>
                                          <w:marRight w:val="0"/>
                                          <w:marTop w:val="0"/>
                                          <w:marBottom w:val="0"/>
                                          <w:divBdr>
                                            <w:top w:val="none" w:sz="0" w:space="0" w:color="auto"/>
                                            <w:left w:val="none" w:sz="0" w:space="0" w:color="auto"/>
                                            <w:bottom w:val="none" w:sz="0" w:space="0" w:color="auto"/>
                                            <w:right w:val="none" w:sz="0" w:space="0" w:color="auto"/>
                                          </w:divBdr>
                                        </w:div>
                                        <w:div w:id="1228103573">
                                          <w:marLeft w:val="0"/>
                                          <w:marRight w:val="0"/>
                                          <w:marTop w:val="144"/>
                                          <w:marBottom w:val="0"/>
                                          <w:divBdr>
                                            <w:top w:val="none" w:sz="0" w:space="0" w:color="auto"/>
                                            <w:left w:val="none" w:sz="0" w:space="0" w:color="auto"/>
                                            <w:bottom w:val="none" w:sz="0" w:space="0" w:color="auto"/>
                                            <w:right w:val="none" w:sz="0" w:space="0" w:color="auto"/>
                                          </w:divBdr>
                                        </w:div>
                                        <w:div w:id="820660074">
                                          <w:marLeft w:val="0"/>
                                          <w:marRight w:val="0"/>
                                          <w:marTop w:val="0"/>
                                          <w:marBottom w:val="0"/>
                                          <w:divBdr>
                                            <w:top w:val="none" w:sz="0" w:space="0" w:color="auto"/>
                                            <w:left w:val="none" w:sz="0" w:space="0" w:color="auto"/>
                                            <w:bottom w:val="none" w:sz="0" w:space="0" w:color="auto"/>
                                            <w:right w:val="none" w:sz="0" w:space="0" w:color="auto"/>
                                          </w:divBdr>
                                        </w:div>
                                        <w:div w:id="15540461">
                                          <w:marLeft w:val="0"/>
                                          <w:marRight w:val="0"/>
                                          <w:marTop w:val="144"/>
                                          <w:marBottom w:val="0"/>
                                          <w:divBdr>
                                            <w:top w:val="none" w:sz="0" w:space="0" w:color="auto"/>
                                            <w:left w:val="none" w:sz="0" w:space="0" w:color="auto"/>
                                            <w:bottom w:val="none" w:sz="0" w:space="0" w:color="auto"/>
                                            <w:right w:val="none" w:sz="0" w:space="0" w:color="auto"/>
                                          </w:divBdr>
                                        </w:div>
                                        <w:div w:id="120466083">
                                          <w:marLeft w:val="0"/>
                                          <w:marRight w:val="0"/>
                                          <w:marTop w:val="0"/>
                                          <w:marBottom w:val="0"/>
                                          <w:divBdr>
                                            <w:top w:val="none" w:sz="0" w:space="0" w:color="auto"/>
                                            <w:left w:val="none" w:sz="0" w:space="0" w:color="auto"/>
                                            <w:bottom w:val="none" w:sz="0" w:space="0" w:color="auto"/>
                                            <w:right w:val="none" w:sz="0" w:space="0" w:color="auto"/>
                                          </w:divBdr>
                                        </w:div>
                                        <w:div w:id="1104494969">
                                          <w:marLeft w:val="0"/>
                                          <w:marRight w:val="0"/>
                                          <w:marTop w:val="144"/>
                                          <w:marBottom w:val="0"/>
                                          <w:divBdr>
                                            <w:top w:val="none" w:sz="0" w:space="0" w:color="auto"/>
                                            <w:left w:val="none" w:sz="0" w:space="0" w:color="auto"/>
                                            <w:bottom w:val="none" w:sz="0" w:space="0" w:color="auto"/>
                                            <w:right w:val="none" w:sz="0" w:space="0" w:color="auto"/>
                                          </w:divBdr>
                                        </w:div>
                                        <w:div w:id="2076660170">
                                          <w:marLeft w:val="0"/>
                                          <w:marRight w:val="0"/>
                                          <w:marTop w:val="0"/>
                                          <w:marBottom w:val="0"/>
                                          <w:divBdr>
                                            <w:top w:val="none" w:sz="0" w:space="0" w:color="auto"/>
                                            <w:left w:val="none" w:sz="0" w:space="0" w:color="auto"/>
                                            <w:bottom w:val="none" w:sz="0" w:space="0" w:color="auto"/>
                                            <w:right w:val="none" w:sz="0" w:space="0" w:color="auto"/>
                                          </w:divBdr>
                                        </w:div>
                                        <w:div w:id="34931989">
                                          <w:marLeft w:val="0"/>
                                          <w:marRight w:val="0"/>
                                          <w:marTop w:val="144"/>
                                          <w:marBottom w:val="0"/>
                                          <w:divBdr>
                                            <w:top w:val="none" w:sz="0" w:space="0" w:color="auto"/>
                                            <w:left w:val="none" w:sz="0" w:space="0" w:color="auto"/>
                                            <w:bottom w:val="none" w:sz="0" w:space="0" w:color="auto"/>
                                            <w:right w:val="none" w:sz="0" w:space="0" w:color="auto"/>
                                          </w:divBdr>
                                        </w:div>
                                      </w:divsChild>
                                    </w:div>
                                  </w:divsChild>
                                </w:div>
                                <w:div w:id="1532722773">
                                  <w:marLeft w:val="0"/>
                                  <w:marRight w:val="0"/>
                                  <w:marTop w:val="0"/>
                                  <w:marBottom w:val="0"/>
                                  <w:divBdr>
                                    <w:top w:val="none" w:sz="0" w:space="0" w:color="auto"/>
                                    <w:left w:val="none" w:sz="0" w:space="0" w:color="auto"/>
                                    <w:bottom w:val="single" w:sz="6" w:space="0" w:color="EEEEEE"/>
                                    <w:right w:val="none" w:sz="0" w:space="0" w:color="auto"/>
                                  </w:divBdr>
                                  <w:divsChild>
                                    <w:div w:id="859585860">
                                      <w:marLeft w:val="0"/>
                                      <w:marRight w:val="0"/>
                                      <w:marTop w:val="0"/>
                                      <w:marBottom w:val="0"/>
                                      <w:divBdr>
                                        <w:top w:val="none" w:sz="0" w:space="0" w:color="auto"/>
                                        <w:left w:val="none" w:sz="0" w:space="0" w:color="auto"/>
                                        <w:bottom w:val="none" w:sz="0" w:space="0" w:color="auto"/>
                                        <w:right w:val="none" w:sz="0" w:space="0" w:color="auto"/>
                                      </w:divBdr>
                                    </w:div>
                                    <w:div w:id="1833175631">
                                      <w:marLeft w:val="0"/>
                                      <w:marRight w:val="0"/>
                                      <w:marTop w:val="0"/>
                                      <w:marBottom w:val="0"/>
                                      <w:divBdr>
                                        <w:top w:val="none" w:sz="0" w:space="0" w:color="auto"/>
                                        <w:left w:val="none" w:sz="0" w:space="0" w:color="auto"/>
                                        <w:bottom w:val="none" w:sz="0" w:space="0" w:color="auto"/>
                                        <w:right w:val="none" w:sz="0" w:space="0" w:color="auto"/>
                                      </w:divBdr>
                                    </w:div>
                                    <w:div w:id="190609275">
                                      <w:marLeft w:val="0"/>
                                      <w:marRight w:val="0"/>
                                      <w:marTop w:val="0"/>
                                      <w:marBottom w:val="0"/>
                                      <w:divBdr>
                                        <w:top w:val="none" w:sz="0" w:space="0" w:color="auto"/>
                                        <w:left w:val="none" w:sz="0" w:space="0" w:color="auto"/>
                                        <w:bottom w:val="none" w:sz="0" w:space="0" w:color="auto"/>
                                        <w:right w:val="none" w:sz="0" w:space="0" w:color="auto"/>
                                      </w:divBdr>
                                    </w:div>
                                    <w:div w:id="1732725714">
                                      <w:marLeft w:val="0"/>
                                      <w:marRight w:val="0"/>
                                      <w:marTop w:val="0"/>
                                      <w:marBottom w:val="0"/>
                                      <w:divBdr>
                                        <w:top w:val="none" w:sz="0" w:space="0" w:color="auto"/>
                                        <w:left w:val="none" w:sz="0" w:space="0" w:color="auto"/>
                                        <w:bottom w:val="none" w:sz="0" w:space="0" w:color="auto"/>
                                        <w:right w:val="none" w:sz="0" w:space="0" w:color="auto"/>
                                      </w:divBdr>
                                    </w:div>
                                    <w:div w:id="1129124444">
                                      <w:marLeft w:val="0"/>
                                      <w:marRight w:val="0"/>
                                      <w:marTop w:val="0"/>
                                      <w:marBottom w:val="0"/>
                                      <w:divBdr>
                                        <w:top w:val="none" w:sz="0" w:space="0" w:color="auto"/>
                                        <w:left w:val="none" w:sz="0" w:space="0" w:color="auto"/>
                                        <w:bottom w:val="none" w:sz="0" w:space="0" w:color="auto"/>
                                        <w:right w:val="none" w:sz="0" w:space="0" w:color="auto"/>
                                      </w:divBdr>
                                    </w:div>
                                    <w:div w:id="1412507871">
                                      <w:marLeft w:val="0"/>
                                      <w:marRight w:val="0"/>
                                      <w:marTop w:val="0"/>
                                      <w:marBottom w:val="0"/>
                                      <w:divBdr>
                                        <w:top w:val="none" w:sz="0" w:space="0" w:color="auto"/>
                                        <w:left w:val="none" w:sz="0" w:space="0" w:color="auto"/>
                                        <w:bottom w:val="none" w:sz="0" w:space="0" w:color="auto"/>
                                        <w:right w:val="none" w:sz="0" w:space="0" w:color="auto"/>
                                      </w:divBdr>
                                    </w:div>
                                    <w:div w:id="386489428">
                                      <w:marLeft w:val="0"/>
                                      <w:marRight w:val="0"/>
                                      <w:marTop w:val="0"/>
                                      <w:marBottom w:val="0"/>
                                      <w:divBdr>
                                        <w:top w:val="none" w:sz="0" w:space="0" w:color="auto"/>
                                        <w:left w:val="none" w:sz="0" w:space="0" w:color="auto"/>
                                        <w:bottom w:val="none" w:sz="0" w:space="0" w:color="auto"/>
                                        <w:right w:val="none" w:sz="0" w:space="0" w:color="auto"/>
                                      </w:divBdr>
                                    </w:div>
                                    <w:div w:id="844369895">
                                      <w:marLeft w:val="0"/>
                                      <w:marRight w:val="0"/>
                                      <w:marTop w:val="0"/>
                                      <w:marBottom w:val="0"/>
                                      <w:divBdr>
                                        <w:top w:val="none" w:sz="0" w:space="0" w:color="auto"/>
                                        <w:left w:val="none" w:sz="0" w:space="0" w:color="auto"/>
                                        <w:bottom w:val="none" w:sz="0" w:space="0" w:color="auto"/>
                                        <w:right w:val="none" w:sz="0" w:space="0" w:color="auto"/>
                                      </w:divBdr>
                                    </w:div>
                                    <w:div w:id="3953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621482">
                          <w:marLeft w:val="0"/>
                          <w:marRight w:val="0"/>
                          <w:marTop w:val="0"/>
                          <w:marBottom w:val="0"/>
                          <w:divBdr>
                            <w:top w:val="none" w:sz="0" w:space="0" w:color="auto"/>
                            <w:left w:val="none" w:sz="0" w:space="0" w:color="auto"/>
                            <w:bottom w:val="none" w:sz="0" w:space="0" w:color="auto"/>
                            <w:right w:val="none" w:sz="0" w:space="0" w:color="auto"/>
                          </w:divBdr>
                          <w:divsChild>
                            <w:div w:id="1517768719">
                              <w:marLeft w:val="0"/>
                              <w:marRight w:val="0"/>
                              <w:marTop w:val="0"/>
                              <w:marBottom w:val="225"/>
                              <w:divBdr>
                                <w:top w:val="none" w:sz="0" w:space="0" w:color="auto"/>
                                <w:left w:val="none" w:sz="0" w:space="0" w:color="auto"/>
                                <w:bottom w:val="none" w:sz="0" w:space="0" w:color="auto"/>
                                <w:right w:val="none" w:sz="0" w:space="0" w:color="auto"/>
                              </w:divBdr>
                              <w:divsChild>
                                <w:div w:id="1848131124">
                                  <w:marLeft w:val="0"/>
                                  <w:marRight w:val="0"/>
                                  <w:marTop w:val="0"/>
                                  <w:marBottom w:val="150"/>
                                  <w:divBdr>
                                    <w:top w:val="none" w:sz="0" w:space="0" w:color="auto"/>
                                    <w:left w:val="none" w:sz="0" w:space="0" w:color="auto"/>
                                    <w:bottom w:val="none" w:sz="0" w:space="0" w:color="auto"/>
                                    <w:right w:val="none" w:sz="0" w:space="0" w:color="auto"/>
                                  </w:divBdr>
                                  <w:divsChild>
                                    <w:div w:id="1625387682">
                                      <w:marLeft w:val="0"/>
                                      <w:marRight w:val="0"/>
                                      <w:marTop w:val="0"/>
                                      <w:marBottom w:val="0"/>
                                      <w:divBdr>
                                        <w:top w:val="none" w:sz="0" w:space="0" w:color="auto"/>
                                        <w:left w:val="none" w:sz="0" w:space="0" w:color="auto"/>
                                        <w:bottom w:val="none" w:sz="0" w:space="0" w:color="auto"/>
                                        <w:right w:val="none" w:sz="0" w:space="0" w:color="auto"/>
                                      </w:divBdr>
                                    </w:div>
                                    <w:div w:id="1560172449">
                                      <w:marLeft w:val="0"/>
                                      <w:marRight w:val="0"/>
                                      <w:marTop w:val="0"/>
                                      <w:marBottom w:val="0"/>
                                      <w:divBdr>
                                        <w:top w:val="none" w:sz="0" w:space="0" w:color="auto"/>
                                        <w:left w:val="none" w:sz="0" w:space="0" w:color="auto"/>
                                        <w:bottom w:val="none" w:sz="0" w:space="0" w:color="auto"/>
                                        <w:right w:val="none" w:sz="0" w:space="0" w:color="auto"/>
                                      </w:divBdr>
                                    </w:div>
                                  </w:divsChild>
                                </w:div>
                                <w:div w:id="718212363">
                                  <w:marLeft w:val="0"/>
                                  <w:marRight w:val="0"/>
                                  <w:marTop w:val="0"/>
                                  <w:marBottom w:val="150"/>
                                  <w:divBdr>
                                    <w:top w:val="none" w:sz="0" w:space="0" w:color="auto"/>
                                    <w:left w:val="none" w:sz="0" w:space="0" w:color="auto"/>
                                    <w:bottom w:val="none" w:sz="0" w:space="0" w:color="auto"/>
                                    <w:right w:val="none" w:sz="0" w:space="0" w:color="auto"/>
                                  </w:divBdr>
                                  <w:divsChild>
                                    <w:div w:id="1664621776">
                                      <w:marLeft w:val="0"/>
                                      <w:marRight w:val="0"/>
                                      <w:marTop w:val="0"/>
                                      <w:marBottom w:val="0"/>
                                      <w:divBdr>
                                        <w:top w:val="none" w:sz="0" w:space="0" w:color="auto"/>
                                        <w:left w:val="none" w:sz="0" w:space="0" w:color="auto"/>
                                        <w:bottom w:val="none" w:sz="0" w:space="0" w:color="auto"/>
                                        <w:right w:val="none" w:sz="0" w:space="0" w:color="auto"/>
                                      </w:divBdr>
                                    </w:div>
                                    <w:div w:id="1460764208">
                                      <w:marLeft w:val="0"/>
                                      <w:marRight w:val="0"/>
                                      <w:marTop w:val="0"/>
                                      <w:marBottom w:val="0"/>
                                      <w:divBdr>
                                        <w:top w:val="none" w:sz="0" w:space="0" w:color="auto"/>
                                        <w:left w:val="none" w:sz="0" w:space="0" w:color="auto"/>
                                        <w:bottom w:val="none" w:sz="0" w:space="0" w:color="auto"/>
                                        <w:right w:val="none" w:sz="0" w:space="0" w:color="auto"/>
                                      </w:divBdr>
                                    </w:div>
                                  </w:divsChild>
                                </w:div>
                                <w:div w:id="29886704">
                                  <w:marLeft w:val="0"/>
                                  <w:marRight w:val="0"/>
                                  <w:marTop w:val="0"/>
                                  <w:marBottom w:val="150"/>
                                  <w:divBdr>
                                    <w:top w:val="none" w:sz="0" w:space="0" w:color="auto"/>
                                    <w:left w:val="none" w:sz="0" w:space="0" w:color="auto"/>
                                    <w:bottom w:val="none" w:sz="0" w:space="0" w:color="auto"/>
                                    <w:right w:val="none" w:sz="0" w:space="0" w:color="auto"/>
                                  </w:divBdr>
                                  <w:divsChild>
                                    <w:div w:id="1655647578">
                                      <w:marLeft w:val="0"/>
                                      <w:marRight w:val="0"/>
                                      <w:marTop w:val="0"/>
                                      <w:marBottom w:val="0"/>
                                      <w:divBdr>
                                        <w:top w:val="none" w:sz="0" w:space="0" w:color="auto"/>
                                        <w:left w:val="none" w:sz="0" w:space="0" w:color="auto"/>
                                        <w:bottom w:val="none" w:sz="0" w:space="0" w:color="auto"/>
                                        <w:right w:val="none" w:sz="0" w:space="0" w:color="auto"/>
                                      </w:divBdr>
                                    </w:div>
                                    <w:div w:id="17909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49863">
                              <w:marLeft w:val="0"/>
                              <w:marRight w:val="0"/>
                              <w:marTop w:val="0"/>
                              <w:marBottom w:val="300"/>
                              <w:divBdr>
                                <w:top w:val="none" w:sz="0" w:space="0" w:color="auto"/>
                                <w:left w:val="none" w:sz="0" w:space="0" w:color="auto"/>
                                <w:bottom w:val="none" w:sz="0" w:space="0" w:color="auto"/>
                                <w:right w:val="none" w:sz="0" w:space="0" w:color="auto"/>
                              </w:divBdr>
                              <w:divsChild>
                                <w:div w:id="801114922">
                                  <w:marLeft w:val="0"/>
                                  <w:marRight w:val="0"/>
                                  <w:marTop w:val="0"/>
                                  <w:marBottom w:val="0"/>
                                  <w:divBdr>
                                    <w:top w:val="none" w:sz="0" w:space="0" w:color="auto"/>
                                    <w:left w:val="none" w:sz="0" w:space="0" w:color="auto"/>
                                    <w:bottom w:val="none" w:sz="0" w:space="0" w:color="auto"/>
                                    <w:right w:val="none" w:sz="0" w:space="0" w:color="auto"/>
                                  </w:divBdr>
                                </w:div>
                                <w:div w:id="1470438055">
                                  <w:marLeft w:val="0"/>
                                  <w:marRight w:val="0"/>
                                  <w:marTop w:val="0"/>
                                  <w:marBottom w:val="0"/>
                                  <w:divBdr>
                                    <w:top w:val="none" w:sz="0" w:space="0" w:color="auto"/>
                                    <w:left w:val="none" w:sz="0" w:space="0" w:color="auto"/>
                                    <w:bottom w:val="none" w:sz="0" w:space="0" w:color="auto"/>
                                    <w:right w:val="none" w:sz="0" w:space="0" w:color="auto"/>
                                  </w:divBdr>
                                </w:div>
                                <w:div w:id="113720924">
                                  <w:marLeft w:val="0"/>
                                  <w:marRight w:val="0"/>
                                  <w:marTop w:val="0"/>
                                  <w:marBottom w:val="0"/>
                                  <w:divBdr>
                                    <w:top w:val="none" w:sz="0" w:space="0" w:color="auto"/>
                                    <w:left w:val="none" w:sz="0" w:space="0" w:color="auto"/>
                                    <w:bottom w:val="none" w:sz="0" w:space="0" w:color="auto"/>
                                    <w:right w:val="none" w:sz="0" w:space="0" w:color="auto"/>
                                  </w:divBdr>
                                </w:div>
                                <w:div w:id="2033992360">
                                  <w:marLeft w:val="0"/>
                                  <w:marRight w:val="0"/>
                                  <w:marTop w:val="0"/>
                                  <w:marBottom w:val="0"/>
                                  <w:divBdr>
                                    <w:top w:val="none" w:sz="0" w:space="0" w:color="auto"/>
                                    <w:left w:val="none" w:sz="0" w:space="0" w:color="auto"/>
                                    <w:bottom w:val="none" w:sz="0" w:space="0" w:color="auto"/>
                                    <w:right w:val="none" w:sz="0" w:space="0" w:color="auto"/>
                                  </w:divBdr>
                                </w:div>
                                <w:div w:id="835608184">
                                  <w:marLeft w:val="0"/>
                                  <w:marRight w:val="0"/>
                                  <w:marTop w:val="0"/>
                                  <w:marBottom w:val="0"/>
                                  <w:divBdr>
                                    <w:top w:val="none" w:sz="0" w:space="0" w:color="auto"/>
                                    <w:left w:val="none" w:sz="0" w:space="0" w:color="auto"/>
                                    <w:bottom w:val="none" w:sz="0" w:space="0" w:color="auto"/>
                                    <w:right w:val="none" w:sz="0" w:space="0" w:color="auto"/>
                                  </w:divBdr>
                                </w:div>
                                <w:div w:id="1193961521">
                                  <w:marLeft w:val="0"/>
                                  <w:marRight w:val="0"/>
                                  <w:marTop w:val="0"/>
                                  <w:marBottom w:val="0"/>
                                  <w:divBdr>
                                    <w:top w:val="none" w:sz="0" w:space="0" w:color="auto"/>
                                    <w:left w:val="none" w:sz="0" w:space="0" w:color="auto"/>
                                    <w:bottom w:val="none" w:sz="0" w:space="0" w:color="auto"/>
                                    <w:right w:val="none" w:sz="0" w:space="0" w:color="auto"/>
                                  </w:divBdr>
                                </w:div>
                                <w:div w:id="1172835672">
                                  <w:marLeft w:val="0"/>
                                  <w:marRight w:val="0"/>
                                  <w:marTop w:val="0"/>
                                  <w:marBottom w:val="0"/>
                                  <w:divBdr>
                                    <w:top w:val="none" w:sz="0" w:space="0" w:color="auto"/>
                                    <w:left w:val="none" w:sz="0" w:space="0" w:color="auto"/>
                                    <w:bottom w:val="none" w:sz="0" w:space="0" w:color="auto"/>
                                    <w:right w:val="none" w:sz="0" w:space="0" w:color="auto"/>
                                  </w:divBdr>
                                </w:div>
                                <w:div w:id="2048067547">
                                  <w:marLeft w:val="0"/>
                                  <w:marRight w:val="0"/>
                                  <w:marTop w:val="0"/>
                                  <w:marBottom w:val="0"/>
                                  <w:divBdr>
                                    <w:top w:val="none" w:sz="0" w:space="0" w:color="auto"/>
                                    <w:left w:val="none" w:sz="0" w:space="0" w:color="auto"/>
                                    <w:bottom w:val="none" w:sz="0" w:space="0" w:color="auto"/>
                                    <w:right w:val="none" w:sz="0" w:space="0" w:color="auto"/>
                                  </w:divBdr>
                                </w:div>
                                <w:div w:id="1866359466">
                                  <w:marLeft w:val="0"/>
                                  <w:marRight w:val="0"/>
                                  <w:marTop w:val="0"/>
                                  <w:marBottom w:val="0"/>
                                  <w:divBdr>
                                    <w:top w:val="none" w:sz="0" w:space="0" w:color="auto"/>
                                    <w:left w:val="none" w:sz="0" w:space="0" w:color="auto"/>
                                    <w:bottom w:val="none" w:sz="0" w:space="0" w:color="auto"/>
                                    <w:right w:val="none" w:sz="0" w:space="0" w:color="auto"/>
                                  </w:divBdr>
                                </w:div>
                                <w:div w:id="979111482">
                                  <w:marLeft w:val="0"/>
                                  <w:marRight w:val="0"/>
                                  <w:marTop w:val="0"/>
                                  <w:marBottom w:val="0"/>
                                  <w:divBdr>
                                    <w:top w:val="none" w:sz="0" w:space="0" w:color="auto"/>
                                    <w:left w:val="none" w:sz="0" w:space="0" w:color="auto"/>
                                    <w:bottom w:val="none" w:sz="0" w:space="0" w:color="auto"/>
                                    <w:right w:val="none" w:sz="0" w:space="0" w:color="auto"/>
                                  </w:divBdr>
                                </w:div>
                                <w:div w:id="1502038933">
                                  <w:marLeft w:val="0"/>
                                  <w:marRight w:val="0"/>
                                  <w:marTop w:val="0"/>
                                  <w:marBottom w:val="0"/>
                                  <w:divBdr>
                                    <w:top w:val="none" w:sz="0" w:space="0" w:color="auto"/>
                                    <w:left w:val="none" w:sz="0" w:space="0" w:color="auto"/>
                                    <w:bottom w:val="none" w:sz="0" w:space="0" w:color="auto"/>
                                    <w:right w:val="none" w:sz="0" w:space="0" w:color="auto"/>
                                  </w:divBdr>
                                </w:div>
                                <w:div w:id="833256892">
                                  <w:marLeft w:val="0"/>
                                  <w:marRight w:val="0"/>
                                  <w:marTop w:val="0"/>
                                  <w:marBottom w:val="0"/>
                                  <w:divBdr>
                                    <w:top w:val="none" w:sz="0" w:space="0" w:color="auto"/>
                                    <w:left w:val="none" w:sz="0" w:space="0" w:color="auto"/>
                                    <w:bottom w:val="none" w:sz="0" w:space="0" w:color="auto"/>
                                    <w:right w:val="none" w:sz="0" w:space="0" w:color="auto"/>
                                  </w:divBdr>
                                </w:div>
                                <w:div w:id="983972058">
                                  <w:marLeft w:val="0"/>
                                  <w:marRight w:val="0"/>
                                  <w:marTop w:val="0"/>
                                  <w:marBottom w:val="0"/>
                                  <w:divBdr>
                                    <w:top w:val="none" w:sz="0" w:space="0" w:color="auto"/>
                                    <w:left w:val="none" w:sz="0" w:space="0" w:color="auto"/>
                                    <w:bottom w:val="none" w:sz="0" w:space="0" w:color="auto"/>
                                    <w:right w:val="none" w:sz="0" w:space="0" w:color="auto"/>
                                  </w:divBdr>
                                </w:div>
                                <w:div w:id="157768862">
                                  <w:marLeft w:val="0"/>
                                  <w:marRight w:val="0"/>
                                  <w:marTop w:val="0"/>
                                  <w:marBottom w:val="0"/>
                                  <w:divBdr>
                                    <w:top w:val="none" w:sz="0" w:space="0" w:color="auto"/>
                                    <w:left w:val="none" w:sz="0" w:space="0" w:color="auto"/>
                                    <w:bottom w:val="none" w:sz="0" w:space="0" w:color="auto"/>
                                    <w:right w:val="none" w:sz="0" w:space="0" w:color="auto"/>
                                  </w:divBdr>
                                </w:div>
                                <w:div w:id="1077705393">
                                  <w:marLeft w:val="0"/>
                                  <w:marRight w:val="0"/>
                                  <w:marTop w:val="0"/>
                                  <w:marBottom w:val="0"/>
                                  <w:divBdr>
                                    <w:top w:val="none" w:sz="0" w:space="0" w:color="auto"/>
                                    <w:left w:val="none" w:sz="0" w:space="0" w:color="auto"/>
                                    <w:bottom w:val="none" w:sz="0" w:space="0" w:color="auto"/>
                                    <w:right w:val="none" w:sz="0" w:space="0" w:color="auto"/>
                                  </w:divBdr>
                                </w:div>
                                <w:div w:id="358817239">
                                  <w:marLeft w:val="0"/>
                                  <w:marRight w:val="0"/>
                                  <w:marTop w:val="0"/>
                                  <w:marBottom w:val="0"/>
                                  <w:divBdr>
                                    <w:top w:val="none" w:sz="0" w:space="0" w:color="auto"/>
                                    <w:left w:val="none" w:sz="0" w:space="0" w:color="auto"/>
                                    <w:bottom w:val="none" w:sz="0" w:space="0" w:color="auto"/>
                                    <w:right w:val="none" w:sz="0" w:space="0" w:color="auto"/>
                                  </w:divBdr>
                                </w:div>
                                <w:div w:id="1133405453">
                                  <w:marLeft w:val="0"/>
                                  <w:marRight w:val="0"/>
                                  <w:marTop w:val="0"/>
                                  <w:marBottom w:val="0"/>
                                  <w:divBdr>
                                    <w:top w:val="none" w:sz="0" w:space="0" w:color="auto"/>
                                    <w:left w:val="none" w:sz="0" w:space="0" w:color="auto"/>
                                    <w:bottom w:val="none" w:sz="0" w:space="0" w:color="auto"/>
                                    <w:right w:val="none" w:sz="0" w:space="0" w:color="auto"/>
                                  </w:divBdr>
                                </w:div>
                                <w:div w:id="1441224636">
                                  <w:marLeft w:val="0"/>
                                  <w:marRight w:val="0"/>
                                  <w:marTop w:val="0"/>
                                  <w:marBottom w:val="0"/>
                                  <w:divBdr>
                                    <w:top w:val="none" w:sz="0" w:space="0" w:color="auto"/>
                                    <w:left w:val="none" w:sz="0" w:space="0" w:color="auto"/>
                                    <w:bottom w:val="none" w:sz="0" w:space="0" w:color="auto"/>
                                    <w:right w:val="none" w:sz="0" w:space="0" w:color="auto"/>
                                  </w:divBdr>
                                </w:div>
                                <w:div w:id="2030063504">
                                  <w:marLeft w:val="0"/>
                                  <w:marRight w:val="0"/>
                                  <w:marTop w:val="0"/>
                                  <w:marBottom w:val="0"/>
                                  <w:divBdr>
                                    <w:top w:val="none" w:sz="0" w:space="0" w:color="auto"/>
                                    <w:left w:val="none" w:sz="0" w:space="0" w:color="auto"/>
                                    <w:bottom w:val="none" w:sz="0" w:space="0" w:color="auto"/>
                                    <w:right w:val="none" w:sz="0" w:space="0" w:color="auto"/>
                                  </w:divBdr>
                                </w:div>
                                <w:div w:id="1543130782">
                                  <w:marLeft w:val="0"/>
                                  <w:marRight w:val="0"/>
                                  <w:marTop w:val="0"/>
                                  <w:marBottom w:val="0"/>
                                  <w:divBdr>
                                    <w:top w:val="none" w:sz="0" w:space="0" w:color="auto"/>
                                    <w:left w:val="none" w:sz="0" w:space="0" w:color="auto"/>
                                    <w:bottom w:val="none" w:sz="0" w:space="0" w:color="auto"/>
                                    <w:right w:val="none" w:sz="0" w:space="0" w:color="auto"/>
                                  </w:divBdr>
                                </w:div>
                                <w:div w:id="708385449">
                                  <w:marLeft w:val="0"/>
                                  <w:marRight w:val="0"/>
                                  <w:marTop w:val="0"/>
                                  <w:marBottom w:val="0"/>
                                  <w:divBdr>
                                    <w:top w:val="none" w:sz="0" w:space="0" w:color="auto"/>
                                    <w:left w:val="none" w:sz="0" w:space="0" w:color="auto"/>
                                    <w:bottom w:val="none" w:sz="0" w:space="0" w:color="auto"/>
                                    <w:right w:val="none" w:sz="0" w:space="0" w:color="auto"/>
                                  </w:divBdr>
                                </w:div>
                                <w:div w:id="1407530019">
                                  <w:marLeft w:val="0"/>
                                  <w:marRight w:val="0"/>
                                  <w:marTop w:val="0"/>
                                  <w:marBottom w:val="0"/>
                                  <w:divBdr>
                                    <w:top w:val="none" w:sz="0" w:space="0" w:color="auto"/>
                                    <w:left w:val="none" w:sz="0" w:space="0" w:color="auto"/>
                                    <w:bottom w:val="none" w:sz="0" w:space="0" w:color="auto"/>
                                    <w:right w:val="none" w:sz="0" w:space="0" w:color="auto"/>
                                  </w:divBdr>
                                </w:div>
                                <w:div w:id="1040011106">
                                  <w:marLeft w:val="0"/>
                                  <w:marRight w:val="0"/>
                                  <w:marTop w:val="0"/>
                                  <w:marBottom w:val="0"/>
                                  <w:divBdr>
                                    <w:top w:val="none" w:sz="0" w:space="0" w:color="auto"/>
                                    <w:left w:val="none" w:sz="0" w:space="0" w:color="auto"/>
                                    <w:bottom w:val="none" w:sz="0" w:space="0" w:color="auto"/>
                                    <w:right w:val="none" w:sz="0" w:space="0" w:color="auto"/>
                                  </w:divBdr>
                                </w:div>
                                <w:div w:id="1932659230">
                                  <w:marLeft w:val="0"/>
                                  <w:marRight w:val="0"/>
                                  <w:marTop w:val="0"/>
                                  <w:marBottom w:val="0"/>
                                  <w:divBdr>
                                    <w:top w:val="none" w:sz="0" w:space="0" w:color="auto"/>
                                    <w:left w:val="none" w:sz="0" w:space="0" w:color="auto"/>
                                    <w:bottom w:val="none" w:sz="0" w:space="0" w:color="auto"/>
                                    <w:right w:val="none" w:sz="0" w:space="0" w:color="auto"/>
                                  </w:divBdr>
                                </w:div>
                                <w:div w:id="984553529">
                                  <w:marLeft w:val="0"/>
                                  <w:marRight w:val="0"/>
                                  <w:marTop w:val="0"/>
                                  <w:marBottom w:val="0"/>
                                  <w:divBdr>
                                    <w:top w:val="none" w:sz="0" w:space="0" w:color="auto"/>
                                    <w:left w:val="none" w:sz="0" w:space="0" w:color="auto"/>
                                    <w:bottom w:val="none" w:sz="0" w:space="0" w:color="auto"/>
                                    <w:right w:val="none" w:sz="0" w:space="0" w:color="auto"/>
                                  </w:divBdr>
                                </w:div>
                                <w:div w:id="1639802864">
                                  <w:marLeft w:val="0"/>
                                  <w:marRight w:val="0"/>
                                  <w:marTop w:val="0"/>
                                  <w:marBottom w:val="0"/>
                                  <w:divBdr>
                                    <w:top w:val="none" w:sz="0" w:space="0" w:color="auto"/>
                                    <w:left w:val="none" w:sz="0" w:space="0" w:color="auto"/>
                                    <w:bottom w:val="none" w:sz="0" w:space="0" w:color="auto"/>
                                    <w:right w:val="none" w:sz="0" w:space="0" w:color="auto"/>
                                  </w:divBdr>
                                </w:div>
                                <w:div w:id="158932059">
                                  <w:marLeft w:val="0"/>
                                  <w:marRight w:val="0"/>
                                  <w:marTop w:val="0"/>
                                  <w:marBottom w:val="0"/>
                                  <w:divBdr>
                                    <w:top w:val="none" w:sz="0" w:space="0" w:color="auto"/>
                                    <w:left w:val="none" w:sz="0" w:space="0" w:color="auto"/>
                                    <w:bottom w:val="none" w:sz="0" w:space="0" w:color="auto"/>
                                    <w:right w:val="none" w:sz="0" w:space="0" w:color="auto"/>
                                  </w:divBdr>
                                </w:div>
                                <w:div w:id="1529293659">
                                  <w:marLeft w:val="0"/>
                                  <w:marRight w:val="0"/>
                                  <w:marTop w:val="0"/>
                                  <w:marBottom w:val="0"/>
                                  <w:divBdr>
                                    <w:top w:val="none" w:sz="0" w:space="0" w:color="auto"/>
                                    <w:left w:val="none" w:sz="0" w:space="0" w:color="auto"/>
                                    <w:bottom w:val="none" w:sz="0" w:space="0" w:color="auto"/>
                                    <w:right w:val="none" w:sz="0" w:space="0" w:color="auto"/>
                                  </w:divBdr>
                                </w:div>
                              </w:divsChild>
                            </w:div>
                            <w:div w:id="1225290034">
                              <w:marLeft w:val="0"/>
                              <w:marRight w:val="0"/>
                              <w:marTop w:val="0"/>
                              <w:marBottom w:val="0"/>
                              <w:divBdr>
                                <w:top w:val="none" w:sz="0" w:space="0" w:color="auto"/>
                                <w:left w:val="none" w:sz="0" w:space="0" w:color="auto"/>
                                <w:bottom w:val="none" w:sz="0" w:space="0" w:color="auto"/>
                                <w:right w:val="none" w:sz="0" w:space="0" w:color="auto"/>
                              </w:divBdr>
                              <w:divsChild>
                                <w:div w:id="1317491493">
                                  <w:marLeft w:val="0"/>
                                  <w:marRight w:val="0"/>
                                  <w:marTop w:val="0"/>
                                  <w:marBottom w:val="0"/>
                                  <w:divBdr>
                                    <w:top w:val="none" w:sz="0" w:space="0" w:color="auto"/>
                                    <w:left w:val="none" w:sz="0" w:space="0" w:color="auto"/>
                                    <w:bottom w:val="none" w:sz="0" w:space="0" w:color="auto"/>
                                    <w:right w:val="none" w:sz="0" w:space="0" w:color="auto"/>
                                  </w:divBdr>
                                </w:div>
                              </w:divsChild>
                            </w:div>
                            <w:div w:id="1779527011">
                              <w:marLeft w:val="0"/>
                              <w:marRight w:val="0"/>
                              <w:marTop w:val="0"/>
                              <w:marBottom w:val="0"/>
                              <w:divBdr>
                                <w:top w:val="none" w:sz="0" w:space="0" w:color="auto"/>
                                <w:left w:val="none" w:sz="0" w:space="0" w:color="auto"/>
                                <w:bottom w:val="none" w:sz="0" w:space="0" w:color="auto"/>
                                <w:right w:val="none" w:sz="0" w:space="0" w:color="auto"/>
                              </w:divBdr>
                              <w:divsChild>
                                <w:div w:id="602617325">
                                  <w:marLeft w:val="0"/>
                                  <w:marRight w:val="0"/>
                                  <w:marTop w:val="0"/>
                                  <w:marBottom w:val="225"/>
                                  <w:divBdr>
                                    <w:top w:val="none" w:sz="0" w:space="0" w:color="auto"/>
                                    <w:left w:val="none" w:sz="0" w:space="0" w:color="auto"/>
                                    <w:bottom w:val="none" w:sz="0" w:space="0" w:color="auto"/>
                                    <w:right w:val="none" w:sz="0" w:space="0" w:color="auto"/>
                                  </w:divBdr>
                                  <w:divsChild>
                                    <w:div w:id="1192495394">
                                      <w:marLeft w:val="0"/>
                                      <w:marRight w:val="0"/>
                                      <w:marTop w:val="0"/>
                                      <w:marBottom w:val="150"/>
                                      <w:divBdr>
                                        <w:top w:val="none" w:sz="0" w:space="0" w:color="auto"/>
                                        <w:left w:val="none" w:sz="0" w:space="0" w:color="auto"/>
                                        <w:bottom w:val="none" w:sz="0" w:space="0" w:color="auto"/>
                                        <w:right w:val="none" w:sz="0" w:space="0" w:color="auto"/>
                                      </w:divBdr>
                                      <w:divsChild>
                                        <w:div w:id="1100640377">
                                          <w:marLeft w:val="0"/>
                                          <w:marRight w:val="0"/>
                                          <w:marTop w:val="0"/>
                                          <w:marBottom w:val="0"/>
                                          <w:divBdr>
                                            <w:top w:val="none" w:sz="0" w:space="0" w:color="auto"/>
                                            <w:left w:val="none" w:sz="0" w:space="0" w:color="auto"/>
                                            <w:bottom w:val="none" w:sz="0" w:space="0" w:color="auto"/>
                                            <w:right w:val="none" w:sz="0" w:space="0" w:color="auto"/>
                                          </w:divBdr>
                                        </w:div>
                                        <w:div w:id="1921594353">
                                          <w:marLeft w:val="0"/>
                                          <w:marRight w:val="0"/>
                                          <w:marTop w:val="0"/>
                                          <w:marBottom w:val="0"/>
                                          <w:divBdr>
                                            <w:top w:val="none" w:sz="0" w:space="0" w:color="auto"/>
                                            <w:left w:val="none" w:sz="0" w:space="0" w:color="auto"/>
                                            <w:bottom w:val="none" w:sz="0" w:space="0" w:color="auto"/>
                                            <w:right w:val="none" w:sz="0" w:space="0" w:color="auto"/>
                                          </w:divBdr>
                                        </w:div>
                                      </w:divsChild>
                                    </w:div>
                                    <w:div w:id="1033768433">
                                      <w:marLeft w:val="0"/>
                                      <w:marRight w:val="0"/>
                                      <w:marTop w:val="0"/>
                                      <w:marBottom w:val="150"/>
                                      <w:divBdr>
                                        <w:top w:val="none" w:sz="0" w:space="0" w:color="auto"/>
                                        <w:left w:val="none" w:sz="0" w:space="0" w:color="auto"/>
                                        <w:bottom w:val="none" w:sz="0" w:space="0" w:color="auto"/>
                                        <w:right w:val="none" w:sz="0" w:space="0" w:color="auto"/>
                                      </w:divBdr>
                                      <w:divsChild>
                                        <w:div w:id="1663703160">
                                          <w:marLeft w:val="0"/>
                                          <w:marRight w:val="0"/>
                                          <w:marTop w:val="0"/>
                                          <w:marBottom w:val="0"/>
                                          <w:divBdr>
                                            <w:top w:val="none" w:sz="0" w:space="0" w:color="auto"/>
                                            <w:left w:val="none" w:sz="0" w:space="0" w:color="auto"/>
                                            <w:bottom w:val="none" w:sz="0" w:space="0" w:color="auto"/>
                                            <w:right w:val="none" w:sz="0" w:space="0" w:color="auto"/>
                                          </w:divBdr>
                                        </w:div>
                                        <w:div w:id="1279334156">
                                          <w:marLeft w:val="0"/>
                                          <w:marRight w:val="0"/>
                                          <w:marTop w:val="0"/>
                                          <w:marBottom w:val="0"/>
                                          <w:divBdr>
                                            <w:top w:val="none" w:sz="0" w:space="0" w:color="auto"/>
                                            <w:left w:val="none" w:sz="0" w:space="0" w:color="auto"/>
                                            <w:bottom w:val="none" w:sz="0" w:space="0" w:color="auto"/>
                                            <w:right w:val="none" w:sz="0" w:space="0" w:color="auto"/>
                                          </w:divBdr>
                                        </w:div>
                                      </w:divsChild>
                                    </w:div>
                                    <w:div w:id="1038626430">
                                      <w:marLeft w:val="0"/>
                                      <w:marRight w:val="0"/>
                                      <w:marTop w:val="0"/>
                                      <w:marBottom w:val="150"/>
                                      <w:divBdr>
                                        <w:top w:val="none" w:sz="0" w:space="0" w:color="auto"/>
                                        <w:left w:val="none" w:sz="0" w:space="0" w:color="auto"/>
                                        <w:bottom w:val="none" w:sz="0" w:space="0" w:color="auto"/>
                                        <w:right w:val="none" w:sz="0" w:space="0" w:color="auto"/>
                                      </w:divBdr>
                                      <w:divsChild>
                                        <w:div w:id="1505124964">
                                          <w:marLeft w:val="0"/>
                                          <w:marRight w:val="0"/>
                                          <w:marTop w:val="0"/>
                                          <w:marBottom w:val="0"/>
                                          <w:divBdr>
                                            <w:top w:val="none" w:sz="0" w:space="0" w:color="auto"/>
                                            <w:left w:val="none" w:sz="0" w:space="0" w:color="auto"/>
                                            <w:bottom w:val="none" w:sz="0" w:space="0" w:color="auto"/>
                                            <w:right w:val="none" w:sz="0" w:space="0" w:color="auto"/>
                                          </w:divBdr>
                                        </w:div>
                                        <w:div w:id="70656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136063">
                              <w:marLeft w:val="0"/>
                              <w:marRight w:val="0"/>
                              <w:marTop w:val="0"/>
                              <w:marBottom w:val="0"/>
                              <w:divBdr>
                                <w:top w:val="none" w:sz="0" w:space="0" w:color="auto"/>
                                <w:left w:val="none" w:sz="0" w:space="0" w:color="auto"/>
                                <w:bottom w:val="none" w:sz="0" w:space="0" w:color="auto"/>
                                <w:right w:val="none" w:sz="0" w:space="0" w:color="auto"/>
                              </w:divBdr>
                            </w:div>
                            <w:div w:id="1733039741">
                              <w:marLeft w:val="0"/>
                              <w:marRight w:val="0"/>
                              <w:marTop w:val="0"/>
                              <w:marBottom w:val="300"/>
                              <w:divBdr>
                                <w:top w:val="none" w:sz="0" w:space="0" w:color="auto"/>
                                <w:left w:val="none" w:sz="0" w:space="0" w:color="auto"/>
                                <w:bottom w:val="none" w:sz="0" w:space="0" w:color="auto"/>
                                <w:right w:val="none" w:sz="0" w:space="0" w:color="auto"/>
                              </w:divBdr>
                              <w:divsChild>
                                <w:div w:id="160140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1189419">
          <w:marLeft w:val="0"/>
          <w:marRight w:val="0"/>
          <w:marTop w:val="0"/>
          <w:marBottom w:val="0"/>
          <w:divBdr>
            <w:top w:val="none" w:sz="0" w:space="0" w:color="auto"/>
            <w:left w:val="none" w:sz="0" w:space="0" w:color="auto"/>
            <w:bottom w:val="none" w:sz="0" w:space="0" w:color="auto"/>
            <w:right w:val="none" w:sz="0" w:space="0" w:color="auto"/>
          </w:divBdr>
          <w:divsChild>
            <w:div w:id="1665552693">
              <w:marLeft w:val="0"/>
              <w:marRight w:val="0"/>
              <w:marTop w:val="0"/>
              <w:marBottom w:val="0"/>
              <w:divBdr>
                <w:top w:val="none" w:sz="0" w:space="0" w:color="auto"/>
                <w:left w:val="none" w:sz="0" w:space="0" w:color="auto"/>
                <w:bottom w:val="none" w:sz="0" w:space="0" w:color="auto"/>
                <w:right w:val="none" w:sz="0" w:space="0" w:color="auto"/>
              </w:divBdr>
              <w:divsChild>
                <w:div w:id="11691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4498414">
      <w:bodyDiv w:val="1"/>
      <w:marLeft w:val="0"/>
      <w:marRight w:val="0"/>
      <w:marTop w:val="0"/>
      <w:marBottom w:val="0"/>
      <w:divBdr>
        <w:top w:val="none" w:sz="0" w:space="0" w:color="auto"/>
        <w:left w:val="none" w:sz="0" w:space="0" w:color="auto"/>
        <w:bottom w:val="none" w:sz="0" w:space="0" w:color="auto"/>
        <w:right w:val="none" w:sz="0" w:space="0" w:color="auto"/>
      </w:divBdr>
      <w:divsChild>
        <w:div w:id="1910457938">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38452028">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527644793">
      <w:bodyDiv w:val="1"/>
      <w:marLeft w:val="0"/>
      <w:marRight w:val="0"/>
      <w:marTop w:val="0"/>
      <w:marBottom w:val="0"/>
      <w:divBdr>
        <w:top w:val="none" w:sz="0" w:space="0" w:color="auto"/>
        <w:left w:val="none" w:sz="0" w:space="0" w:color="auto"/>
        <w:bottom w:val="none" w:sz="0" w:space="0" w:color="auto"/>
        <w:right w:val="none" w:sz="0" w:space="0" w:color="auto"/>
      </w:divBdr>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4220857">
      <w:bodyDiv w:val="1"/>
      <w:marLeft w:val="0"/>
      <w:marRight w:val="0"/>
      <w:marTop w:val="0"/>
      <w:marBottom w:val="0"/>
      <w:divBdr>
        <w:top w:val="none" w:sz="0" w:space="0" w:color="auto"/>
        <w:left w:val="none" w:sz="0" w:space="0" w:color="auto"/>
        <w:bottom w:val="none" w:sz="0" w:space="0" w:color="auto"/>
        <w:right w:val="none" w:sz="0" w:space="0" w:color="auto"/>
      </w:divBdr>
      <w:divsChild>
        <w:div w:id="536166800">
          <w:marLeft w:val="0"/>
          <w:marRight w:val="0"/>
          <w:marTop w:val="0"/>
          <w:marBottom w:val="0"/>
          <w:divBdr>
            <w:top w:val="none" w:sz="0" w:space="0" w:color="auto"/>
            <w:left w:val="none" w:sz="0" w:space="0" w:color="auto"/>
            <w:bottom w:val="none" w:sz="0" w:space="0" w:color="auto"/>
            <w:right w:val="none" w:sz="0" w:space="0" w:color="auto"/>
          </w:divBdr>
        </w:div>
        <w:div w:id="1158880107">
          <w:marLeft w:val="0"/>
          <w:marRight w:val="0"/>
          <w:marTop w:val="0"/>
          <w:marBottom w:val="0"/>
          <w:divBdr>
            <w:top w:val="none" w:sz="0" w:space="0" w:color="auto"/>
            <w:left w:val="none" w:sz="0" w:space="0" w:color="auto"/>
            <w:bottom w:val="none" w:sz="0" w:space="0" w:color="auto"/>
            <w:right w:val="none" w:sz="0" w:space="0" w:color="auto"/>
          </w:divBdr>
          <w:divsChild>
            <w:div w:id="1017119231">
              <w:marLeft w:val="0"/>
              <w:marRight w:val="-4892"/>
              <w:marTop w:val="0"/>
              <w:marBottom w:val="150"/>
              <w:divBdr>
                <w:top w:val="none" w:sz="0" w:space="0" w:color="auto"/>
                <w:left w:val="none" w:sz="0" w:space="0" w:color="auto"/>
                <w:bottom w:val="none" w:sz="0" w:space="0" w:color="auto"/>
                <w:right w:val="none" w:sz="0" w:space="0" w:color="auto"/>
              </w:divBdr>
              <w:divsChild>
                <w:div w:id="1554342686">
                  <w:marLeft w:val="0"/>
                  <w:marRight w:val="0"/>
                  <w:marTop w:val="0"/>
                  <w:marBottom w:val="0"/>
                  <w:divBdr>
                    <w:top w:val="none" w:sz="0" w:space="0" w:color="auto"/>
                    <w:left w:val="none" w:sz="0" w:space="0" w:color="auto"/>
                    <w:bottom w:val="none" w:sz="0" w:space="0" w:color="auto"/>
                    <w:right w:val="none" w:sz="0" w:space="0" w:color="auto"/>
                  </w:divBdr>
                </w:div>
                <w:div w:id="791902885">
                  <w:marLeft w:val="0"/>
                  <w:marRight w:val="0"/>
                  <w:marTop w:val="0"/>
                  <w:marBottom w:val="0"/>
                  <w:divBdr>
                    <w:top w:val="none" w:sz="0" w:space="0" w:color="auto"/>
                    <w:left w:val="none" w:sz="0" w:space="0" w:color="auto"/>
                    <w:bottom w:val="none" w:sz="0" w:space="0" w:color="auto"/>
                    <w:right w:val="none" w:sz="0" w:space="0" w:color="auto"/>
                  </w:divBdr>
                  <w:divsChild>
                    <w:div w:id="769621111">
                      <w:marLeft w:val="0"/>
                      <w:marRight w:val="0"/>
                      <w:marTop w:val="0"/>
                      <w:marBottom w:val="0"/>
                      <w:divBdr>
                        <w:top w:val="none" w:sz="0" w:space="0" w:color="auto"/>
                        <w:left w:val="none" w:sz="0" w:space="0" w:color="auto"/>
                        <w:bottom w:val="none" w:sz="0" w:space="0" w:color="auto"/>
                        <w:right w:val="none" w:sz="0" w:space="0" w:color="auto"/>
                      </w:divBdr>
                    </w:div>
                    <w:div w:id="19223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714022">
              <w:marLeft w:val="0"/>
              <w:marRight w:val="-4892"/>
              <w:marTop w:val="0"/>
              <w:marBottom w:val="150"/>
              <w:divBdr>
                <w:top w:val="none" w:sz="0" w:space="0" w:color="auto"/>
                <w:left w:val="none" w:sz="0" w:space="0" w:color="auto"/>
                <w:bottom w:val="none" w:sz="0" w:space="0" w:color="auto"/>
                <w:right w:val="none" w:sz="0" w:space="0" w:color="auto"/>
              </w:divBdr>
              <w:divsChild>
                <w:div w:id="750614679">
                  <w:marLeft w:val="0"/>
                  <w:marRight w:val="0"/>
                  <w:marTop w:val="0"/>
                  <w:marBottom w:val="0"/>
                  <w:divBdr>
                    <w:top w:val="none" w:sz="0" w:space="0" w:color="auto"/>
                    <w:left w:val="none" w:sz="0" w:space="0" w:color="auto"/>
                    <w:bottom w:val="none" w:sz="0" w:space="0" w:color="auto"/>
                    <w:right w:val="none" w:sz="0" w:space="0" w:color="auto"/>
                  </w:divBdr>
                </w:div>
                <w:div w:id="62990762">
                  <w:marLeft w:val="0"/>
                  <w:marRight w:val="0"/>
                  <w:marTop w:val="0"/>
                  <w:marBottom w:val="0"/>
                  <w:divBdr>
                    <w:top w:val="none" w:sz="0" w:space="0" w:color="auto"/>
                    <w:left w:val="none" w:sz="0" w:space="0" w:color="auto"/>
                    <w:bottom w:val="none" w:sz="0" w:space="0" w:color="auto"/>
                    <w:right w:val="none" w:sz="0" w:space="0" w:color="auto"/>
                  </w:divBdr>
                  <w:divsChild>
                    <w:div w:id="1626541465">
                      <w:marLeft w:val="0"/>
                      <w:marRight w:val="0"/>
                      <w:marTop w:val="0"/>
                      <w:marBottom w:val="0"/>
                      <w:divBdr>
                        <w:top w:val="none" w:sz="0" w:space="0" w:color="auto"/>
                        <w:left w:val="none" w:sz="0" w:space="0" w:color="auto"/>
                        <w:bottom w:val="none" w:sz="0" w:space="0" w:color="auto"/>
                        <w:right w:val="none" w:sz="0" w:space="0" w:color="auto"/>
                      </w:divBdr>
                    </w:div>
                    <w:div w:id="58827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921831">
              <w:marLeft w:val="0"/>
              <w:marRight w:val="0"/>
              <w:marTop w:val="0"/>
              <w:marBottom w:val="0"/>
              <w:divBdr>
                <w:top w:val="none" w:sz="0" w:space="0" w:color="auto"/>
                <w:left w:val="none" w:sz="0" w:space="0" w:color="auto"/>
                <w:bottom w:val="none" w:sz="0" w:space="0" w:color="auto"/>
                <w:right w:val="none" w:sz="0" w:space="0" w:color="auto"/>
              </w:divBdr>
              <w:divsChild>
                <w:div w:id="1945844509">
                  <w:marLeft w:val="0"/>
                  <w:marRight w:val="-5225"/>
                  <w:marTop w:val="0"/>
                  <w:marBottom w:val="150"/>
                  <w:divBdr>
                    <w:top w:val="none" w:sz="0" w:space="0" w:color="auto"/>
                    <w:left w:val="none" w:sz="0" w:space="0" w:color="auto"/>
                    <w:bottom w:val="none" w:sz="0" w:space="0" w:color="auto"/>
                    <w:right w:val="none" w:sz="0" w:space="0" w:color="auto"/>
                  </w:divBdr>
                  <w:divsChild>
                    <w:div w:id="1371108633">
                      <w:marLeft w:val="0"/>
                      <w:marRight w:val="0"/>
                      <w:marTop w:val="0"/>
                      <w:marBottom w:val="0"/>
                      <w:divBdr>
                        <w:top w:val="none" w:sz="0" w:space="0" w:color="auto"/>
                        <w:left w:val="none" w:sz="0" w:space="0" w:color="auto"/>
                        <w:bottom w:val="none" w:sz="0" w:space="0" w:color="auto"/>
                        <w:right w:val="none" w:sz="0" w:space="0" w:color="auto"/>
                      </w:divBdr>
                      <w:divsChild>
                        <w:div w:id="2042975437">
                          <w:marLeft w:val="0"/>
                          <w:marRight w:val="0"/>
                          <w:marTop w:val="0"/>
                          <w:marBottom w:val="300"/>
                          <w:divBdr>
                            <w:top w:val="none" w:sz="0" w:space="0" w:color="auto"/>
                            <w:left w:val="none" w:sz="0" w:space="0" w:color="auto"/>
                            <w:bottom w:val="none" w:sz="0" w:space="0" w:color="auto"/>
                            <w:right w:val="none" w:sz="0" w:space="0" w:color="auto"/>
                          </w:divBdr>
                          <w:divsChild>
                            <w:div w:id="1114180183">
                              <w:marLeft w:val="0"/>
                              <w:marRight w:val="225"/>
                              <w:marTop w:val="0"/>
                              <w:marBottom w:val="0"/>
                              <w:divBdr>
                                <w:top w:val="none" w:sz="0" w:space="0" w:color="auto"/>
                                <w:left w:val="none" w:sz="0" w:space="0" w:color="auto"/>
                                <w:bottom w:val="none" w:sz="0" w:space="0" w:color="auto"/>
                                <w:right w:val="none" w:sz="0" w:space="0" w:color="auto"/>
                              </w:divBdr>
                            </w:div>
                            <w:div w:id="82337365">
                              <w:marLeft w:val="0"/>
                              <w:marRight w:val="0"/>
                              <w:marTop w:val="0"/>
                              <w:marBottom w:val="0"/>
                              <w:divBdr>
                                <w:top w:val="none" w:sz="0" w:space="0" w:color="auto"/>
                                <w:left w:val="none" w:sz="0" w:space="0" w:color="auto"/>
                                <w:bottom w:val="none" w:sz="0" w:space="0" w:color="auto"/>
                                <w:right w:val="none" w:sz="0" w:space="0" w:color="auto"/>
                              </w:divBdr>
                              <w:divsChild>
                                <w:div w:id="993290690">
                                  <w:marLeft w:val="0"/>
                                  <w:marRight w:val="0"/>
                                  <w:marTop w:val="0"/>
                                  <w:marBottom w:val="0"/>
                                  <w:divBdr>
                                    <w:top w:val="none" w:sz="0" w:space="0" w:color="auto"/>
                                    <w:left w:val="none" w:sz="0" w:space="0" w:color="auto"/>
                                    <w:bottom w:val="none" w:sz="0" w:space="0" w:color="auto"/>
                                    <w:right w:val="none" w:sz="0" w:space="0" w:color="auto"/>
                                  </w:divBdr>
                                </w:div>
                                <w:div w:id="133282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839571">
                          <w:marLeft w:val="0"/>
                          <w:marRight w:val="0"/>
                          <w:marTop w:val="0"/>
                          <w:marBottom w:val="300"/>
                          <w:divBdr>
                            <w:top w:val="none" w:sz="0" w:space="0" w:color="auto"/>
                            <w:left w:val="none" w:sz="0" w:space="0" w:color="auto"/>
                            <w:bottom w:val="none" w:sz="0" w:space="0" w:color="auto"/>
                            <w:right w:val="none" w:sz="0" w:space="0" w:color="auto"/>
                          </w:divBdr>
                          <w:divsChild>
                            <w:div w:id="1359116423">
                              <w:marLeft w:val="0"/>
                              <w:marRight w:val="225"/>
                              <w:marTop w:val="0"/>
                              <w:marBottom w:val="0"/>
                              <w:divBdr>
                                <w:top w:val="none" w:sz="0" w:space="0" w:color="auto"/>
                                <w:left w:val="none" w:sz="0" w:space="0" w:color="auto"/>
                                <w:bottom w:val="none" w:sz="0" w:space="0" w:color="auto"/>
                                <w:right w:val="none" w:sz="0" w:space="0" w:color="auto"/>
                              </w:divBdr>
                            </w:div>
                            <w:div w:id="1936133210">
                              <w:marLeft w:val="0"/>
                              <w:marRight w:val="0"/>
                              <w:marTop w:val="0"/>
                              <w:marBottom w:val="0"/>
                              <w:divBdr>
                                <w:top w:val="none" w:sz="0" w:space="0" w:color="auto"/>
                                <w:left w:val="none" w:sz="0" w:space="0" w:color="auto"/>
                                <w:bottom w:val="none" w:sz="0" w:space="0" w:color="auto"/>
                                <w:right w:val="none" w:sz="0" w:space="0" w:color="auto"/>
                              </w:divBdr>
                              <w:divsChild>
                                <w:div w:id="2146002715">
                                  <w:marLeft w:val="0"/>
                                  <w:marRight w:val="0"/>
                                  <w:marTop w:val="0"/>
                                  <w:marBottom w:val="0"/>
                                  <w:divBdr>
                                    <w:top w:val="none" w:sz="0" w:space="0" w:color="auto"/>
                                    <w:left w:val="none" w:sz="0" w:space="0" w:color="auto"/>
                                    <w:bottom w:val="none" w:sz="0" w:space="0" w:color="auto"/>
                                    <w:right w:val="none" w:sz="0" w:space="0" w:color="auto"/>
                                  </w:divBdr>
                                </w:div>
                                <w:div w:id="80839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762123">
                          <w:marLeft w:val="0"/>
                          <w:marRight w:val="0"/>
                          <w:marTop w:val="0"/>
                          <w:marBottom w:val="0"/>
                          <w:divBdr>
                            <w:top w:val="none" w:sz="0" w:space="0" w:color="auto"/>
                            <w:left w:val="none" w:sz="0" w:space="0" w:color="auto"/>
                            <w:bottom w:val="none" w:sz="0" w:space="0" w:color="auto"/>
                            <w:right w:val="none" w:sz="0" w:space="0" w:color="auto"/>
                          </w:divBdr>
                          <w:divsChild>
                            <w:div w:id="1124733604">
                              <w:marLeft w:val="0"/>
                              <w:marRight w:val="225"/>
                              <w:marTop w:val="0"/>
                              <w:marBottom w:val="0"/>
                              <w:divBdr>
                                <w:top w:val="none" w:sz="0" w:space="0" w:color="auto"/>
                                <w:left w:val="none" w:sz="0" w:space="0" w:color="auto"/>
                                <w:bottom w:val="none" w:sz="0" w:space="0" w:color="auto"/>
                                <w:right w:val="none" w:sz="0" w:space="0" w:color="auto"/>
                              </w:divBdr>
                            </w:div>
                            <w:div w:id="696928490">
                              <w:marLeft w:val="0"/>
                              <w:marRight w:val="0"/>
                              <w:marTop w:val="0"/>
                              <w:marBottom w:val="0"/>
                              <w:divBdr>
                                <w:top w:val="none" w:sz="0" w:space="0" w:color="auto"/>
                                <w:left w:val="none" w:sz="0" w:space="0" w:color="auto"/>
                                <w:bottom w:val="none" w:sz="0" w:space="0" w:color="auto"/>
                                <w:right w:val="none" w:sz="0" w:space="0" w:color="auto"/>
                              </w:divBdr>
                              <w:divsChild>
                                <w:div w:id="43209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vimeo.com/335109967" TargetMode="External"/><Relationship Id="rId18" Type="http://schemas.openxmlformats.org/officeDocument/2006/relationships/image" Target="media/image9.w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267B30-FECA-4ACB-968F-392F86BA2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Pages>
  <Words>4890</Words>
  <Characters>26901</Characters>
  <Application>Microsoft Office Word</Application>
  <DocSecurity>0</DocSecurity>
  <Lines>224</Lines>
  <Paragraphs>63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31728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2</cp:revision>
  <cp:lastPrinted>2018-07-10T14:41:00Z</cp:lastPrinted>
  <dcterms:created xsi:type="dcterms:W3CDTF">2022-06-08T09:44:00Z</dcterms:created>
  <dcterms:modified xsi:type="dcterms:W3CDTF">2022-06-08T09:44:00Z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